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9C30" w14:textId="6AD73D39" w:rsidR="00A863F5" w:rsidRPr="0027261D" w:rsidRDefault="00A863F5" w:rsidP="00812A11">
      <w:pPr>
        <w:pStyle w:val="BodyText"/>
        <w:pBdr>
          <w:bottom w:val="single" w:sz="4" w:space="1" w:color="auto"/>
        </w:pBdr>
        <w:spacing w:before="51" w:after="120"/>
        <w:ind w:left="0" w:right="133" w:firstLine="0"/>
        <w:rPr>
          <w:rFonts w:ascii="Arial" w:hAnsi="Arial" w:cs="Arial"/>
          <w:b/>
          <w:spacing w:val="-1"/>
          <w:sz w:val="28"/>
          <w:szCs w:val="28"/>
        </w:rPr>
      </w:pPr>
      <w:r w:rsidRPr="0027261D">
        <w:rPr>
          <w:rFonts w:ascii="Arial" w:hAnsi="Arial" w:cs="Arial"/>
          <w:b/>
          <w:spacing w:val="-1"/>
          <w:sz w:val="28"/>
          <w:szCs w:val="28"/>
        </w:rPr>
        <w:t xml:space="preserve">About </w:t>
      </w:r>
      <w:proofErr w:type="spellStart"/>
      <w:r w:rsidRPr="0027261D">
        <w:rPr>
          <w:rFonts w:ascii="Arial" w:hAnsi="Arial" w:cs="Arial"/>
          <w:b/>
          <w:spacing w:val="-1"/>
          <w:sz w:val="28"/>
          <w:szCs w:val="28"/>
        </w:rPr>
        <w:t>Artlift</w:t>
      </w:r>
      <w:proofErr w:type="spellEnd"/>
    </w:p>
    <w:p w14:paraId="1BCC49BE" w14:textId="1802AE6F" w:rsidR="00E453FD" w:rsidRPr="0027261D" w:rsidRDefault="00C72720" w:rsidP="00652F49">
      <w:pPr>
        <w:spacing w:after="120"/>
        <w:rPr>
          <w:rFonts w:ascii="Arial" w:hAnsi="Arial" w:cs="Arial"/>
        </w:rPr>
      </w:pPr>
      <w:proofErr w:type="spellStart"/>
      <w:r w:rsidRPr="0027261D">
        <w:rPr>
          <w:rFonts w:ascii="Arial" w:hAnsi="Arial" w:cs="Arial"/>
        </w:rPr>
        <w:t>Artlift</w:t>
      </w:r>
      <w:proofErr w:type="spellEnd"/>
      <w:r w:rsidRPr="0027261D">
        <w:rPr>
          <w:rFonts w:ascii="Arial" w:hAnsi="Arial" w:cs="Arial"/>
        </w:rPr>
        <w:t xml:space="preserve"> </w:t>
      </w:r>
      <w:r w:rsidR="003F6E02" w:rsidRPr="0027261D">
        <w:rPr>
          <w:rFonts w:ascii="Arial" w:hAnsi="Arial" w:cs="Arial"/>
        </w:rPr>
        <w:t xml:space="preserve">is a </w:t>
      </w:r>
      <w:r w:rsidR="00760035">
        <w:rPr>
          <w:rFonts w:ascii="Arial" w:hAnsi="Arial" w:cs="Arial"/>
        </w:rPr>
        <w:t>C</w:t>
      </w:r>
      <w:r w:rsidR="00B42919" w:rsidRPr="0027261D">
        <w:rPr>
          <w:rFonts w:ascii="Arial" w:hAnsi="Arial" w:cs="Arial"/>
        </w:rPr>
        <w:t xml:space="preserve">haritable </w:t>
      </w:r>
      <w:r w:rsidR="00760035">
        <w:rPr>
          <w:rFonts w:ascii="Arial" w:hAnsi="Arial" w:cs="Arial"/>
        </w:rPr>
        <w:t>I</w:t>
      </w:r>
      <w:r w:rsidR="00B42919" w:rsidRPr="0027261D">
        <w:rPr>
          <w:rFonts w:ascii="Arial" w:hAnsi="Arial" w:cs="Arial"/>
        </w:rPr>
        <w:t xml:space="preserve">ncorporated </w:t>
      </w:r>
      <w:proofErr w:type="spellStart"/>
      <w:r w:rsidR="002F2AE8" w:rsidRPr="0027261D">
        <w:rPr>
          <w:rFonts w:ascii="Arial" w:hAnsi="Arial" w:cs="Arial"/>
        </w:rPr>
        <w:t>O</w:t>
      </w:r>
      <w:r w:rsidR="00B42919" w:rsidRPr="0027261D">
        <w:rPr>
          <w:rFonts w:ascii="Arial" w:hAnsi="Arial" w:cs="Arial"/>
        </w:rPr>
        <w:t>rganisation</w:t>
      </w:r>
      <w:proofErr w:type="spellEnd"/>
      <w:r w:rsidR="003F6E02" w:rsidRPr="0027261D">
        <w:rPr>
          <w:rFonts w:ascii="Arial" w:hAnsi="Arial" w:cs="Arial"/>
        </w:rPr>
        <w:t xml:space="preserve"> </w:t>
      </w:r>
      <w:r w:rsidR="002F2AE8" w:rsidRPr="0027261D">
        <w:rPr>
          <w:rFonts w:ascii="Arial" w:hAnsi="Arial" w:cs="Arial"/>
        </w:rPr>
        <w:t xml:space="preserve">specialist in </w:t>
      </w:r>
      <w:r w:rsidR="00887A89" w:rsidRPr="0027261D">
        <w:rPr>
          <w:rFonts w:ascii="Arial" w:hAnsi="Arial" w:cs="Arial"/>
        </w:rPr>
        <w:t>Arts on Prescription</w:t>
      </w:r>
      <w:r w:rsidR="00E453FD" w:rsidRPr="0027261D">
        <w:rPr>
          <w:rFonts w:ascii="Arial" w:hAnsi="Arial" w:cs="Arial"/>
        </w:rPr>
        <w:t xml:space="preserve">, with </w:t>
      </w:r>
      <w:r w:rsidR="00E03E0B">
        <w:rPr>
          <w:rFonts w:ascii="Arial" w:hAnsi="Arial" w:cs="Arial"/>
        </w:rPr>
        <w:t>an almost</w:t>
      </w:r>
      <w:r w:rsidR="00760035">
        <w:rPr>
          <w:rFonts w:ascii="Arial" w:hAnsi="Arial" w:cs="Arial"/>
        </w:rPr>
        <w:t xml:space="preserve"> </w:t>
      </w:r>
      <w:proofErr w:type="gramStart"/>
      <w:r w:rsidR="00760035">
        <w:rPr>
          <w:rFonts w:ascii="Arial" w:hAnsi="Arial" w:cs="Arial"/>
        </w:rPr>
        <w:t>year</w:t>
      </w:r>
      <w:r w:rsidR="00E453FD" w:rsidRPr="0027261D">
        <w:rPr>
          <w:rFonts w:ascii="Arial" w:hAnsi="Arial" w:cs="Arial"/>
        </w:rPr>
        <w:t xml:space="preserve"> track</w:t>
      </w:r>
      <w:proofErr w:type="gramEnd"/>
      <w:r w:rsidR="00E453FD" w:rsidRPr="0027261D">
        <w:rPr>
          <w:rFonts w:ascii="Arial" w:hAnsi="Arial" w:cs="Arial"/>
        </w:rPr>
        <w:t xml:space="preserve"> record of improving health outcomes </w:t>
      </w:r>
      <w:r w:rsidR="00552A22">
        <w:rPr>
          <w:rFonts w:ascii="Arial" w:hAnsi="Arial" w:cs="Arial"/>
        </w:rPr>
        <w:t>for participants</w:t>
      </w:r>
      <w:r w:rsidR="00E453FD" w:rsidRPr="0027261D">
        <w:rPr>
          <w:rFonts w:ascii="Arial" w:hAnsi="Arial" w:cs="Arial"/>
        </w:rPr>
        <w:t xml:space="preserve">. </w:t>
      </w:r>
    </w:p>
    <w:p w14:paraId="7E0BAE32" w14:textId="321D77E4" w:rsidR="003F6E02" w:rsidRPr="0027261D" w:rsidRDefault="003F6E02" w:rsidP="00652F49">
      <w:pPr>
        <w:pStyle w:val="NormalWeb"/>
        <w:shd w:val="clear" w:color="auto" w:fill="FFFFFF"/>
        <w:spacing w:before="0" w:beforeAutospacing="0" w:after="120" w:afterAutospacing="0"/>
        <w:textAlignment w:val="baseline"/>
        <w:rPr>
          <w:rFonts w:ascii="Arial" w:hAnsi="Arial" w:cs="Arial"/>
          <w:sz w:val="22"/>
          <w:szCs w:val="22"/>
        </w:rPr>
      </w:pPr>
      <w:proofErr w:type="spellStart"/>
      <w:r w:rsidRPr="0027261D">
        <w:rPr>
          <w:rFonts w:ascii="Arial" w:hAnsi="Arial" w:cs="Arial"/>
          <w:sz w:val="22"/>
          <w:szCs w:val="22"/>
        </w:rPr>
        <w:t>Artlift</w:t>
      </w:r>
      <w:proofErr w:type="spellEnd"/>
      <w:r w:rsidRPr="0027261D">
        <w:rPr>
          <w:rFonts w:ascii="Arial" w:hAnsi="Arial" w:cs="Arial"/>
          <w:sz w:val="22"/>
          <w:szCs w:val="22"/>
        </w:rPr>
        <w:t xml:space="preserve"> </w:t>
      </w:r>
      <w:r w:rsidR="00C72720" w:rsidRPr="0027261D">
        <w:rPr>
          <w:rFonts w:ascii="Arial" w:hAnsi="Arial" w:cs="Arial"/>
          <w:sz w:val="22"/>
          <w:szCs w:val="22"/>
        </w:rPr>
        <w:t>offers a range of art</w:t>
      </w:r>
      <w:r w:rsidR="00760035">
        <w:rPr>
          <w:rFonts w:ascii="Arial" w:hAnsi="Arial" w:cs="Arial"/>
          <w:sz w:val="22"/>
          <w:szCs w:val="22"/>
        </w:rPr>
        <w:t>s</w:t>
      </w:r>
      <w:r w:rsidR="00C72720" w:rsidRPr="0027261D">
        <w:rPr>
          <w:rFonts w:ascii="Arial" w:hAnsi="Arial" w:cs="Arial"/>
          <w:sz w:val="22"/>
          <w:szCs w:val="22"/>
        </w:rPr>
        <w:t xml:space="preserve"> courses</w:t>
      </w:r>
      <w:r w:rsidR="00E0370C" w:rsidRPr="0027261D">
        <w:rPr>
          <w:rFonts w:ascii="Arial" w:hAnsi="Arial" w:cs="Arial"/>
          <w:sz w:val="22"/>
          <w:szCs w:val="22"/>
        </w:rPr>
        <w:t xml:space="preserve"> and projects</w:t>
      </w:r>
      <w:r w:rsidR="00C72720" w:rsidRPr="0027261D">
        <w:rPr>
          <w:rFonts w:ascii="Arial" w:hAnsi="Arial" w:cs="Arial"/>
          <w:sz w:val="22"/>
          <w:szCs w:val="22"/>
        </w:rPr>
        <w:t xml:space="preserve"> for health benefits</w:t>
      </w:r>
      <w:r w:rsidR="00542165">
        <w:rPr>
          <w:rFonts w:ascii="Arial" w:hAnsi="Arial" w:cs="Arial"/>
          <w:sz w:val="22"/>
          <w:szCs w:val="22"/>
        </w:rPr>
        <w:t>, primarily working with</w:t>
      </w:r>
      <w:r w:rsidR="00F927A7" w:rsidRPr="0027261D">
        <w:rPr>
          <w:rFonts w:ascii="Arial" w:hAnsi="Arial" w:cs="Arial"/>
          <w:sz w:val="22"/>
          <w:szCs w:val="22"/>
        </w:rPr>
        <w:t xml:space="preserve"> </w:t>
      </w:r>
      <w:r w:rsidR="00542165">
        <w:rPr>
          <w:rFonts w:ascii="Arial" w:hAnsi="Arial" w:cs="Arial"/>
          <w:sz w:val="22"/>
          <w:szCs w:val="22"/>
        </w:rPr>
        <w:t>adults</w:t>
      </w:r>
      <w:r w:rsidR="00F927A7" w:rsidRPr="0027261D">
        <w:rPr>
          <w:rFonts w:ascii="Arial" w:hAnsi="Arial" w:cs="Arial"/>
          <w:sz w:val="22"/>
          <w:szCs w:val="22"/>
        </w:rPr>
        <w:t xml:space="preserve"> living with</w:t>
      </w:r>
      <w:r w:rsidR="00C72720" w:rsidRPr="0027261D">
        <w:rPr>
          <w:rFonts w:ascii="Arial" w:hAnsi="Arial" w:cs="Arial"/>
          <w:sz w:val="22"/>
          <w:szCs w:val="22"/>
        </w:rPr>
        <w:t xml:space="preserve"> mental health</w:t>
      </w:r>
      <w:r w:rsidR="00542165">
        <w:rPr>
          <w:rFonts w:ascii="Arial" w:hAnsi="Arial" w:cs="Arial"/>
          <w:sz w:val="22"/>
          <w:szCs w:val="22"/>
        </w:rPr>
        <w:t>,</w:t>
      </w:r>
      <w:r w:rsidR="002F2AE8" w:rsidRPr="0027261D">
        <w:rPr>
          <w:rFonts w:ascii="Arial" w:hAnsi="Arial" w:cs="Arial"/>
          <w:sz w:val="22"/>
          <w:szCs w:val="22"/>
        </w:rPr>
        <w:t xml:space="preserve"> chronic pain </w:t>
      </w:r>
      <w:r w:rsidR="00542165">
        <w:rPr>
          <w:rFonts w:ascii="Arial" w:hAnsi="Arial" w:cs="Arial"/>
          <w:sz w:val="22"/>
          <w:szCs w:val="22"/>
        </w:rPr>
        <w:t xml:space="preserve">and/or cancer related </w:t>
      </w:r>
      <w:r w:rsidR="002F2AE8" w:rsidRPr="0027261D">
        <w:rPr>
          <w:rFonts w:ascii="Arial" w:hAnsi="Arial" w:cs="Arial"/>
          <w:sz w:val="22"/>
          <w:szCs w:val="22"/>
        </w:rPr>
        <w:t>challenges</w:t>
      </w:r>
      <w:r w:rsidR="00C72720" w:rsidRPr="0027261D">
        <w:rPr>
          <w:rFonts w:ascii="Arial" w:hAnsi="Arial" w:cs="Arial"/>
          <w:sz w:val="22"/>
          <w:szCs w:val="22"/>
        </w:rPr>
        <w:t>.</w:t>
      </w:r>
      <w:r w:rsidR="00542165">
        <w:rPr>
          <w:rFonts w:ascii="Arial" w:hAnsi="Arial" w:cs="Arial"/>
          <w:sz w:val="22"/>
          <w:szCs w:val="22"/>
        </w:rPr>
        <w:t xml:space="preserve"> We also</w:t>
      </w:r>
      <w:r w:rsidR="00197BE1">
        <w:rPr>
          <w:rFonts w:ascii="Arial" w:hAnsi="Arial" w:cs="Arial"/>
          <w:sz w:val="22"/>
          <w:szCs w:val="22"/>
        </w:rPr>
        <w:t xml:space="preserve"> undertake research projects</w:t>
      </w:r>
      <w:r w:rsidR="00FE27D7">
        <w:rPr>
          <w:rFonts w:ascii="Arial" w:hAnsi="Arial" w:cs="Arial"/>
          <w:sz w:val="22"/>
          <w:szCs w:val="22"/>
        </w:rPr>
        <w:t xml:space="preserve"> and</w:t>
      </w:r>
      <w:r w:rsidR="00542165">
        <w:rPr>
          <w:rFonts w:ascii="Arial" w:hAnsi="Arial" w:cs="Arial"/>
          <w:sz w:val="22"/>
          <w:szCs w:val="22"/>
        </w:rPr>
        <w:t xml:space="preserve"> offer training, consultancy and Workplace Wellbeing services</w:t>
      </w:r>
      <w:r w:rsidRPr="0027261D">
        <w:rPr>
          <w:rFonts w:ascii="Arial" w:hAnsi="Arial" w:cs="Arial"/>
          <w:sz w:val="22"/>
          <w:szCs w:val="22"/>
        </w:rPr>
        <w:t>.</w:t>
      </w:r>
    </w:p>
    <w:p w14:paraId="70A7FE7F" w14:textId="4BC56AA2" w:rsidR="00A863F5" w:rsidRPr="0027261D" w:rsidRDefault="00760035" w:rsidP="00652F49">
      <w:pPr>
        <w:pStyle w:val="NormalWeb"/>
        <w:shd w:val="clear" w:color="auto" w:fill="FFFFFF"/>
        <w:spacing w:before="0" w:beforeAutospacing="0" w:after="120" w:afterAutospacing="0"/>
        <w:textAlignment w:val="baseline"/>
        <w:rPr>
          <w:rFonts w:ascii="Arial" w:hAnsi="Arial" w:cs="Arial"/>
          <w:sz w:val="22"/>
          <w:szCs w:val="22"/>
        </w:rPr>
      </w:pPr>
      <w:r>
        <w:rPr>
          <w:rFonts w:ascii="Arial" w:hAnsi="Arial" w:cs="Arial"/>
          <w:sz w:val="22"/>
          <w:szCs w:val="22"/>
        </w:rPr>
        <w:t>Our main</w:t>
      </w:r>
      <w:r w:rsidR="002F2AE8" w:rsidRPr="0027261D">
        <w:rPr>
          <w:rFonts w:ascii="Arial" w:hAnsi="Arial" w:cs="Arial"/>
          <w:sz w:val="22"/>
          <w:szCs w:val="22"/>
        </w:rPr>
        <w:t xml:space="preserve"> partners </w:t>
      </w:r>
      <w:r>
        <w:rPr>
          <w:rFonts w:ascii="Arial" w:hAnsi="Arial" w:cs="Arial"/>
          <w:sz w:val="22"/>
          <w:szCs w:val="22"/>
        </w:rPr>
        <w:t>are</w:t>
      </w:r>
      <w:r w:rsidR="00E0370C" w:rsidRPr="0027261D">
        <w:rPr>
          <w:rFonts w:ascii="Arial" w:hAnsi="Arial" w:cs="Arial"/>
          <w:sz w:val="22"/>
          <w:szCs w:val="22"/>
        </w:rPr>
        <w:t xml:space="preserve"> NHS Gloucestershire </w:t>
      </w:r>
      <w:r>
        <w:rPr>
          <w:rFonts w:ascii="Arial" w:hAnsi="Arial" w:cs="Arial"/>
          <w:sz w:val="22"/>
          <w:szCs w:val="22"/>
        </w:rPr>
        <w:t>Integrated Care Board</w:t>
      </w:r>
      <w:r w:rsidR="002F2AE8" w:rsidRPr="0027261D">
        <w:rPr>
          <w:rFonts w:ascii="Arial" w:hAnsi="Arial" w:cs="Arial"/>
          <w:sz w:val="22"/>
          <w:szCs w:val="22"/>
        </w:rPr>
        <w:t xml:space="preserve">, </w:t>
      </w:r>
      <w:r w:rsidR="00FE27D7">
        <w:rPr>
          <w:rFonts w:ascii="Arial" w:hAnsi="Arial" w:cs="Arial"/>
          <w:sz w:val="22"/>
          <w:szCs w:val="22"/>
        </w:rPr>
        <w:t xml:space="preserve">the Baring Foundation, </w:t>
      </w:r>
      <w:r w:rsidR="002F2AE8" w:rsidRPr="0027261D">
        <w:rPr>
          <w:rFonts w:ascii="Arial" w:hAnsi="Arial" w:cs="Arial"/>
          <w:sz w:val="22"/>
          <w:szCs w:val="22"/>
        </w:rPr>
        <w:t>the</w:t>
      </w:r>
      <w:r w:rsidR="00887A89" w:rsidRPr="0027261D">
        <w:rPr>
          <w:rFonts w:ascii="Arial" w:hAnsi="Arial" w:cs="Arial"/>
          <w:sz w:val="22"/>
          <w:szCs w:val="22"/>
        </w:rPr>
        <w:t xml:space="preserve"> University of Gloucestershire</w:t>
      </w:r>
      <w:r>
        <w:rPr>
          <w:rFonts w:ascii="Arial" w:hAnsi="Arial" w:cs="Arial"/>
          <w:sz w:val="22"/>
          <w:szCs w:val="22"/>
        </w:rPr>
        <w:t xml:space="preserve"> and Cardiff Met University</w:t>
      </w:r>
      <w:r w:rsidR="002F2AE8" w:rsidRPr="0027261D">
        <w:rPr>
          <w:rFonts w:ascii="Arial" w:hAnsi="Arial" w:cs="Arial"/>
          <w:sz w:val="22"/>
          <w:szCs w:val="22"/>
        </w:rPr>
        <w:t>, who</w:t>
      </w:r>
      <w:r w:rsidR="00887A89" w:rsidRPr="0027261D">
        <w:rPr>
          <w:rFonts w:ascii="Arial" w:hAnsi="Arial" w:cs="Arial"/>
          <w:sz w:val="22"/>
          <w:szCs w:val="22"/>
        </w:rPr>
        <w:t xml:space="preserve"> work with us </w:t>
      </w:r>
      <w:r w:rsidR="00082C86" w:rsidRPr="0027261D">
        <w:rPr>
          <w:rFonts w:ascii="Arial" w:hAnsi="Arial" w:cs="Arial"/>
          <w:sz w:val="22"/>
          <w:szCs w:val="22"/>
        </w:rPr>
        <w:t>to</w:t>
      </w:r>
      <w:r w:rsidR="00887A89" w:rsidRPr="0027261D">
        <w:rPr>
          <w:rFonts w:ascii="Arial" w:hAnsi="Arial" w:cs="Arial"/>
          <w:sz w:val="22"/>
          <w:szCs w:val="22"/>
        </w:rPr>
        <w:t xml:space="preserve"> </w:t>
      </w:r>
      <w:r w:rsidR="002F2AE8" w:rsidRPr="0027261D">
        <w:rPr>
          <w:rFonts w:ascii="Arial" w:hAnsi="Arial" w:cs="Arial"/>
          <w:sz w:val="22"/>
          <w:szCs w:val="22"/>
        </w:rPr>
        <w:t>analyse the</w:t>
      </w:r>
      <w:r w:rsidR="00887A89" w:rsidRPr="0027261D">
        <w:rPr>
          <w:rFonts w:ascii="Arial" w:hAnsi="Arial" w:cs="Arial"/>
          <w:sz w:val="22"/>
          <w:szCs w:val="22"/>
        </w:rPr>
        <w:t xml:space="preserve"> impact of our </w:t>
      </w:r>
      <w:r w:rsidR="00082C86" w:rsidRPr="0027261D">
        <w:rPr>
          <w:rFonts w:ascii="Arial" w:hAnsi="Arial" w:cs="Arial"/>
          <w:sz w:val="22"/>
          <w:szCs w:val="22"/>
        </w:rPr>
        <w:t xml:space="preserve">services. </w:t>
      </w:r>
    </w:p>
    <w:p w14:paraId="7DB57858" w14:textId="419B95EE" w:rsidR="00E0370C" w:rsidRPr="0027261D" w:rsidRDefault="00E0370C" w:rsidP="00652F49">
      <w:pPr>
        <w:pStyle w:val="NormalWeb"/>
        <w:shd w:val="clear" w:color="auto" w:fill="FFFFFF"/>
        <w:spacing w:before="0" w:beforeAutospacing="0" w:after="120" w:afterAutospacing="0"/>
        <w:textAlignment w:val="baseline"/>
        <w:rPr>
          <w:rFonts w:ascii="Arial" w:hAnsi="Arial" w:cs="Arial"/>
          <w:sz w:val="22"/>
          <w:szCs w:val="22"/>
        </w:rPr>
      </w:pPr>
      <w:proofErr w:type="spellStart"/>
      <w:r w:rsidRPr="0027261D">
        <w:rPr>
          <w:rFonts w:ascii="Arial" w:hAnsi="Arial" w:cs="Arial"/>
          <w:sz w:val="22"/>
          <w:szCs w:val="22"/>
        </w:rPr>
        <w:t>Artlift</w:t>
      </w:r>
      <w:proofErr w:type="spellEnd"/>
      <w:r w:rsidRPr="0027261D">
        <w:rPr>
          <w:rFonts w:ascii="Arial" w:hAnsi="Arial" w:cs="Arial"/>
          <w:sz w:val="22"/>
          <w:szCs w:val="22"/>
        </w:rPr>
        <w:t xml:space="preserve"> is </w:t>
      </w:r>
      <w:r w:rsidR="002F2AE8" w:rsidRPr="0027261D">
        <w:rPr>
          <w:rFonts w:ascii="Arial" w:hAnsi="Arial" w:cs="Arial"/>
          <w:sz w:val="22"/>
          <w:szCs w:val="22"/>
        </w:rPr>
        <w:t xml:space="preserve">a member of </w:t>
      </w:r>
      <w:r w:rsidRPr="0027261D">
        <w:rPr>
          <w:rFonts w:ascii="Arial" w:hAnsi="Arial" w:cs="Arial"/>
          <w:sz w:val="22"/>
          <w:szCs w:val="22"/>
        </w:rPr>
        <w:t xml:space="preserve">Gloucestershire </w:t>
      </w:r>
      <w:r w:rsidR="002F2AE8" w:rsidRPr="0027261D">
        <w:rPr>
          <w:rFonts w:ascii="Arial" w:hAnsi="Arial" w:cs="Arial"/>
          <w:sz w:val="22"/>
          <w:szCs w:val="22"/>
        </w:rPr>
        <w:t>Creative</w:t>
      </w:r>
      <w:r w:rsidRPr="0027261D">
        <w:rPr>
          <w:rFonts w:ascii="Arial" w:hAnsi="Arial" w:cs="Arial"/>
          <w:sz w:val="22"/>
          <w:szCs w:val="22"/>
        </w:rPr>
        <w:t xml:space="preserve"> Health </w:t>
      </w:r>
      <w:r w:rsidR="002F2AE8" w:rsidRPr="0027261D">
        <w:rPr>
          <w:rFonts w:ascii="Arial" w:hAnsi="Arial" w:cs="Arial"/>
          <w:sz w:val="22"/>
          <w:szCs w:val="22"/>
        </w:rPr>
        <w:t>C</w:t>
      </w:r>
      <w:r w:rsidRPr="0027261D">
        <w:rPr>
          <w:rFonts w:ascii="Arial" w:hAnsi="Arial" w:cs="Arial"/>
          <w:sz w:val="22"/>
          <w:szCs w:val="22"/>
        </w:rPr>
        <w:t>onsorti</w:t>
      </w:r>
      <w:r w:rsidR="002F2AE8" w:rsidRPr="0027261D">
        <w:rPr>
          <w:rFonts w:ascii="Arial" w:hAnsi="Arial" w:cs="Arial"/>
          <w:sz w:val="22"/>
          <w:szCs w:val="22"/>
        </w:rPr>
        <w:t>um and</w:t>
      </w:r>
      <w:r w:rsidR="00AF2F93" w:rsidRPr="0027261D">
        <w:rPr>
          <w:rFonts w:ascii="Arial" w:hAnsi="Arial" w:cs="Arial"/>
          <w:sz w:val="22"/>
          <w:szCs w:val="22"/>
        </w:rPr>
        <w:t xml:space="preserve"> the Associat</w:t>
      </w:r>
      <w:r w:rsidR="00082C86" w:rsidRPr="0027261D">
        <w:rPr>
          <w:rFonts w:ascii="Arial" w:hAnsi="Arial" w:cs="Arial"/>
          <w:sz w:val="22"/>
          <w:szCs w:val="22"/>
        </w:rPr>
        <w:t>ion</w:t>
      </w:r>
      <w:r w:rsidR="00AF2F93" w:rsidRPr="0027261D">
        <w:rPr>
          <w:rFonts w:ascii="Arial" w:hAnsi="Arial" w:cs="Arial"/>
          <w:sz w:val="22"/>
          <w:szCs w:val="22"/>
        </w:rPr>
        <w:t xml:space="preserve"> of Mental Health Providers.</w:t>
      </w:r>
    </w:p>
    <w:p w14:paraId="7DC97D0C" w14:textId="38E36B17" w:rsidR="00887A89" w:rsidRPr="0027261D" w:rsidRDefault="00887A89" w:rsidP="00652F49">
      <w:pPr>
        <w:pStyle w:val="NormalWeb"/>
        <w:shd w:val="clear" w:color="auto" w:fill="FFFFFF"/>
        <w:spacing w:before="0" w:beforeAutospacing="0" w:after="120" w:afterAutospacing="0"/>
        <w:textAlignment w:val="baseline"/>
        <w:rPr>
          <w:rFonts w:ascii="Arial" w:hAnsi="Arial" w:cs="Arial"/>
          <w:b/>
          <w:bCs/>
          <w:sz w:val="22"/>
          <w:szCs w:val="22"/>
        </w:rPr>
      </w:pPr>
      <w:r w:rsidRPr="0027261D">
        <w:rPr>
          <w:rFonts w:ascii="Arial" w:hAnsi="Arial" w:cs="Arial"/>
          <w:b/>
          <w:bCs/>
          <w:sz w:val="22"/>
          <w:szCs w:val="22"/>
        </w:rPr>
        <w:t>Current Programmes</w:t>
      </w:r>
    </w:p>
    <w:p w14:paraId="4176398B" w14:textId="5B31F971" w:rsidR="00272386" w:rsidRDefault="00887A89" w:rsidP="002F2AE8">
      <w:pPr>
        <w:pStyle w:val="NormalWeb"/>
        <w:shd w:val="clear" w:color="auto" w:fill="FFFFFF"/>
        <w:spacing w:before="0" w:beforeAutospacing="0" w:after="120" w:afterAutospacing="0"/>
        <w:textAlignment w:val="baseline"/>
        <w:rPr>
          <w:rFonts w:ascii="Arial" w:hAnsi="Arial" w:cs="Arial"/>
          <w:sz w:val="22"/>
          <w:szCs w:val="22"/>
        </w:rPr>
      </w:pPr>
      <w:proofErr w:type="spellStart"/>
      <w:r w:rsidRPr="0027261D">
        <w:rPr>
          <w:rFonts w:ascii="Arial" w:hAnsi="Arial" w:cs="Arial"/>
          <w:sz w:val="22"/>
          <w:szCs w:val="22"/>
        </w:rPr>
        <w:t>Artlift</w:t>
      </w:r>
      <w:r w:rsidR="00760035">
        <w:rPr>
          <w:rFonts w:ascii="Arial" w:hAnsi="Arial" w:cs="Arial"/>
          <w:sz w:val="22"/>
          <w:szCs w:val="22"/>
        </w:rPr>
        <w:t>’s</w:t>
      </w:r>
      <w:proofErr w:type="spellEnd"/>
      <w:r w:rsidR="00760035">
        <w:rPr>
          <w:rFonts w:ascii="Arial" w:hAnsi="Arial" w:cs="Arial"/>
          <w:sz w:val="22"/>
          <w:szCs w:val="22"/>
        </w:rPr>
        <w:t xml:space="preserve"> two main Arts on Prescription programmes are: </w:t>
      </w:r>
      <w:r w:rsidR="002F2AE8" w:rsidRPr="0027261D">
        <w:rPr>
          <w:rFonts w:ascii="Arial" w:hAnsi="Arial" w:cs="Arial"/>
          <w:sz w:val="22"/>
          <w:szCs w:val="22"/>
        </w:rPr>
        <w:t>Create Well</w:t>
      </w:r>
      <w:r w:rsidRPr="0027261D">
        <w:rPr>
          <w:rFonts w:ascii="Arial" w:hAnsi="Arial" w:cs="Arial"/>
          <w:sz w:val="22"/>
          <w:szCs w:val="22"/>
        </w:rPr>
        <w:t xml:space="preserve"> </w:t>
      </w:r>
      <w:r w:rsidR="002F2AE8" w:rsidRPr="0027261D">
        <w:rPr>
          <w:rFonts w:ascii="Arial" w:hAnsi="Arial" w:cs="Arial"/>
          <w:sz w:val="22"/>
          <w:szCs w:val="22"/>
        </w:rPr>
        <w:t>(m</w:t>
      </w:r>
      <w:r w:rsidRPr="0027261D">
        <w:rPr>
          <w:rFonts w:ascii="Arial" w:hAnsi="Arial" w:cs="Arial"/>
          <w:sz w:val="22"/>
          <w:szCs w:val="22"/>
        </w:rPr>
        <w:t xml:space="preserve">ental </w:t>
      </w:r>
      <w:r w:rsidR="002F2AE8" w:rsidRPr="0027261D">
        <w:rPr>
          <w:rFonts w:ascii="Arial" w:hAnsi="Arial" w:cs="Arial"/>
          <w:sz w:val="22"/>
          <w:szCs w:val="22"/>
        </w:rPr>
        <w:t>h</w:t>
      </w:r>
      <w:r w:rsidRPr="0027261D">
        <w:rPr>
          <w:rFonts w:ascii="Arial" w:hAnsi="Arial" w:cs="Arial"/>
          <w:sz w:val="22"/>
          <w:szCs w:val="22"/>
        </w:rPr>
        <w:t>ealth</w:t>
      </w:r>
      <w:r w:rsidR="002F2AE8" w:rsidRPr="0027261D">
        <w:rPr>
          <w:rFonts w:ascii="Arial" w:hAnsi="Arial" w:cs="Arial"/>
          <w:sz w:val="22"/>
          <w:szCs w:val="22"/>
        </w:rPr>
        <w:t>)</w:t>
      </w:r>
      <w:r w:rsidR="00760035">
        <w:rPr>
          <w:rFonts w:ascii="Arial" w:hAnsi="Arial" w:cs="Arial"/>
          <w:sz w:val="22"/>
          <w:szCs w:val="22"/>
        </w:rPr>
        <w:t xml:space="preserve"> and</w:t>
      </w:r>
      <w:r w:rsidR="002F2AE8" w:rsidRPr="0027261D">
        <w:rPr>
          <w:rFonts w:ascii="Arial" w:hAnsi="Arial" w:cs="Arial"/>
          <w:sz w:val="22"/>
          <w:szCs w:val="22"/>
        </w:rPr>
        <w:t xml:space="preserve"> Living Well with </w:t>
      </w:r>
      <w:r w:rsidRPr="0027261D">
        <w:rPr>
          <w:rFonts w:ascii="Arial" w:hAnsi="Arial" w:cs="Arial"/>
          <w:sz w:val="22"/>
          <w:szCs w:val="22"/>
        </w:rPr>
        <w:t>Chronic Pain</w:t>
      </w:r>
      <w:r w:rsidR="00760035">
        <w:rPr>
          <w:rFonts w:ascii="Arial" w:hAnsi="Arial" w:cs="Arial"/>
          <w:sz w:val="22"/>
          <w:szCs w:val="22"/>
        </w:rPr>
        <w:t>. We are also delivering time-limited pilot projects</w:t>
      </w:r>
      <w:r w:rsidR="00E57ABD">
        <w:rPr>
          <w:rFonts w:ascii="Arial" w:hAnsi="Arial" w:cs="Arial"/>
          <w:sz w:val="22"/>
          <w:szCs w:val="22"/>
        </w:rPr>
        <w:t xml:space="preserve"> and programmes</w:t>
      </w:r>
      <w:r w:rsidR="00760035">
        <w:rPr>
          <w:rFonts w:ascii="Arial" w:hAnsi="Arial" w:cs="Arial"/>
          <w:sz w:val="22"/>
          <w:szCs w:val="22"/>
        </w:rPr>
        <w:t xml:space="preserve"> </w:t>
      </w:r>
      <w:r w:rsidR="00E57ABD">
        <w:rPr>
          <w:rFonts w:ascii="Arial" w:hAnsi="Arial" w:cs="Arial"/>
          <w:sz w:val="22"/>
          <w:szCs w:val="22"/>
        </w:rPr>
        <w:t>to address under-representation in the participant base</w:t>
      </w:r>
      <w:r w:rsidR="00272386">
        <w:rPr>
          <w:rFonts w:ascii="Arial" w:hAnsi="Arial" w:cs="Arial"/>
          <w:sz w:val="22"/>
          <w:szCs w:val="22"/>
        </w:rPr>
        <w:t xml:space="preserve">, </w:t>
      </w:r>
      <w:r w:rsidR="00E57ABD">
        <w:rPr>
          <w:rFonts w:ascii="Arial" w:hAnsi="Arial" w:cs="Arial"/>
          <w:sz w:val="22"/>
          <w:szCs w:val="22"/>
        </w:rPr>
        <w:t xml:space="preserve">e.g. with people </w:t>
      </w:r>
      <w:r w:rsidR="00272386">
        <w:rPr>
          <w:rFonts w:ascii="Arial" w:hAnsi="Arial" w:cs="Arial"/>
          <w:sz w:val="22"/>
          <w:szCs w:val="22"/>
        </w:rPr>
        <w:t xml:space="preserve">from communities </w:t>
      </w:r>
      <w:r w:rsidR="00272386">
        <w:rPr>
          <w:rFonts w:ascii="Arial" w:hAnsi="Arial" w:cs="Arial"/>
          <w:sz w:val="22"/>
          <w:szCs w:val="22"/>
        </w:rPr>
        <w:t>minoritised</w:t>
      </w:r>
      <w:r w:rsidR="00272386">
        <w:rPr>
          <w:rFonts w:ascii="Arial" w:hAnsi="Arial" w:cs="Arial"/>
          <w:sz w:val="22"/>
          <w:szCs w:val="22"/>
        </w:rPr>
        <w:t xml:space="preserve"> by ethnicity and with men experiencing mental health challenges.</w:t>
      </w:r>
    </w:p>
    <w:p w14:paraId="2C7EE6AA" w14:textId="31F459FC" w:rsidR="00B63D5C" w:rsidRPr="0027261D" w:rsidRDefault="00650B00" w:rsidP="002F2AE8">
      <w:pPr>
        <w:pStyle w:val="NormalWeb"/>
        <w:shd w:val="clear" w:color="auto" w:fill="FFFFFF"/>
        <w:spacing w:before="0" w:beforeAutospacing="0" w:after="120" w:afterAutospacing="0"/>
        <w:textAlignment w:val="baseline"/>
        <w:rPr>
          <w:rFonts w:ascii="Arial" w:hAnsi="Arial" w:cs="Arial"/>
          <w:sz w:val="22"/>
          <w:szCs w:val="22"/>
        </w:rPr>
      </w:pPr>
      <w:r>
        <w:rPr>
          <w:rFonts w:ascii="Arial" w:hAnsi="Arial" w:cs="Arial"/>
          <w:sz w:val="22"/>
          <w:szCs w:val="22"/>
        </w:rPr>
        <w:t>We also produce</w:t>
      </w:r>
      <w:r w:rsidR="00760035">
        <w:rPr>
          <w:rFonts w:ascii="Arial" w:hAnsi="Arial" w:cs="Arial"/>
          <w:sz w:val="22"/>
          <w:szCs w:val="22"/>
        </w:rPr>
        <w:t xml:space="preserve"> Creative Health projects</w:t>
      </w:r>
      <w:r>
        <w:rPr>
          <w:rFonts w:ascii="Arial" w:hAnsi="Arial" w:cs="Arial"/>
          <w:sz w:val="22"/>
          <w:szCs w:val="22"/>
        </w:rPr>
        <w:t xml:space="preserve"> and events</w:t>
      </w:r>
      <w:r w:rsidR="00760035">
        <w:rPr>
          <w:rFonts w:ascii="Arial" w:hAnsi="Arial" w:cs="Arial"/>
          <w:sz w:val="22"/>
          <w:szCs w:val="22"/>
        </w:rPr>
        <w:t xml:space="preserve"> to raise awareness and discussion around integrative wellbeing approaches, e.g. </w:t>
      </w:r>
      <w:r w:rsidR="002F2AE8" w:rsidRPr="0027261D">
        <w:rPr>
          <w:rFonts w:ascii="Arial" w:hAnsi="Arial" w:cs="Arial"/>
          <w:sz w:val="22"/>
          <w:szCs w:val="22"/>
        </w:rPr>
        <w:t xml:space="preserve">Flourish </w:t>
      </w:r>
      <w:r w:rsidR="00760035">
        <w:rPr>
          <w:rFonts w:ascii="Arial" w:hAnsi="Arial" w:cs="Arial"/>
          <w:sz w:val="22"/>
          <w:szCs w:val="22"/>
        </w:rPr>
        <w:t>Magazine</w:t>
      </w:r>
      <w:r>
        <w:rPr>
          <w:rFonts w:ascii="Arial" w:hAnsi="Arial" w:cs="Arial"/>
          <w:sz w:val="22"/>
          <w:szCs w:val="22"/>
        </w:rPr>
        <w:t xml:space="preserve">, and </w:t>
      </w:r>
      <w:r w:rsidR="00206892">
        <w:rPr>
          <w:rFonts w:ascii="Arial" w:hAnsi="Arial" w:cs="Arial"/>
          <w:sz w:val="22"/>
          <w:szCs w:val="22"/>
        </w:rPr>
        <w:t xml:space="preserve">provide </w:t>
      </w:r>
      <w:r w:rsidR="002F2AE8" w:rsidRPr="0027261D">
        <w:rPr>
          <w:rFonts w:ascii="Arial" w:hAnsi="Arial" w:cs="Arial"/>
          <w:sz w:val="22"/>
          <w:szCs w:val="22"/>
        </w:rPr>
        <w:t>Workplace Wellbeing packages</w:t>
      </w:r>
      <w:r w:rsidR="00206892">
        <w:rPr>
          <w:rFonts w:ascii="Arial" w:hAnsi="Arial" w:cs="Arial"/>
          <w:sz w:val="22"/>
          <w:szCs w:val="22"/>
        </w:rPr>
        <w:t>, primarily for NHS teams</w:t>
      </w:r>
      <w:r w:rsidR="002F2AE8" w:rsidRPr="0027261D">
        <w:rPr>
          <w:rFonts w:ascii="Arial" w:hAnsi="Arial" w:cs="Arial"/>
          <w:sz w:val="22"/>
          <w:szCs w:val="22"/>
        </w:rPr>
        <w:t>.</w:t>
      </w:r>
    </w:p>
    <w:p w14:paraId="1D36529D" w14:textId="6AAF3160" w:rsidR="00082C86" w:rsidRPr="0027261D" w:rsidRDefault="00B63D5C" w:rsidP="002F2AE8">
      <w:pPr>
        <w:pStyle w:val="NormalWeb"/>
        <w:shd w:val="clear" w:color="auto" w:fill="FFFFFF"/>
        <w:spacing w:before="0" w:beforeAutospacing="0" w:after="120" w:afterAutospacing="0"/>
        <w:textAlignment w:val="baseline"/>
        <w:rPr>
          <w:rFonts w:ascii="Arial" w:hAnsi="Arial" w:cs="Arial"/>
          <w:sz w:val="22"/>
          <w:szCs w:val="22"/>
        </w:rPr>
      </w:pPr>
      <w:r w:rsidRPr="0027261D">
        <w:rPr>
          <w:rFonts w:ascii="Arial" w:hAnsi="Arial" w:cs="Arial"/>
          <w:sz w:val="22"/>
          <w:szCs w:val="22"/>
        </w:rPr>
        <w:t xml:space="preserve">Our courses draw on a variety of artforms and genres (e.g. drawing, painting, photography, </w:t>
      </w:r>
      <w:r w:rsidR="00760035">
        <w:rPr>
          <w:rFonts w:ascii="Arial" w:hAnsi="Arial" w:cs="Arial"/>
          <w:sz w:val="22"/>
          <w:szCs w:val="22"/>
        </w:rPr>
        <w:t>dance</w:t>
      </w:r>
      <w:r w:rsidRPr="0027261D">
        <w:rPr>
          <w:rFonts w:ascii="Arial" w:hAnsi="Arial" w:cs="Arial"/>
          <w:sz w:val="22"/>
          <w:szCs w:val="22"/>
        </w:rPr>
        <w:t xml:space="preserve">, creative writing). They </w:t>
      </w:r>
      <w:r w:rsidR="00542165">
        <w:rPr>
          <w:rFonts w:ascii="Arial" w:hAnsi="Arial" w:cs="Arial"/>
          <w:sz w:val="22"/>
          <w:szCs w:val="22"/>
        </w:rPr>
        <w:t xml:space="preserve">usually </w:t>
      </w:r>
      <w:r w:rsidRPr="0027261D">
        <w:rPr>
          <w:rFonts w:ascii="Arial" w:hAnsi="Arial" w:cs="Arial"/>
          <w:sz w:val="22"/>
          <w:szCs w:val="22"/>
        </w:rPr>
        <w:t xml:space="preserve">run over </w:t>
      </w:r>
      <w:r w:rsidR="00E51165">
        <w:rPr>
          <w:rFonts w:ascii="Arial" w:hAnsi="Arial" w:cs="Arial"/>
          <w:sz w:val="22"/>
          <w:szCs w:val="22"/>
        </w:rPr>
        <w:t xml:space="preserve">6-8 session </w:t>
      </w:r>
      <w:r w:rsidRPr="0027261D">
        <w:rPr>
          <w:rFonts w:ascii="Arial" w:hAnsi="Arial" w:cs="Arial"/>
          <w:sz w:val="22"/>
          <w:szCs w:val="22"/>
        </w:rPr>
        <w:t xml:space="preserve">terms and support with ‘Move On’ </w:t>
      </w:r>
      <w:r w:rsidR="0001601F" w:rsidRPr="0027261D">
        <w:rPr>
          <w:rFonts w:ascii="Arial" w:hAnsi="Arial" w:cs="Arial"/>
          <w:sz w:val="22"/>
          <w:szCs w:val="22"/>
        </w:rPr>
        <w:t xml:space="preserve">is built into the offer </w:t>
      </w:r>
      <w:r w:rsidRPr="0027261D">
        <w:rPr>
          <w:rFonts w:ascii="Arial" w:hAnsi="Arial" w:cs="Arial"/>
          <w:sz w:val="22"/>
          <w:szCs w:val="22"/>
        </w:rPr>
        <w:t>(</w:t>
      </w:r>
      <w:r w:rsidR="0001601F">
        <w:rPr>
          <w:rFonts w:ascii="Arial" w:hAnsi="Arial" w:cs="Arial"/>
          <w:sz w:val="22"/>
          <w:szCs w:val="22"/>
        </w:rPr>
        <w:t>to help</w:t>
      </w:r>
      <w:r w:rsidRPr="0027261D">
        <w:rPr>
          <w:rFonts w:ascii="Arial" w:hAnsi="Arial" w:cs="Arial"/>
          <w:sz w:val="22"/>
          <w:szCs w:val="22"/>
        </w:rPr>
        <w:t xml:space="preserve"> participants maintain </w:t>
      </w:r>
      <w:r w:rsidR="00E51165">
        <w:rPr>
          <w:rFonts w:ascii="Arial" w:hAnsi="Arial" w:cs="Arial"/>
          <w:sz w:val="22"/>
          <w:szCs w:val="22"/>
        </w:rPr>
        <w:t>engagement in creative activities</w:t>
      </w:r>
      <w:r w:rsidRPr="0027261D">
        <w:rPr>
          <w:rFonts w:ascii="Arial" w:hAnsi="Arial" w:cs="Arial"/>
          <w:sz w:val="22"/>
          <w:szCs w:val="22"/>
        </w:rPr>
        <w:t xml:space="preserve">). </w:t>
      </w:r>
    </w:p>
    <w:p w14:paraId="57267004" w14:textId="77777777" w:rsidR="002F2AE8" w:rsidRPr="0027261D" w:rsidRDefault="002F2AE8" w:rsidP="00354C29">
      <w:pPr>
        <w:pStyle w:val="Heading1"/>
        <w:spacing w:before="18"/>
        <w:ind w:left="0"/>
        <w:rPr>
          <w:rFonts w:ascii="Arial" w:hAnsi="Arial" w:cs="Arial"/>
          <w:spacing w:val="-1"/>
          <w:sz w:val="22"/>
          <w:szCs w:val="22"/>
        </w:rPr>
      </w:pPr>
    </w:p>
    <w:p w14:paraId="5E8894AE" w14:textId="41C16197" w:rsidR="00354C29" w:rsidRPr="0027261D" w:rsidRDefault="00BE08E6" w:rsidP="00812A11">
      <w:pPr>
        <w:pStyle w:val="Heading1"/>
        <w:pBdr>
          <w:bottom w:val="single" w:sz="4" w:space="1" w:color="auto"/>
        </w:pBdr>
        <w:spacing w:before="18"/>
        <w:ind w:left="0"/>
        <w:rPr>
          <w:rFonts w:ascii="Arial" w:hAnsi="Arial" w:cs="Arial"/>
          <w:b w:val="0"/>
          <w:bCs w:val="0"/>
        </w:rPr>
      </w:pPr>
      <w:r w:rsidRPr="0027261D">
        <w:rPr>
          <w:rFonts w:ascii="Arial" w:hAnsi="Arial" w:cs="Arial"/>
          <w:spacing w:val="-1"/>
        </w:rPr>
        <w:t>About our Volunteer Scheme</w:t>
      </w:r>
    </w:p>
    <w:p w14:paraId="38BCBBFE" w14:textId="77777777" w:rsidR="00354C29" w:rsidRPr="0027261D" w:rsidRDefault="00354C29" w:rsidP="00354C29">
      <w:pPr>
        <w:spacing w:before="7"/>
        <w:rPr>
          <w:rFonts w:ascii="Arial" w:eastAsia="Calibri" w:hAnsi="Arial" w:cs="Arial"/>
          <w:b/>
          <w:bCs/>
        </w:rPr>
      </w:pPr>
    </w:p>
    <w:p w14:paraId="15CD0962" w14:textId="6062CF0A" w:rsidR="00812A11" w:rsidRPr="0027261D" w:rsidRDefault="00812A11" w:rsidP="0001601F">
      <w:pPr>
        <w:spacing w:before="7" w:after="120"/>
        <w:rPr>
          <w:rFonts w:ascii="Arial" w:eastAsia="Calibri" w:hAnsi="Arial" w:cs="Arial"/>
          <w:bCs/>
        </w:rPr>
      </w:pPr>
      <w:r w:rsidRPr="0027261D">
        <w:rPr>
          <w:rFonts w:ascii="Arial" w:eastAsia="Calibri" w:hAnsi="Arial" w:cs="Arial"/>
          <w:bCs/>
        </w:rPr>
        <w:t>This scheme is designed to provide mutual benefits:</w:t>
      </w:r>
    </w:p>
    <w:p w14:paraId="22460C1D" w14:textId="1C178CBA" w:rsidR="00887A89" w:rsidRPr="0027261D" w:rsidRDefault="00812A11" w:rsidP="0001601F">
      <w:pPr>
        <w:pStyle w:val="ListParagraph"/>
        <w:numPr>
          <w:ilvl w:val="0"/>
          <w:numId w:val="17"/>
        </w:numPr>
        <w:spacing w:before="7" w:after="120"/>
        <w:rPr>
          <w:rFonts w:ascii="Arial" w:eastAsia="Calibri" w:hAnsi="Arial" w:cs="Arial"/>
          <w:bCs/>
        </w:rPr>
      </w:pPr>
      <w:r w:rsidRPr="0027261D">
        <w:rPr>
          <w:rFonts w:ascii="Arial" w:eastAsia="Calibri" w:hAnsi="Arial" w:cs="Arial"/>
          <w:bCs/>
        </w:rPr>
        <w:t xml:space="preserve">For </w:t>
      </w:r>
      <w:proofErr w:type="spellStart"/>
      <w:r w:rsidRPr="0027261D">
        <w:rPr>
          <w:rFonts w:ascii="Arial" w:eastAsia="Calibri" w:hAnsi="Arial" w:cs="Arial"/>
          <w:bCs/>
        </w:rPr>
        <w:t>Artlift</w:t>
      </w:r>
      <w:proofErr w:type="spellEnd"/>
      <w:r w:rsidRPr="0027261D">
        <w:rPr>
          <w:rFonts w:ascii="Arial" w:eastAsia="Calibri" w:hAnsi="Arial" w:cs="Arial"/>
          <w:bCs/>
        </w:rPr>
        <w:t xml:space="preserve">: to support us as a small charity to deliver our mission, including through diversifying our workforce, bringing in people with lived experience and backgrounds currently </w:t>
      </w:r>
      <w:r w:rsidR="0001601F">
        <w:rPr>
          <w:rFonts w:ascii="Arial" w:eastAsia="Calibri" w:hAnsi="Arial" w:cs="Arial"/>
          <w:bCs/>
        </w:rPr>
        <w:t>under</w:t>
      </w:r>
      <w:r w:rsidRPr="0027261D">
        <w:rPr>
          <w:rFonts w:ascii="Arial" w:eastAsia="Calibri" w:hAnsi="Arial" w:cs="Arial"/>
          <w:bCs/>
        </w:rPr>
        <w:t xml:space="preserve">represented </w:t>
      </w:r>
      <w:r w:rsidR="0001601F">
        <w:rPr>
          <w:rFonts w:ascii="Arial" w:eastAsia="Calibri" w:hAnsi="Arial" w:cs="Arial"/>
          <w:bCs/>
        </w:rPr>
        <w:t>o</w:t>
      </w:r>
      <w:r w:rsidRPr="0027261D">
        <w:rPr>
          <w:rFonts w:ascii="Arial" w:eastAsia="Calibri" w:hAnsi="Arial" w:cs="Arial"/>
          <w:bCs/>
        </w:rPr>
        <w:t>n our team</w:t>
      </w:r>
      <w:r w:rsidR="0001601F">
        <w:rPr>
          <w:rFonts w:ascii="Arial" w:eastAsia="Calibri" w:hAnsi="Arial" w:cs="Arial"/>
          <w:bCs/>
        </w:rPr>
        <w:t>.</w:t>
      </w:r>
      <w:r w:rsidRPr="0027261D">
        <w:rPr>
          <w:rFonts w:ascii="Arial" w:eastAsia="Calibri" w:hAnsi="Arial" w:cs="Arial"/>
          <w:bCs/>
        </w:rPr>
        <w:t xml:space="preserve"> </w:t>
      </w:r>
    </w:p>
    <w:p w14:paraId="3FE88AB5" w14:textId="36867213" w:rsidR="00812A11" w:rsidRPr="0027261D" w:rsidRDefault="00812A11" w:rsidP="0001601F">
      <w:pPr>
        <w:pStyle w:val="ListParagraph"/>
        <w:numPr>
          <w:ilvl w:val="0"/>
          <w:numId w:val="17"/>
        </w:numPr>
        <w:spacing w:before="7" w:after="120"/>
        <w:rPr>
          <w:rFonts w:ascii="Arial" w:eastAsia="Calibri" w:hAnsi="Arial" w:cs="Arial"/>
          <w:bCs/>
        </w:rPr>
      </w:pPr>
      <w:r w:rsidRPr="0027261D">
        <w:rPr>
          <w:rFonts w:ascii="Arial" w:eastAsia="Calibri" w:hAnsi="Arial" w:cs="Arial"/>
          <w:bCs/>
        </w:rPr>
        <w:t>For the Volunteer: to support personal and/or career progression through broadening networks and offering skills development and experience and</w:t>
      </w:r>
      <w:r w:rsidR="0001601F">
        <w:rPr>
          <w:rFonts w:ascii="Arial" w:eastAsia="Calibri" w:hAnsi="Arial" w:cs="Arial"/>
          <w:bCs/>
        </w:rPr>
        <w:t xml:space="preserve"> to gain</w:t>
      </w:r>
      <w:r w:rsidRPr="0027261D">
        <w:rPr>
          <w:rFonts w:ascii="Arial" w:eastAsia="Calibri" w:hAnsi="Arial" w:cs="Arial"/>
          <w:bCs/>
        </w:rPr>
        <w:t xml:space="preserve"> access to internal or external opportunities.</w:t>
      </w:r>
    </w:p>
    <w:p w14:paraId="7E1FF8E6" w14:textId="2C685185" w:rsidR="00E70427" w:rsidRPr="0027261D" w:rsidRDefault="00812A11" w:rsidP="00812A11">
      <w:pPr>
        <w:pStyle w:val="BodyText"/>
        <w:tabs>
          <w:tab w:val="left" w:pos="477"/>
        </w:tabs>
        <w:spacing w:after="120"/>
        <w:ind w:left="0" w:right="162" w:firstLine="0"/>
        <w:rPr>
          <w:rFonts w:ascii="Arial" w:hAnsi="Arial" w:cs="Arial"/>
          <w:b/>
          <w:bCs/>
          <w:sz w:val="22"/>
          <w:szCs w:val="22"/>
        </w:rPr>
      </w:pPr>
      <w:r w:rsidRPr="0027261D">
        <w:rPr>
          <w:rFonts w:ascii="Arial" w:hAnsi="Arial" w:cs="Arial"/>
          <w:b/>
          <w:bCs/>
          <w:sz w:val="22"/>
          <w:szCs w:val="22"/>
        </w:rPr>
        <w:t>The Roles</w:t>
      </w:r>
    </w:p>
    <w:p w14:paraId="152FD8D1" w14:textId="4DAB2CAD" w:rsidR="00950814" w:rsidRPr="0027261D" w:rsidRDefault="00950814" w:rsidP="00950814">
      <w:pPr>
        <w:pStyle w:val="BodyText"/>
        <w:numPr>
          <w:ilvl w:val="0"/>
          <w:numId w:val="15"/>
        </w:numPr>
        <w:spacing w:after="120"/>
        <w:ind w:right="162"/>
        <w:rPr>
          <w:rFonts w:ascii="Arial" w:hAnsi="Arial" w:cs="Arial"/>
          <w:sz w:val="22"/>
          <w:szCs w:val="22"/>
        </w:rPr>
      </w:pPr>
      <w:r w:rsidRPr="0027261D">
        <w:rPr>
          <w:rFonts w:ascii="Arial" w:hAnsi="Arial" w:cs="Arial"/>
          <w:sz w:val="22"/>
          <w:szCs w:val="22"/>
        </w:rPr>
        <w:t xml:space="preserve">Volunteer Assistant Facilitator: </w:t>
      </w:r>
      <w:r w:rsidR="00B63D5C" w:rsidRPr="0027261D">
        <w:rPr>
          <w:rFonts w:ascii="Arial" w:hAnsi="Arial" w:cs="Arial"/>
          <w:sz w:val="22"/>
          <w:szCs w:val="22"/>
        </w:rPr>
        <w:t xml:space="preserve">bring and/or </w:t>
      </w:r>
      <w:r w:rsidRPr="0027261D">
        <w:rPr>
          <w:rFonts w:ascii="Arial" w:hAnsi="Arial" w:cs="Arial"/>
          <w:sz w:val="22"/>
          <w:szCs w:val="22"/>
        </w:rPr>
        <w:t>develop</w:t>
      </w:r>
      <w:r w:rsidR="00B63D5C" w:rsidRPr="0027261D">
        <w:rPr>
          <w:rFonts w:ascii="Arial" w:hAnsi="Arial" w:cs="Arial"/>
          <w:sz w:val="22"/>
          <w:szCs w:val="22"/>
        </w:rPr>
        <w:t xml:space="preserve"> your</w:t>
      </w:r>
      <w:r w:rsidRPr="0027261D">
        <w:rPr>
          <w:rFonts w:ascii="Arial" w:hAnsi="Arial" w:cs="Arial"/>
          <w:sz w:val="22"/>
          <w:szCs w:val="22"/>
        </w:rPr>
        <w:t xml:space="preserve"> facilitation and support skills working alongside our </w:t>
      </w:r>
      <w:r w:rsidR="00B63D5C" w:rsidRPr="0027261D">
        <w:rPr>
          <w:rFonts w:ascii="Arial" w:hAnsi="Arial" w:cs="Arial"/>
          <w:sz w:val="22"/>
          <w:szCs w:val="22"/>
        </w:rPr>
        <w:t xml:space="preserve">experienced </w:t>
      </w:r>
      <w:r w:rsidR="00760035">
        <w:rPr>
          <w:rFonts w:ascii="Arial" w:hAnsi="Arial" w:cs="Arial"/>
          <w:sz w:val="22"/>
          <w:szCs w:val="22"/>
        </w:rPr>
        <w:t>Artist Facilitators</w:t>
      </w:r>
      <w:r w:rsidR="00B63D5C" w:rsidRPr="0027261D">
        <w:rPr>
          <w:rFonts w:ascii="Arial" w:hAnsi="Arial" w:cs="Arial"/>
          <w:sz w:val="22"/>
          <w:szCs w:val="22"/>
        </w:rPr>
        <w:t xml:space="preserve"> </w:t>
      </w:r>
      <w:r w:rsidRPr="0027261D">
        <w:rPr>
          <w:rFonts w:ascii="Arial" w:hAnsi="Arial" w:cs="Arial"/>
          <w:sz w:val="22"/>
          <w:szCs w:val="22"/>
        </w:rPr>
        <w:t>delivering community-based courses</w:t>
      </w:r>
    </w:p>
    <w:p w14:paraId="52D2847C" w14:textId="4FD2C4A8" w:rsidR="00950814" w:rsidRDefault="00B63D5C" w:rsidP="00950814">
      <w:pPr>
        <w:pStyle w:val="BodyText"/>
        <w:numPr>
          <w:ilvl w:val="0"/>
          <w:numId w:val="15"/>
        </w:numPr>
        <w:spacing w:after="120"/>
        <w:ind w:right="162"/>
        <w:rPr>
          <w:rFonts w:ascii="Arial" w:hAnsi="Arial" w:cs="Arial"/>
          <w:sz w:val="22"/>
          <w:szCs w:val="22"/>
        </w:rPr>
      </w:pPr>
      <w:r w:rsidRPr="0027261D">
        <w:rPr>
          <w:rFonts w:ascii="Arial" w:hAnsi="Arial" w:cs="Arial"/>
          <w:sz w:val="22"/>
          <w:szCs w:val="22"/>
        </w:rPr>
        <w:t xml:space="preserve">Volunteer Assistant to </w:t>
      </w:r>
      <w:r w:rsidR="00446BAB">
        <w:rPr>
          <w:rFonts w:ascii="Arial" w:hAnsi="Arial" w:cs="Arial"/>
          <w:sz w:val="22"/>
          <w:szCs w:val="22"/>
        </w:rPr>
        <w:t>administrative team</w:t>
      </w:r>
      <w:r w:rsidRPr="0027261D">
        <w:rPr>
          <w:rFonts w:ascii="Arial" w:hAnsi="Arial" w:cs="Arial"/>
          <w:sz w:val="22"/>
          <w:szCs w:val="22"/>
        </w:rPr>
        <w:t>: bring and/or d</w:t>
      </w:r>
      <w:r w:rsidR="00950814" w:rsidRPr="0027261D">
        <w:rPr>
          <w:rFonts w:ascii="Arial" w:hAnsi="Arial" w:cs="Arial"/>
          <w:sz w:val="22"/>
          <w:szCs w:val="22"/>
        </w:rPr>
        <w:t>evelop</w:t>
      </w:r>
      <w:r w:rsidRPr="0027261D">
        <w:rPr>
          <w:rFonts w:ascii="Arial" w:hAnsi="Arial" w:cs="Arial"/>
          <w:sz w:val="22"/>
          <w:szCs w:val="22"/>
        </w:rPr>
        <w:t xml:space="preserve"> your</w:t>
      </w:r>
      <w:r w:rsidR="00950814" w:rsidRPr="0027261D">
        <w:rPr>
          <w:rFonts w:ascii="Arial" w:hAnsi="Arial" w:cs="Arial"/>
          <w:sz w:val="22"/>
          <w:szCs w:val="22"/>
        </w:rPr>
        <w:t xml:space="preserve"> </w:t>
      </w:r>
      <w:r w:rsidRPr="0027261D">
        <w:rPr>
          <w:rFonts w:ascii="Arial" w:hAnsi="Arial" w:cs="Arial"/>
          <w:sz w:val="22"/>
          <w:szCs w:val="22"/>
        </w:rPr>
        <w:t xml:space="preserve">research, </w:t>
      </w:r>
      <w:r w:rsidR="00950814" w:rsidRPr="0027261D">
        <w:rPr>
          <w:rFonts w:ascii="Arial" w:hAnsi="Arial" w:cs="Arial"/>
          <w:sz w:val="22"/>
          <w:szCs w:val="22"/>
        </w:rPr>
        <w:t>marketing, fundraising</w:t>
      </w:r>
      <w:r w:rsidRPr="0027261D">
        <w:rPr>
          <w:rFonts w:ascii="Arial" w:hAnsi="Arial" w:cs="Arial"/>
          <w:sz w:val="22"/>
          <w:szCs w:val="22"/>
        </w:rPr>
        <w:t>, evaluation</w:t>
      </w:r>
      <w:r w:rsidR="00950814" w:rsidRPr="0027261D">
        <w:rPr>
          <w:rFonts w:ascii="Arial" w:hAnsi="Arial" w:cs="Arial"/>
          <w:sz w:val="22"/>
          <w:szCs w:val="22"/>
        </w:rPr>
        <w:t xml:space="preserve"> and/or charity administration skills</w:t>
      </w:r>
      <w:r w:rsidR="0001601F">
        <w:rPr>
          <w:rFonts w:ascii="Arial" w:hAnsi="Arial" w:cs="Arial"/>
          <w:sz w:val="22"/>
          <w:szCs w:val="22"/>
        </w:rPr>
        <w:t>.</w:t>
      </w:r>
      <w:r w:rsidR="00950814" w:rsidRPr="0027261D">
        <w:rPr>
          <w:rFonts w:ascii="Arial" w:hAnsi="Arial" w:cs="Arial"/>
          <w:sz w:val="22"/>
          <w:szCs w:val="22"/>
        </w:rPr>
        <w:t xml:space="preserve"> </w:t>
      </w:r>
    </w:p>
    <w:p w14:paraId="2BBE863D" w14:textId="4730A960" w:rsidR="0001601F" w:rsidRPr="0027261D" w:rsidRDefault="0001601F" w:rsidP="0001601F">
      <w:pPr>
        <w:pStyle w:val="BodyText"/>
        <w:spacing w:after="120"/>
        <w:ind w:right="162"/>
        <w:rPr>
          <w:rFonts w:ascii="Arial" w:hAnsi="Arial" w:cs="Arial"/>
          <w:sz w:val="22"/>
          <w:szCs w:val="22"/>
        </w:rPr>
      </w:pPr>
      <w:r w:rsidRPr="0027261D">
        <w:rPr>
          <w:rFonts w:ascii="Arial" w:hAnsi="Arial" w:cs="Arial"/>
          <w:sz w:val="22"/>
          <w:szCs w:val="22"/>
        </w:rPr>
        <w:t xml:space="preserve">There </w:t>
      </w:r>
      <w:r>
        <w:rPr>
          <w:rFonts w:ascii="Arial" w:hAnsi="Arial" w:cs="Arial"/>
          <w:sz w:val="22"/>
          <w:szCs w:val="22"/>
        </w:rPr>
        <w:t>may be some</w:t>
      </w:r>
      <w:r w:rsidRPr="0027261D">
        <w:rPr>
          <w:rFonts w:ascii="Arial" w:hAnsi="Arial" w:cs="Arial"/>
          <w:sz w:val="22"/>
          <w:szCs w:val="22"/>
        </w:rPr>
        <w:t xml:space="preserve"> flexibility to build</w:t>
      </w:r>
      <w:r>
        <w:rPr>
          <w:rFonts w:ascii="Arial" w:hAnsi="Arial" w:cs="Arial"/>
          <w:sz w:val="22"/>
          <w:szCs w:val="22"/>
        </w:rPr>
        <w:t xml:space="preserve"> </w:t>
      </w:r>
      <w:proofErr w:type="spellStart"/>
      <w:r w:rsidRPr="0027261D">
        <w:rPr>
          <w:rFonts w:ascii="Arial" w:hAnsi="Arial" w:cs="Arial"/>
          <w:sz w:val="22"/>
          <w:szCs w:val="22"/>
        </w:rPr>
        <w:t>roles</w:t>
      </w:r>
      <w:proofErr w:type="spellEnd"/>
      <w:r w:rsidRPr="0027261D">
        <w:rPr>
          <w:rFonts w:ascii="Arial" w:hAnsi="Arial" w:cs="Arial"/>
          <w:sz w:val="22"/>
          <w:szCs w:val="22"/>
        </w:rPr>
        <w:t xml:space="preserve"> around your interests, ambitions and/or availability</w:t>
      </w:r>
      <w:r>
        <w:rPr>
          <w:rFonts w:ascii="Arial" w:hAnsi="Arial" w:cs="Arial"/>
          <w:sz w:val="22"/>
          <w:szCs w:val="22"/>
        </w:rPr>
        <w:t>.</w:t>
      </w:r>
    </w:p>
    <w:p w14:paraId="151667F8" w14:textId="77777777" w:rsidR="00760035" w:rsidRDefault="00760035">
      <w:pPr>
        <w:rPr>
          <w:rFonts w:ascii="Arial" w:eastAsia="Calibri" w:hAnsi="Arial" w:cs="Arial"/>
          <w:b/>
          <w:bCs/>
        </w:rPr>
      </w:pPr>
      <w:r>
        <w:rPr>
          <w:rFonts w:ascii="Arial" w:hAnsi="Arial" w:cs="Arial"/>
          <w:b/>
          <w:bCs/>
        </w:rPr>
        <w:br w:type="page"/>
      </w:r>
    </w:p>
    <w:p w14:paraId="589DED72" w14:textId="77777777" w:rsidR="00760035" w:rsidRDefault="00760035" w:rsidP="000325FB">
      <w:pPr>
        <w:pStyle w:val="BodyText"/>
        <w:spacing w:after="120"/>
        <w:ind w:left="0" w:right="162" w:firstLine="0"/>
        <w:rPr>
          <w:rFonts w:ascii="Arial" w:hAnsi="Arial" w:cs="Arial"/>
          <w:b/>
          <w:bCs/>
          <w:sz w:val="22"/>
          <w:szCs w:val="22"/>
        </w:rPr>
      </w:pPr>
    </w:p>
    <w:p w14:paraId="6BB18677" w14:textId="179F62CC" w:rsidR="00B63D5C" w:rsidRPr="0027261D" w:rsidRDefault="004C2F75" w:rsidP="000325FB">
      <w:pPr>
        <w:pStyle w:val="BodyText"/>
        <w:spacing w:after="120"/>
        <w:ind w:left="0" w:right="162" w:firstLine="0"/>
        <w:rPr>
          <w:rFonts w:ascii="Arial" w:hAnsi="Arial" w:cs="Arial"/>
          <w:b/>
          <w:bCs/>
          <w:sz w:val="22"/>
          <w:szCs w:val="22"/>
        </w:rPr>
      </w:pPr>
      <w:r w:rsidRPr="0027261D">
        <w:rPr>
          <w:rFonts w:ascii="Arial" w:hAnsi="Arial" w:cs="Arial"/>
          <w:b/>
          <w:bCs/>
          <w:sz w:val="22"/>
          <w:szCs w:val="22"/>
        </w:rPr>
        <w:t>What we Provide</w:t>
      </w:r>
    </w:p>
    <w:p w14:paraId="3875C035" w14:textId="723BEC7F" w:rsidR="001B2608" w:rsidRPr="0027261D" w:rsidRDefault="001B2608" w:rsidP="000325FB">
      <w:pPr>
        <w:pStyle w:val="BodyText"/>
        <w:spacing w:after="120"/>
        <w:ind w:left="0" w:right="162" w:firstLine="0"/>
        <w:rPr>
          <w:rFonts w:ascii="Arial" w:hAnsi="Arial" w:cs="Arial"/>
          <w:sz w:val="22"/>
          <w:szCs w:val="22"/>
        </w:rPr>
      </w:pPr>
      <w:r w:rsidRPr="0027261D">
        <w:rPr>
          <w:rFonts w:ascii="Arial" w:hAnsi="Arial" w:cs="Arial"/>
          <w:sz w:val="22"/>
          <w:szCs w:val="22"/>
        </w:rPr>
        <w:t xml:space="preserve">Volunteer management and support will be provided by </w:t>
      </w:r>
      <w:proofErr w:type="spellStart"/>
      <w:r w:rsidRPr="0027261D">
        <w:rPr>
          <w:rFonts w:ascii="Arial" w:hAnsi="Arial" w:cs="Arial"/>
          <w:sz w:val="22"/>
          <w:szCs w:val="22"/>
        </w:rPr>
        <w:t>Artlift’s</w:t>
      </w:r>
      <w:proofErr w:type="spellEnd"/>
      <w:r w:rsidRPr="0027261D">
        <w:rPr>
          <w:rFonts w:ascii="Arial" w:hAnsi="Arial" w:cs="Arial"/>
          <w:sz w:val="22"/>
          <w:szCs w:val="22"/>
        </w:rPr>
        <w:t xml:space="preserve"> </w:t>
      </w:r>
      <w:proofErr w:type="spellStart"/>
      <w:r w:rsidRPr="0027261D">
        <w:rPr>
          <w:rFonts w:ascii="Arial" w:hAnsi="Arial" w:cs="Arial"/>
          <w:sz w:val="22"/>
          <w:szCs w:val="22"/>
        </w:rPr>
        <w:t>Programme</w:t>
      </w:r>
      <w:proofErr w:type="spellEnd"/>
      <w:r w:rsidRPr="0027261D">
        <w:rPr>
          <w:rFonts w:ascii="Arial" w:hAnsi="Arial" w:cs="Arial"/>
          <w:sz w:val="22"/>
          <w:szCs w:val="22"/>
        </w:rPr>
        <w:t xml:space="preserve"> </w:t>
      </w:r>
      <w:r w:rsidR="000C24CD">
        <w:rPr>
          <w:rFonts w:ascii="Arial" w:hAnsi="Arial" w:cs="Arial"/>
          <w:sz w:val="22"/>
          <w:szCs w:val="22"/>
        </w:rPr>
        <w:t>Manager</w:t>
      </w:r>
      <w:r w:rsidRPr="0027261D">
        <w:rPr>
          <w:rFonts w:ascii="Arial" w:hAnsi="Arial" w:cs="Arial"/>
          <w:sz w:val="22"/>
          <w:szCs w:val="22"/>
        </w:rPr>
        <w:t>.</w:t>
      </w:r>
      <w:r w:rsidR="00760035">
        <w:rPr>
          <w:rFonts w:ascii="Arial" w:hAnsi="Arial" w:cs="Arial"/>
          <w:sz w:val="22"/>
          <w:szCs w:val="22"/>
        </w:rPr>
        <w:t xml:space="preserve"> </w:t>
      </w:r>
      <w:r w:rsidRPr="0027261D">
        <w:rPr>
          <w:rFonts w:ascii="Arial" w:hAnsi="Arial" w:cs="Arial"/>
          <w:sz w:val="22"/>
          <w:szCs w:val="22"/>
        </w:rPr>
        <w:t>Volunteers will have:</w:t>
      </w:r>
    </w:p>
    <w:p w14:paraId="76645089" w14:textId="68D7656A" w:rsidR="001B2608" w:rsidRPr="0027261D" w:rsidRDefault="0027261D" w:rsidP="001B2608">
      <w:pPr>
        <w:pStyle w:val="BodyText"/>
        <w:numPr>
          <w:ilvl w:val="0"/>
          <w:numId w:val="16"/>
        </w:numPr>
        <w:spacing w:after="120"/>
        <w:ind w:right="162"/>
        <w:rPr>
          <w:rFonts w:ascii="Arial" w:hAnsi="Arial" w:cs="Arial"/>
          <w:sz w:val="22"/>
          <w:szCs w:val="22"/>
        </w:rPr>
      </w:pPr>
      <w:r w:rsidRPr="0027261D">
        <w:rPr>
          <w:rFonts w:ascii="Arial" w:hAnsi="Arial" w:cs="Arial"/>
          <w:sz w:val="22"/>
          <w:szCs w:val="22"/>
        </w:rPr>
        <w:t>I</w:t>
      </w:r>
      <w:r w:rsidR="001B2608" w:rsidRPr="0027261D">
        <w:rPr>
          <w:rFonts w:ascii="Arial" w:hAnsi="Arial" w:cs="Arial"/>
          <w:sz w:val="22"/>
          <w:szCs w:val="22"/>
        </w:rPr>
        <w:t>nduction</w:t>
      </w:r>
      <w:r w:rsidRPr="0027261D">
        <w:rPr>
          <w:rFonts w:ascii="Arial" w:hAnsi="Arial" w:cs="Arial"/>
          <w:sz w:val="22"/>
          <w:szCs w:val="22"/>
        </w:rPr>
        <w:t xml:space="preserve">, </w:t>
      </w:r>
      <w:r w:rsidR="001B2608" w:rsidRPr="0027261D">
        <w:rPr>
          <w:rFonts w:ascii="Arial" w:hAnsi="Arial" w:cs="Arial"/>
          <w:sz w:val="22"/>
          <w:szCs w:val="22"/>
        </w:rPr>
        <w:t>briefing</w:t>
      </w:r>
      <w:r w:rsidRPr="0027261D">
        <w:rPr>
          <w:rFonts w:ascii="Arial" w:hAnsi="Arial" w:cs="Arial"/>
          <w:sz w:val="22"/>
          <w:szCs w:val="22"/>
        </w:rPr>
        <w:t xml:space="preserve"> and, where needed</w:t>
      </w:r>
      <w:r w:rsidR="001B2608" w:rsidRPr="0027261D">
        <w:rPr>
          <w:rFonts w:ascii="Arial" w:hAnsi="Arial" w:cs="Arial"/>
          <w:sz w:val="22"/>
          <w:szCs w:val="22"/>
        </w:rPr>
        <w:t xml:space="preserve"> to ensure confident delivery of the role(s)</w:t>
      </w:r>
      <w:r w:rsidRPr="0027261D">
        <w:rPr>
          <w:rFonts w:ascii="Arial" w:hAnsi="Arial" w:cs="Arial"/>
          <w:sz w:val="22"/>
          <w:szCs w:val="22"/>
        </w:rPr>
        <w:t>, training or on-the-job coaching with experienced staff</w:t>
      </w:r>
    </w:p>
    <w:p w14:paraId="297FBC8A" w14:textId="166AC2C3" w:rsidR="001B2608" w:rsidRPr="0027261D" w:rsidRDefault="001B2608" w:rsidP="001B2608">
      <w:pPr>
        <w:pStyle w:val="BodyText"/>
        <w:numPr>
          <w:ilvl w:val="0"/>
          <w:numId w:val="16"/>
        </w:numPr>
        <w:spacing w:after="120"/>
        <w:ind w:right="162"/>
        <w:rPr>
          <w:rFonts w:ascii="Arial" w:hAnsi="Arial" w:cs="Arial"/>
          <w:sz w:val="22"/>
          <w:szCs w:val="22"/>
        </w:rPr>
      </w:pPr>
      <w:r w:rsidRPr="0027261D">
        <w:rPr>
          <w:rFonts w:ascii="Arial" w:hAnsi="Arial" w:cs="Arial"/>
          <w:sz w:val="22"/>
          <w:szCs w:val="22"/>
        </w:rPr>
        <w:t xml:space="preserve">Guidance </w:t>
      </w:r>
      <w:r w:rsidR="0027261D" w:rsidRPr="0027261D">
        <w:rPr>
          <w:rFonts w:ascii="Arial" w:hAnsi="Arial" w:cs="Arial"/>
          <w:sz w:val="22"/>
          <w:szCs w:val="22"/>
        </w:rPr>
        <w:t>with a development</w:t>
      </w:r>
      <w:r w:rsidRPr="0027261D">
        <w:rPr>
          <w:rFonts w:ascii="Arial" w:hAnsi="Arial" w:cs="Arial"/>
          <w:sz w:val="22"/>
          <w:szCs w:val="22"/>
        </w:rPr>
        <w:t xml:space="preserve"> plan </w:t>
      </w:r>
      <w:r w:rsidR="0027261D" w:rsidRPr="0027261D">
        <w:rPr>
          <w:rFonts w:ascii="Arial" w:hAnsi="Arial" w:cs="Arial"/>
          <w:sz w:val="22"/>
          <w:szCs w:val="22"/>
        </w:rPr>
        <w:t>if wanted</w:t>
      </w:r>
      <w:r w:rsidRPr="0027261D">
        <w:rPr>
          <w:rFonts w:ascii="Arial" w:hAnsi="Arial" w:cs="Arial"/>
          <w:sz w:val="22"/>
          <w:szCs w:val="22"/>
        </w:rPr>
        <w:t xml:space="preserve">  </w:t>
      </w:r>
    </w:p>
    <w:p w14:paraId="7B6CDA72" w14:textId="1CBD2AED" w:rsidR="001B2608" w:rsidRPr="0027261D" w:rsidRDefault="001B2608" w:rsidP="001B2608">
      <w:pPr>
        <w:pStyle w:val="BodyText"/>
        <w:numPr>
          <w:ilvl w:val="0"/>
          <w:numId w:val="16"/>
        </w:numPr>
        <w:spacing w:after="120"/>
        <w:ind w:right="162"/>
        <w:rPr>
          <w:rFonts w:ascii="Arial" w:hAnsi="Arial" w:cs="Arial"/>
          <w:sz w:val="22"/>
          <w:szCs w:val="22"/>
        </w:rPr>
      </w:pPr>
      <w:r w:rsidRPr="0027261D">
        <w:rPr>
          <w:rFonts w:ascii="Arial" w:hAnsi="Arial" w:cs="Arial"/>
          <w:sz w:val="22"/>
          <w:szCs w:val="22"/>
        </w:rPr>
        <w:t>Access to relevant meetings</w:t>
      </w:r>
      <w:r w:rsidR="0027261D" w:rsidRPr="0027261D">
        <w:rPr>
          <w:rFonts w:ascii="Arial" w:hAnsi="Arial" w:cs="Arial"/>
          <w:sz w:val="22"/>
          <w:szCs w:val="22"/>
        </w:rPr>
        <w:t xml:space="preserve"> and</w:t>
      </w:r>
      <w:r w:rsidRPr="0027261D">
        <w:rPr>
          <w:rFonts w:ascii="Arial" w:hAnsi="Arial" w:cs="Arial"/>
          <w:sz w:val="22"/>
          <w:szCs w:val="22"/>
        </w:rPr>
        <w:t xml:space="preserve"> events provided by </w:t>
      </w:r>
      <w:proofErr w:type="spellStart"/>
      <w:r w:rsidRPr="0027261D">
        <w:rPr>
          <w:rFonts w:ascii="Arial" w:hAnsi="Arial" w:cs="Arial"/>
          <w:sz w:val="22"/>
          <w:szCs w:val="22"/>
        </w:rPr>
        <w:t>Artlift</w:t>
      </w:r>
      <w:proofErr w:type="spellEnd"/>
      <w:r w:rsidRPr="0027261D">
        <w:rPr>
          <w:rFonts w:ascii="Arial" w:hAnsi="Arial" w:cs="Arial"/>
          <w:sz w:val="22"/>
          <w:szCs w:val="22"/>
        </w:rPr>
        <w:t xml:space="preserve"> or external partners that support </w:t>
      </w:r>
      <w:r w:rsidR="0027261D" w:rsidRPr="0027261D">
        <w:rPr>
          <w:rFonts w:ascii="Arial" w:hAnsi="Arial" w:cs="Arial"/>
          <w:sz w:val="22"/>
          <w:szCs w:val="22"/>
        </w:rPr>
        <w:t>the volunteer’s role and/or goals</w:t>
      </w:r>
    </w:p>
    <w:p w14:paraId="7C73B93B" w14:textId="3646D12F" w:rsidR="001B2608" w:rsidRPr="0027261D" w:rsidRDefault="001B2608" w:rsidP="001B2608">
      <w:pPr>
        <w:pStyle w:val="BodyText"/>
        <w:numPr>
          <w:ilvl w:val="0"/>
          <w:numId w:val="16"/>
        </w:numPr>
        <w:spacing w:after="120"/>
        <w:ind w:right="162"/>
        <w:rPr>
          <w:rFonts w:ascii="Arial" w:hAnsi="Arial" w:cs="Arial"/>
          <w:sz w:val="22"/>
          <w:szCs w:val="22"/>
        </w:rPr>
      </w:pPr>
      <w:r w:rsidRPr="0027261D">
        <w:rPr>
          <w:rFonts w:ascii="Arial" w:hAnsi="Arial" w:cs="Arial"/>
          <w:sz w:val="22"/>
          <w:szCs w:val="22"/>
        </w:rPr>
        <w:t xml:space="preserve">Travel </w:t>
      </w:r>
      <w:r w:rsidR="0001601F">
        <w:rPr>
          <w:rFonts w:ascii="Arial" w:hAnsi="Arial" w:cs="Arial"/>
          <w:sz w:val="22"/>
          <w:szCs w:val="22"/>
        </w:rPr>
        <w:t xml:space="preserve">and other pre-agreed out of pocket </w:t>
      </w:r>
      <w:r w:rsidRPr="0027261D">
        <w:rPr>
          <w:rFonts w:ascii="Arial" w:hAnsi="Arial" w:cs="Arial"/>
          <w:sz w:val="22"/>
          <w:szCs w:val="22"/>
        </w:rPr>
        <w:t>expenses reimbursed, including mileage within Glos borders at 4</w:t>
      </w:r>
      <w:r w:rsidR="000C24CD">
        <w:rPr>
          <w:rFonts w:ascii="Arial" w:hAnsi="Arial" w:cs="Arial"/>
          <w:sz w:val="22"/>
          <w:szCs w:val="22"/>
        </w:rPr>
        <w:t>5</w:t>
      </w:r>
      <w:r w:rsidRPr="0027261D">
        <w:rPr>
          <w:rFonts w:ascii="Arial" w:hAnsi="Arial" w:cs="Arial"/>
          <w:sz w:val="22"/>
          <w:szCs w:val="22"/>
        </w:rPr>
        <w:t>p per mile</w:t>
      </w:r>
    </w:p>
    <w:p w14:paraId="4F34D2D9" w14:textId="4EF14C16" w:rsidR="00DA78D4" w:rsidRPr="0027261D" w:rsidRDefault="00652F49" w:rsidP="00652F49">
      <w:pPr>
        <w:pStyle w:val="BodyText"/>
        <w:spacing w:after="120"/>
        <w:ind w:left="0" w:firstLine="0"/>
        <w:rPr>
          <w:rFonts w:ascii="Arial" w:hAnsi="Arial" w:cs="Arial"/>
          <w:b/>
          <w:sz w:val="22"/>
          <w:szCs w:val="22"/>
        </w:rPr>
      </w:pPr>
      <w:r w:rsidRPr="0027261D">
        <w:rPr>
          <w:rFonts w:ascii="Arial" w:hAnsi="Arial" w:cs="Arial"/>
          <w:b/>
          <w:spacing w:val="-1"/>
          <w:sz w:val="22"/>
          <w:szCs w:val="22"/>
        </w:rPr>
        <w:t>Location</w:t>
      </w:r>
    </w:p>
    <w:p w14:paraId="06BB63DF" w14:textId="1AAFFE15" w:rsidR="00477040" w:rsidRPr="0027261D" w:rsidRDefault="001B2608" w:rsidP="001B2608">
      <w:pPr>
        <w:pStyle w:val="BodyText"/>
        <w:spacing w:before="23" w:after="120"/>
        <w:ind w:left="0" w:right="133" w:firstLine="0"/>
        <w:rPr>
          <w:rFonts w:ascii="Arial" w:hAnsi="Arial" w:cs="Arial"/>
          <w:spacing w:val="-2"/>
          <w:sz w:val="22"/>
          <w:szCs w:val="22"/>
        </w:rPr>
      </w:pPr>
      <w:proofErr w:type="spellStart"/>
      <w:r w:rsidRPr="0027261D">
        <w:rPr>
          <w:rFonts w:ascii="Arial" w:hAnsi="Arial" w:cs="Arial"/>
          <w:spacing w:val="-1"/>
          <w:sz w:val="22"/>
          <w:szCs w:val="22"/>
        </w:rPr>
        <w:t>Artlift</w:t>
      </w:r>
      <w:proofErr w:type="spellEnd"/>
      <w:r w:rsidRPr="0027261D">
        <w:rPr>
          <w:rFonts w:ascii="Arial" w:hAnsi="Arial" w:cs="Arial"/>
          <w:spacing w:val="-1"/>
          <w:sz w:val="22"/>
          <w:szCs w:val="22"/>
        </w:rPr>
        <w:t xml:space="preserve"> staff and volunteer</w:t>
      </w:r>
      <w:r w:rsidR="00477040" w:rsidRPr="0027261D">
        <w:rPr>
          <w:rFonts w:ascii="Arial" w:hAnsi="Arial" w:cs="Arial"/>
          <w:spacing w:val="-1"/>
          <w:sz w:val="22"/>
          <w:szCs w:val="22"/>
        </w:rPr>
        <w:t xml:space="preserve"> meetings </w:t>
      </w:r>
      <w:r w:rsidR="00542165">
        <w:rPr>
          <w:rFonts w:ascii="Arial" w:hAnsi="Arial" w:cs="Arial"/>
          <w:spacing w:val="-1"/>
          <w:sz w:val="22"/>
          <w:szCs w:val="22"/>
        </w:rPr>
        <w:t>may</w:t>
      </w:r>
      <w:r w:rsidR="00477040" w:rsidRPr="0027261D">
        <w:rPr>
          <w:rFonts w:ascii="Arial" w:hAnsi="Arial" w:cs="Arial"/>
          <w:spacing w:val="-1"/>
          <w:sz w:val="22"/>
          <w:szCs w:val="22"/>
        </w:rPr>
        <w:t xml:space="preserve"> take place</w:t>
      </w:r>
      <w:r w:rsidRPr="0027261D">
        <w:rPr>
          <w:rFonts w:ascii="Arial" w:hAnsi="Arial" w:cs="Arial"/>
          <w:spacing w:val="-1"/>
          <w:sz w:val="22"/>
          <w:szCs w:val="22"/>
        </w:rPr>
        <w:t xml:space="preserve"> online</w:t>
      </w:r>
      <w:r w:rsidR="00B36C54">
        <w:rPr>
          <w:rFonts w:ascii="Arial" w:hAnsi="Arial" w:cs="Arial"/>
          <w:spacing w:val="-1"/>
          <w:sz w:val="22"/>
          <w:szCs w:val="22"/>
        </w:rPr>
        <w:t xml:space="preserve"> (</w:t>
      </w:r>
      <w:r w:rsidRPr="0027261D">
        <w:rPr>
          <w:rFonts w:ascii="Arial" w:hAnsi="Arial" w:cs="Arial"/>
          <w:spacing w:val="-1"/>
          <w:sz w:val="22"/>
          <w:szCs w:val="22"/>
        </w:rPr>
        <w:t>on Zoom</w:t>
      </w:r>
      <w:r w:rsidR="00B36C54">
        <w:rPr>
          <w:rFonts w:ascii="Arial" w:hAnsi="Arial" w:cs="Arial"/>
          <w:spacing w:val="-1"/>
          <w:sz w:val="22"/>
          <w:szCs w:val="22"/>
        </w:rPr>
        <w:t>)</w:t>
      </w:r>
      <w:r w:rsidR="00477040" w:rsidRPr="0027261D">
        <w:rPr>
          <w:rFonts w:ascii="Arial" w:hAnsi="Arial" w:cs="Arial"/>
          <w:spacing w:val="-1"/>
          <w:sz w:val="22"/>
          <w:szCs w:val="22"/>
        </w:rPr>
        <w:t xml:space="preserve"> </w:t>
      </w:r>
      <w:proofErr w:type="gramStart"/>
      <w:r w:rsidR="00477040" w:rsidRPr="0027261D">
        <w:rPr>
          <w:rFonts w:ascii="Arial" w:hAnsi="Arial" w:cs="Arial"/>
          <w:spacing w:val="-1"/>
          <w:sz w:val="22"/>
          <w:szCs w:val="22"/>
        </w:rPr>
        <w:t xml:space="preserve">or </w:t>
      </w:r>
      <w:r w:rsidR="00542165">
        <w:rPr>
          <w:rFonts w:ascii="Arial" w:hAnsi="Arial" w:cs="Arial"/>
          <w:spacing w:val="-1"/>
          <w:sz w:val="22"/>
          <w:szCs w:val="22"/>
        </w:rPr>
        <w:t>in /</w:t>
      </w:r>
      <w:proofErr w:type="gramEnd"/>
      <w:r w:rsidR="00542165">
        <w:rPr>
          <w:rFonts w:ascii="Arial" w:hAnsi="Arial" w:cs="Arial"/>
          <w:spacing w:val="-1"/>
          <w:sz w:val="22"/>
          <w:szCs w:val="22"/>
        </w:rPr>
        <w:t xml:space="preserve"> </w:t>
      </w:r>
      <w:proofErr w:type="gramStart"/>
      <w:r w:rsidR="00542165">
        <w:rPr>
          <w:rFonts w:ascii="Arial" w:hAnsi="Arial" w:cs="Arial"/>
          <w:spacing w:val="-1"/>
          <w:sz w:val="22"/>
          <w:szCs w:val="22"/>
        </w:rPr>
        <w:t>near</w:t>
      </w:r>
      <w:r w:rsidR="00477040" w:rsidRPr="0027261D">
        <w:rPr>
          <w:rFonts w:ascii="Arial" w:hAnsi="Arial" w:cs="Arial"/>
          <w:spacing w:val="-1"/>
          <w:sz w:val="22"/>
          <w:szCs w:val="22"/>
        </w:rPr>
        <w:t xml:space="preserve"> </w:t>
      </w:r>
      <w:r w:rsidRPr="0027261D">
        <w:rPr>
          <w:rFonts w:ascii="Arial" w:hAnsi="Arial" w:cs="Arial"/>
          <w:spacing w:val="-1"/>
          <w:sz w:val="22"/>
          <w:szCs w:val="22"/>
        </w:rPr>
        <w:t>to</w:t>
      </w:r>
      <w:proofErr w:type="gramEnd"/>
      <w:r w:rsidRPr="0027261D">
        <w:rPr>
          <w:rFonts w:ascii="Arial" w:hAnsi="Arial" w:cs="Arial"/>
          <w:spacing w:val="-1"/>
          <w:sz w:val="22"/>
          <w:szCs w:val="22"/>
        </w:rPr>
        <w:t xml:space="preserve"> </w:t>
      </w:r>
      <w:r w:rsidR="00477040" w:rsidRPr="0027261D">
        <w:rPr>
          <w:rFonts w:ascii="Arial" w:hAnsi="Arial" w:cs="Arial"/>
          <w:spacing w:val="-1"/>
          <w:sz w:val="22"/>
          <w:szCs w:val="22"/>
        </w:rPr>
        <w:t>Gloucester</w:t>
      </w:r>
      <w:r w:rsidR="00C33308" w:rsidRPr="0027261D">
        <w:rPr>
          <w:rFonts w:ascii="Arial" w:hAnsi="Arial" w:cs="Arial"/>
          <w:spacing w:val="-2"/>
          <w:sz w:val="22"/>
          <w:szCs w:val="22"/>
        </w:rPr>
        <w:t xml:space="preserve">. </w:t>
      </w:r>
    </w:p>
    <w:p w14:paraId="2EFF284B" w14:textId="6CB3313C" w:rsidR="001B2608" w:rsidRPr="0027261D" w:rsidRDefault="001B2608" w:rsidP="001B2608">
      <w:pPr>
        <w:pStyle w:val="BodyText"/>
        <w:spacing w:before="23" w:after="120"/>
        <w:ind w:left="0" w:right="133" w:firstLine="0"/>
        <w:rPr>
          <w:rFonts w:ascii="Arial" w:hAnsi="Arial" w:cs="Arial"/>
          <w:spacing w:val="-1"/>
          <w:sz w:val="22"/>
          <w:szCs w:val="22"/>
          <w:u w:val="single"/>
        </w:rPr>
      </w:pPr>
      <w:r w:rsidRPr="0027261D">
        <w:rPr>
          <w:rFonts w:ascii="Arial" w:hAnsi="Arial" w:cs="Arial"/>
          <w:spacing w:val="-2"/>
          <w:sz w:val="22"/>
          <w:szCs w:val="22"/>
        </w:rPr>
        <w:t>Courses take place in community settings throughout the county: in Gloucester, Cheltenham, Stroud, Cirencester</w:t>
      </w:r>
      <w:r w:rsidR="0027261D" w:rsidRPr="0027261D">
        <w:rPr>
          <w:rFonts w:ascii="Arial" w:hAnsi="Arial" w:cs="Arial"/>
          <w:spacing w:val="-2"/>
          <w:sz w:val="22"/>
          <w:szCs w:val="22"/>
        </w:rPr>
        <w:t>,</w:t>
      </w:r>
      <w:r w:rsidRPr="0027261D">
        <w:rPr>
          <w:rFonts w:ascii="Arial" w:hAnsi="Arial" w:cs="Arial"/>
          <w:spacing w:val="-2"/>
          <w:sz w:val="22"/>
          <w:szCs w:val="22"/>
        </w:rPr>
        <w:t xml:space="preserve"> and Cinderford.</w:t>
      </w:r>
    </w:p>
    <w:p w14:paraId="7ED52D8E" w14:textId="77777777" w:rsidR="001B2608" w:rsidRPr="0027261D" w:rsidRDefault="001B2608" w:rsidP="00485AD1">
      <w:pPr>
        <w:pStyle w:val="Heading1"/>
        <w:spacing w:before="18"/>
        <w:ind w:left="0"/>
        <w:rPr>
          <w:rFonts w:ascii="Arial" w:hAnsi="Arial" w:cs="Arial"/>
          <w:spacing w:val="-1"/>
          <w:sz w:val="22"/>
          <w:szCs w:val="22"/>
        </w:rPr>
      </w:pPr>
    </w:p>
    <w:p w14:paraId="41768AAE" w14:textId="4FF1EBBE" w:rsidR="00485AD1" w:rsidRPr="0027261D" w:rsidRDefault="0027261D" w:rsidP="0027261D">
      <w:pPr>
        <w:pStyle w:val="Heading1"/>
        <w:pBdr>
          <w:bottom w:val="single" w:sz="4" w:space="1" w:color="auto"/>
        </w:pBdr>
        <w:spacing w:before="18"/>
        <w:ind w:left="0"/>
        <w:rPr>
          <w:rFonts w:ascii="Arial" w:hAnsi="Arial" w:cs="Arial"/>
          <w:spacing w:val="-1"/>
        </w:rPr>
      </w:pPr>
      <w:r w:rsidRPr="0027261D">
        <w:rPr>
          <w:rFonts w:ascii="Arial" w:hAnsi="Arial" w:cs="Arial"/>
          <w:spacing w:val="-1"/>
        </w:rPr>
        <w:t>Criteria for Selection</w:t>
      </w:r>
    </w:p>
    <w:p w14:paraId="5B77A5C4" w14:textId="77777777" w:rsidR="00485AD1" w:rsidRPr="0027261D" w:rsidRDefault="00485AD1" w:rsidP="00485AD1">
      <w:pPr>
        <w:pStyle w:val="Heading1"/>
        <w:spacing w:before="18"/>
        <w:ind w:left="0"/>
        <w:rPr>
          <w:rFonts w:ascii="Arial" w:hAnsi="Arial" w:cs="Arial"/>
          <w:b w:val="0"/>
          <w:bCs w:val="0"/>
          <w:sz w:val="22"/>
          <w:szCs w:val="22"/>
          <w:u w:val="single"/>
        </w:rPr>
      </w:pPr>
    </w:p>
    <w:p w14:paraId="11346305" w14:textId="4E04FA87" w:rsidR="0027261D" w:rsidRPr="0027261D" w:rsidRDefault="0027261D" w:rsidP="0027261D">
      <w:pPr>
        <w:ind w:left="37"/>
        <w:rPr>
          <w:rFonts w:ascii="Arial" w:hAnsi="Arial" w:cs="Arial"/>
        </w:rPr>
      </w:pPr>
      <w:r w:rsidRPr="0027261D">
        <w:rPr>
          <w:rFonts w:ascii="Arial" w:hAnsi="Arial" w:cs="Arial"/>
        </w:rPr>
        <w:t>We are seeking Volunteers</w:t>
      </w:r>
      <w:r>
        <w:rPr>
          <w:rFonts w:ascii="Arial" w:hAnsi="Arial" w:cs="Arial"/>
        </w:rPr>
        <w:t>, age 18+,</w:t>
      </w:r>
      <w:r w:rsidRPr="0027261D">
        <w:rPr>
          <w:rFonts w:ascii="Arial" w:hAnsi="Arial" w:cs="Arial"/>
        </w:rPr>
        <w:t xml:space="preserve"> with the following skills and attributes:</w:t>
      </w:r>
    </w:p>
    <w:p w14:paraId="21C7747C" w14:textId="77777777" w:rsidR="0027261D" w:rsidRPr="0027261D" w:rsidRDefault="0027261D" w:rsidP="0027261D">
      <w:pPr>
        <w:rPr>
          <w:rFonts w:ascii="Arial" w:hAnsi="Arial" w:cs="Arial"/>
        </w:rPr>
      </w:pPr>
    </w:p>
    <w:p w14:paraId="7BCC7F54" w14:textId="77777777" w:rsidR="0027261D" w:rsidRPr="0027261D" w:rsidRDefault="0027261D" w:rsidP="0027261D">
      <w:pPr>
        <w:rPr>
          <w:rFonts w:ascii="Arial" w:hAnsi="Arial" w:cs="Arial"/>
        </w:rPr>
      </w:pPr>
      <w:r w:rsidRPr="0027261D">
        <w:rPr>
          <w:rFonts w:ascii="Arial" w:hAnsi="Arial" w:cs="Arial"/>
          <w:b/>
          <w:bCs/>
        </w:rPr>
        <w:t>Essential</w:t>
      </w:r>
      <w:r w:rsidRPr="0027261D">
        <w:rPr>
          <w:rFonts w:ascii="Arial" w:hAnsi="Arial" w:cs="Arial"/>
        </w:rPr>
        <w:t>:</w:t>
      </w:r>
    </w:p>
    <w:p w14:paraId="6F3DA1E3" w14:textId="5BA57FB2" w:rsidR="0027261D" w:rsidRPr="0027261D" w:rsidRDefault="0027261D" w:rsidP="0027261D">
      <w:pPr>
        <w:pStyle w:val="ListParagraph"/>
        <w:widowControl/>
        <w:numPr>
          <w:ilvl w:val="0"/>
          <w:numId w:val="19"/>
        </w:numPr>
        <w:rPr>
          <w:rFonts w:ascii="Arial" w:hAnsi="Arial" w:cs="Arial"/>
        </w:rPr>
      </w:pPr>
      <w:r w:rsidRPr="0027261D">
        <w:rPr>
          <w:rFonts w:ascii="Arial" w:hAnsi="Arial" w:cs="Arial"/>
        </w:rPr>
        <w:t xml:space="preserve">Appreciation of the arts and of how they can benefit people’s mental </w:t>
      </w:r>
      <w:r>
        <w:rPr>
          <w:rFonts w:ascii="Arial" w:hAnsi="Arial" w:cs="Arial"/>
        </w:rPr>
        <w:t>/</w:t>
      </w:r>
      <w:r w:rsidRPr="0027261D">
        <w:rPr>
          <w:rFonts w:ascii="Arial" w:hAnsi="Arial" w:cs="Arial"/>
        </w:rPr>
        <w:t xml:space="preserve"> physical wellbeing</w:t>
      </w:r>
    </w:p>
    <w:p w14:paraId="6C3B8D0E" w14:textId="545560D8" w:rsidR="0027261D" w:rsidRPr="0027261D" w:rsidRDefault="0027261D" w:rsidP="0027261D">
      <w:pPr>
        <w:pStyle w:val="ListParagraph"/>
        <w:widowControl/>
        <w:numPr>
          <w:ilvl w:val="0"/>
          <w:numId w:val="19"/>
        </w:numPr>
        <w:rPr>
          <w:rFonts w:ascii="Arial" w:hAnsi="Arial" w:cs="Arial"/>
        </w:rPr>
      </w:pPr>
      <w:r w:rsidRPr="0027261D">
        <w:rPr>
          <w:rFonts w:ascii="Arial" w:hAnsi="Arial" w:cs="Arial"/>
        </w:rPr>
        <w:t xml:space="preserve">Empathy with people living with health conditions </w:t>
      </w:r>
      <w:r w:rsidR="00760035">
        <w:rPr>
          <w:rFonts w:ascii="Arial" w:hAnsi="Arial" w:cs="Arial"/>
        </w:rPr>
        <w:t>and/or facing disabling barriers</w:t>
      </w:r>
    </w:p>
    <w:p w14:paraId="439F457A" w14:textId="124E253B" w:rsidR="0027261D" w:rsidRPr="0027261D" w:rsidRDefault="0027261D" w:rsidP="0027261D">
      <w:pPr>
        <w:pStyle w:val="ListParagraph"/>
        <w:widowControl/>
        <w:numPr>
          <w:ilvl w:val="0"/>
          <w:numId w:val="19"/>
        </w:numPr>
        <w:rPr>
          <w:rFonts w:ascii="Arial" w:hAnsi="Arial" w:cs="Arial"/>
        </w:rPr>
      </w:pPr>
      <w:r w:rsidRPr="0027261D">
        <w:rPr>
          <w:rFonts w:ascii="Arial" w:hAnsi="Arial" w:cs="Arial"/>
        </w:rPr>
        <w:t xml:space="preserve">Confident communicator able to show discretion and sensitivity </w:t>
      </w:r>
    </w:p>
    <w:p w14:paraId="503928AB" w14:textId="6E8736B5" w:rsidR="0027261D" w:rsidRDefault="0027261D" w:rsidP="0027261D">
      <w:pPr>
        <w:widowControl/>
        <w:numPr>
          <w:ilvl w:val="0"/>
          <w:numId w:val="19"/>
        </w:numPr>
        <w:rPr>
          <w:rFonts w:ascii="Arial" w:hAnsi="Arial" w:cs="Arial"/>
        </w:rPr>
      </w:pPr>
      <w:r w:rsidRPr="0027261D">
        <w:rPr>
          <w:rFonts w:ascii="Arial" w:hAnsi="Arial" w:cs="Arial"/>
        </w:rPr>
        <w:t>Good understanding of spoken and written English</w:t>
      </w:r>
    </w:p>
    <w:p w14:paraId="544AB736" w14:textId="0979A17E" w:rsidR="00E605C7" w:rsidRDefault="00E605C7" w:rsidP="0027261D">
      <w:pPr>
        <w:widowControl/>
        <w:numPr>
          <w:ilvl w:val="0"/>
          <w:numId w:val="19"/>
        </w:numPr>
        <w:rPr>
          <w:rFonts w:ascii="Arial" w:hAnsi="Arial" w:cs="Arial"/>
        </w:rPr>
      </w:pPr>
      <w:r>
        <w:rPr>
          <w:rFonts w:ascii="Arial" w:hAnsi="Arial" w:cs="Arial"/>
        </w:rPr>
        <w:t>Basic IT skills – confident in use of a computer and tablet</w:t>
      </w:r>
    </w:p>
    <w:p w14:paraId="1A352309" w14:textId="61844775" w:rsidR="00E605C7" w:rsidRPr="0027261D" w:rsidRDefault="00E605C7" w:rsidP="0027261D">
      <w:pPr>
        <w:widowControl/>
        <w:numPr>
          <w:ilvl w:val="0"/>
          <w:numId w:val="19"/>
        </w:numPr>
        <w:rPr>
          <w:rFonts w:ascii="Arial" w:hAnsi="Arial" w:cs="Arial"/>
        </w:rPr>
      </w:pPr>
      <w:r>
        <w:rPr>
          <w:rFonts w:ascii="Arial" w:hAnsi="Arial" w:cs="Arial"/>
        </w:rPr>
        <w:t>Good attention to detail when uploading data</w:t>
      </w:r>
    </w:p>
    <w:p w14:paraId="3BDA0FAC" w14:textId="77777777" w:rsidR="0027261D" w:rsidRPr="0027261D" w:rsidRDefault="0027261D" w:rsidP="0027261D">
      <w:pPr>
        <w:pStyle w:val="ListParagraph"/>
        <w:widowControl/>
        <w:numPr>
          <w:ilvl w:val="0"/>
          <w:numId w:val="19"/>
        </w:numPr>
        <w:rPr>
          <w:rFonts w:ascii="Arial" w:hAnsi="Arial" w:cs="Arial"/>
        </w:rPr>
      </w:pPr>
      <w:r w:rsidRPr="0027261D">
        <w:rPr>
          <w:rFonts w:ascii="Arial" w:hAnsi="Arial" w:cs="Arial"/>
        </w:rPr>
        <w:t xml:space="preserve">Punctual and </w:t>
      </w:r>
      <w:proofErr w:type="spellStart"/>
      <w:r w:rsidRPr="0027261D">
        <w:rPr>
          <w:rFonts w:ascii="Arial" w:hAnsi="Arial" w:cs="Arial"/>
        </w:rPr>
        <w:t>organised</w:t>
      </w:r>
      <w:proofErr w:type="spellEnd"/>
    </w:p>
    <w:p w14:paraId="37981460" w14:textId="77777777" w:rsidR="0027261D" w:rsidRPr="0027261D" w:rsidRDefault="0027261D" w:rsidP="0027261D">
      <w:pPr>
        <w:widowControl/>
        <w:numPr>
          <w:ilvl w:val="0"/>
          <w:numId w:val="19"/>
        </w:numPr>
        <w:rPr>
          <w:rFonts w:ascii="Arial" w:hAnsi="Arial" w:cs="Arial"/>
        </w:rPr>
      </w:pPr>
      <w:r w:rsidRPr="0027261D">
        <w:rPr>
          <w:rFonts w:ascii="Arial" w:hAnsi="Arial" w:cs="Arial"/>
        </w:rPr>
        <w:t>Able to work within agreed boundaries</w:t>
      </w:r>
    </w:p>
    <w:p w14:paraId="60526703" w14:textId="7B3F404E" w:rsidR="0027261D" w:rsidRDefault="0027261D" w:rsidP="0027261D">
      <w:pPr>
        <w:widowControl/>
        <w:numPr>
          <w:ilvl w:val="0"/>
          <w:numId w:val="19"/>
        </w:numPr>
        <w:rPr>
          <w:rFonts w:ascii="Arial" w:hAnsi="Arial" w:cs="Arial"/>
        </w:rPr>
      </w:pPr>
      <w:r w:rsidRPr="0027261D">
        <w:rPr>
          <w:rFonts w:ascii="Arial" w:hAnsi="Arial" w:cs="Arial"/>
        </w:rPr>
        <w:t>Discretion and understanding of confidentiality</w:t>
      </w:r>
    </w:p>
    <w:p w14:paraId="4492D890" w14:textId="46C0D675" w:rsidR="00C851DD" w:rsidRDefault="00C851DD" w:rsidP="0027261D">
      <w:pPr>
        <w:widowControl/>
        <w:numPr>
          <w:ilvl w:val="0"/>
          <w:numId w:val="19"/>
        </w:numPr>
        <w:rPr>
          <w:rFonts w:ascii="Arial" w:hAnsi="Arial" w:cs="Arial"/>
        </w:rPr>
      </w:pPr>
      <w:r>
        <w:rPr>
          <w:rFonts w:ascii="Arial" w:hAnsi="Arial" w:cs="Arial"/>
        </w:rPr>
        <w:t xml:space="preserve">Commitment to compliance with </w:t>
      </w:r>
      <w:proofErr w:type="spellStart"/>
      <w:r w:rsidRPr="0027261D">
        <w:rPr>
          <w:rFonts w:ascii="Arial" w:hAnsi="Arial" w:cs="Arial"/>
        </w:rPr>
        <w:t>Artlift’s</w:t>
      </w:r>
      <w:proofErr w:type="spellEnd"/>
      <w:r w:rsidRPr="0027261D">
        <w:rPr>
          <w:rFonts w:ascii="Arial" w:hAnsi="Arial" w:cs="Arial"/>
        </w:rPr>
        <w:t xml:space="preserve"> policies, procedures, guidelines and values</w:t>
      </w:r>
    </w:p>
    <w:p w14:paraId="5446CA83" w14:textId="77777777" w:rsidR="0027261D" w:rsidRPr="0027261D" w:rsidRDefault="0027261D" w:rsidP="0027261D">
      <w:pPr>
        <w:rPr>
          <w:rFonts w:ascii="Arial" w:hAnsi="Arial" w:cs="Arial"/>
        </w:rPr>
      </w:pPr>
    </w:p>
    <w:p w14:paraId="3AD3D710" w14:textId="77777777" w:rsidR="0027261D" w:rsidRPr="0027261D" w:rsidRDefault="0027261D" w:rsidP="0027261D">
      <w:pPr>
        <w:ind w:left="37"/>
        <w:rPr>
          <w:rFonts w:ascii="Arial" w:hAnsi="Arial" w:cs="Arial"/>
        </w:rPr>
      </w:pPr>
      <w:r w:rsidRPr="0027261D">
        <w:rPr>
          <w:rFonts w:ascii="Arial" w:hAnsi="Arial" w:cs="Arial"/>
          <w:b/>
          <w:bCs/>
        </w:rPr>
        <w:t>Desirable</w:t>
      </w:r>
      <w:r w:rsidRPr="0027261D">
        <w:rPr>
          <w:rFonts w:ascii="Arial" w:hAnsi="Arial" w:cs="Arial"/>
        </w:rPr>
        <w:t>:</w:t>
      </w:r>
    </w:p>
    <w:p w14:paraId="0F634628" w14:textId="77777777" w:rsidR="00E605C7" w:rsidRPr="0027261D" w:rsidRDefault="00E605C7" w:rsidP="00E605C7">
      <w:pPr>
        <w:pStyle w:val="ListParagraph"/>
        <w:widowControl/>
        <w:numPr>
          <w:ilvl w:val="0"/>
          <w:numId w:val="20"/>
        </w:numPr>
        <w:rPr>
          <w:rFonts w:ascii="Arial" w:hAnsi="Arial" w:cs="Arial"/>
        </w:rPr>
      </w:pPr>
      <w:r>
        <w:rPr>
          <w:rFonts w:ascii="Arial" w:hAnsi="Arial" w:cs="Arial"/>
        </w:rPr>
        <w:t>(if applying for Assistant Facilitator role) e</w:t>
      </w:r>
      <w:r w:rsidRPr="0027261D">
        <w:rPr>
          <w:rFonts w:ascii="Arial" w:hAnsi="Arial" w:cs="Arial"/>
        </w:rPr>
        <w:t xml:space="preserve">xperience of practicing one or more artforms </w:t>
      </w:r>
      <w:r>
        <w:rPr>
          <w:rFonts w:ascii="Arial" w:hAnsi="Arial" w:cs="Arial"/>
        </w:rPr>
        <w:t xml:space="preserve">at </w:t>
      </w:r>
      <w:r w:rsidRPr="0027261D">
        <w:rPr>
          <w:rFonts w:ascii="Arial" w:hAnsi="Arial" w:cs="Arial"/>
        </w:rPr>
        <w:t>amateur or professional level</w:t>
      </w:r>
    </w:p>
    <w:p w14:paraId="6BEE41A0" w14:textId="40EFB24E" w:rsidR="0027261D" w:rsidRPr="0027261D" w:rsidRDefault="0027261D" w:rsidP="0027261D">
      <w:pPr>
        <w:widowControl/>
        <w:numPr>
          <w:ilvl w:val="0"/>
          <w:numId w:val="20"/>
        </w:numPr>
        <w:rPr>
          <w:rFonts w:ascii="Arial" w:hAnsi="Arial" w:cs="Arial"/>
        </w:rPr>
      </w:pPr>
      <w:r w:rsidRPr="0027261D">
        <w:rPr>
          <w:rFonts w:ascii="Arial" w:hAnsi="Arial" w:cs="Arial"/>
        </w:rPr>
        <w:t xml:space="preserve">Lived experience / personal understanding of </w:t>
      </w:r>
      <w:r>
        <w:rPr>
          <w:rFonts w:ascii="Arial" w:hAnsi="Arial" w:cs="Arial"/>
        </w:rPr>
        <w:t>the conditions with which our participants live</w:t>
      </w:r>
    </w:p>
    <w:p w14:paraId="12A1DD84" w14:textId="2DD80D87" w:rsidR="0027261D" w:rsidRPr="0027261D" w:rsidRDefault="0027261D" w:rsidP="0027261D">
      <w:pPr>
        <w:widowControl/>
        <w:numPr>
          <w:ilvl w:val="0"/>
          <w:numId w:val="20"/>
        </w:numPr>
        <w:rPr>
          <w:rFonts w:ascii="Arial" w:hAnsi="Arial" w:cs="Arial"/>
        </w:rPr>
      </w:pPr>
      <w:r w:rsidRPr="0027261D">
        <w:rPr>
          <w:rFonts w:ascii="Arial" w:hAnsi="Arial" w:cs="Arial"/>
        </w:rPr>
        <w:t>Disability</w:t>
      </w:r>
      <w:r w:rsidR="00C851DD">
        <w:rPr>
          <w:rFonts w:ascii="Arial" w:hAnsi="Arial" w:cs="Arial"/>
        </w:rPr>
        <w:t>, cultural diversity</w:t>
      </w:r>
      <w:r w:rsidRPr="0027261D">
        <w:rPr>
          <w:rFonts w:ascii="Arial" w:hAnsi="Arial" w:cs="Arial"/>
        </w:rPr>
        <w:t xml:space="preserve"> and/or mental health awareness (training / lived or work experience)</w:t>
      </w:r>
    </w:p>
    <w:p w14:paraId="66BBD523" w14:textId="548BBDB2" w:rsidR="0027261D" w:rsidRDefault="0027261D" w:rsidP="0027261D">
      <w:pPr>
        <w:widowControl/>
        <w:numPr>
          <w:ilvl w:val="0"/>
          <w:numId w:val="20"/>
        </w:numPr>
        <w:rPr>
          <w:rFonts w:ascii="Arial" w:hAnsi="Arial" w:cs="Arial"/>
        </w:rPr>
      </w:pPr>
      <w:r w:rsidRPr="0027261D">
        <w:rPr>
          <w:rFonts w:ascii="Arial" w:hAnsi="Arial" w:cs="Arial"/>
        </w:rPr>
        <w:t>Health &amp; Safety training and/or understanding</w:t>
      </w:r>
    </w:p>
    <w:p w14:paraId="68CDB4EF" w14:textId="364FAD65" w:rsidR="00C851DD" w:rsidRDefault="00C851DD" w:rsidP="00C851DD">
      <w:pPr>
        <w:widowControl/>
        <w:numPr>
          <w:ilvl w:val="0"/>
          <w:numId w:val="20"/>
        </w:numPr>
        <w:rPr>
          <w:rFonts w:ascii="Arial" w:hAnsi="Arial" w:cs="Arial"/>
        </w:rPr>
      </w:pPr>
      <w:r>
        <w:rPr>
          <w:rFonts w:ascii="Arial" w:hAnsi="Arial" w:cs="Arial"/>
        </w:rPr>
        <w:t>(If applying for Assistant Facilitator role) e</w:t>
      </w:r>
      <w:r w:rsidRPr="0027261D">
        <w:rPr>
          <w:rFonts w:ascii="Arial" w:hAnsi="Arial" w:cs="Arial"/>
        </w:rPr>
        <w:t>xperience of assisting arts sessions</w:t>
      </w:r>
    </w:p>
    <w:p w14:paraId="29BBCF03" w14:textId="1B7F2866" w:rsidR="00C851DD" w:rsidRPr="0027261D" w:rsidRDefault="00C851DD" w:rsidP="00C851DD">
      <w:pPr>
        <w:widowControl/>
        <w:numPr>
          <w:ilvl w:val="0"/>
          <w:numId w:val="20"/>
        </w:numPr>
        <w:rPr>
          <w:rFonts w:ascii="Arial" w:hAnsi="Arial" w:cs="Arial"/>
        </w:rPr>
      </w:pPr>
      <w:r>
        <w:rPr>
          <w:rFonts w:ascii="Arial" w:hAnsi="Arial" w:cs="Arial"/>
        </w:rPr>
        <w:t>(if applying for Exec Director support role) experience of research, fundraising, administration and/or marketing</w:t>
      </w:r>
    </w:p>
    <w:p w14:paraId="4EEC84CB" w14:textId="77777777" w:rsidR="0027261D" w:rsidRPr="0027261D" w:rsidRDefault="0027261D" w:rsidP="0027261D">
      <w:pPr>
        <w:rPr>
          <w:rFonts w:ascii="Arial" w:hAnsi="Arial" w:cs="Arial"/>
        </w:rPr>
      </w:pPr>
    </w:p>
    <w:p w14:paraId="3A33566C" w14:textId="5E87346A" w:rsidR="0027261D" w:rsidRPr="0027261D" w:rsidRDefault="0027261D" w:rsidP="00DE7A7E">
      <w:pPr>
        <w:pStyle w:val="Heading1"/>
        <w:spacing w:before="18"/>
        <w:ind w:left="0"/>
        <w:rPr>
          <w:rFonts w:ascii="Arial" w:hAnsi="Arial" w:cs="Arial"/>
          <w:spacing w:val="-1"/>
          <w:sz w:val="22"/>
          <w:szCs w:val="22"/>
          <w:u w:val="single"/>
        </w:rPr>
      </w:pPr>
    </w:p>
    <w:p w14:paraId="5F289EAD" w14:textId="6BF582BF" w:rsidR="00C851DD" w:rsidRDefault="007B29CC" w:rsidP="00C851DD">
      <w:pPr>
        <w:pStyle w:val="Heading1"/>
        <w:pBdr>
          <w:bottom w:val="single" w:sz="4" w:space="1" w:color="auto"/>
        </w:pBdr>
        <w:spacing w:before="18"/>
        <w:ind w:left="0"/>
        <w:rPr>
          <w:rFonts w:ascii="Arial" w:hAnsi="Arial" w:cs="Arial"/>
          <w:spacing w:val="-1"/>
        </w:rPr>
      </w:pPr>
      <w:r>
        <w:rPr>
          <w:rFonts w:ascii="Arial" w:hAnsi="Arial" w:cs="Arial"/>
          <w:spacing w:val="-1"/>
        </w:rPr>
        <w:lastRenderedPageBreak/>
        <w:t>Equity</w:t>
      </w:r>
      <w:r w:rsidR="00C851DD">
        <w:rPr>
          <w:rFonts w:ascii="Arial" w:hAnsi="Arial" w:cs="Arial"/>
          <w:spacing w:val="-1"/>
        </w:rPr>
        <w:t xml:space="preserve"> &amp; Diversity</w:t>
      </w:r>
    </w:p>
    <w:p w14:paraId="08C3165E" w14:textId="3F3DDB7B" w:rsidR="00C851DD" w:rsidRPr="00C851DD" w:rsidRDefault="00C851DD" w:rsidP="00C851DD">
      <w:pPr>
        <w:pStyle w:val="Heading1"/>
        <w:spacing w:before="18"/>
        <w:ind w:left="0"/>
        <w:rPr>
          <w:rFonts w:ascii="Arial" w:hAnsi="Arial" w:cs="Arial"/>
          <w:b w:val="0"/>
          <w:bCs w:val="0"/>
          <w:spacing w:val="-1"/>
          <w:sz w:val="22"/>
          <w:szCs w:val="22"/>
        </w:rPr>
      </w:pPr>
    </w:p>
    <w:p w14:paraId="5A8B49CB" w14:textId="285ABC8A" w:rsidR="009F6879" w:rsidRDefault="009F6879" w:rsidP="006213F0">
      <w:pPr>
        <w:pStyle w:val="Heading1"/>
        <w:spacing w:before="18"/>
        <w:ind w:left="0"/>
        <w:rPr>
          <w:rFonts w:ascii="Tahoma" w:hAnsi="Tahoma" w:cs="Tahoma"/>
          <w:b w:val="0"/>
          <w:bCs w:val="0"/>
          <w:sz w:val="22"/>
          <w:szCs w:val="22"/>
        </w:rPr>
      </w:pPr>
      <w:r w:rsidRPr="006213F0">
        <w:rPr>
          <w:rFonts w:ascii="Tahoma" w:hAnsi="Tahoma" w:cs="Tahoma"/>
          <w:b w:val="0"/>
          <w:bCs w:val="0"/>
          <w:sz w:val="22"/>
          <w:szCs w:val="22"/>
        </w:rPr>
        <w:t xml:space="preserve">We actively encourage people from a variety of backgrounds with different experiences, skills and stories to join us and influence and develop our working practice. By taking positive action around diversity (as permitted in the Equality Act 2010), we will guarantee interviews </w:t>
      </w:r>
      <w:proofErr w:type="gramStart"/>
      <w:r w:rsidRPr="006213F0">
        <w:rPr>
          <w:rFonts w:ascii="Tahoma" w:hAnsi="Tahoma" w:cs="Tahoma"/>
          <w:b w:val="0"/>
          <w:bCs w:val="0"/>
          <w:sz w:val="22"/>
          <w:szCs w:val="22"/>
        </w:rPr>
        <w:t>to</w:t>
      </w:r>
      <w:proofErr w:type="gramEnd"/>
      <w:r w:rsidRPr="006213F0">
        <w:rPr>
          <w:rFonts w:ascii="Tahoma" w:hAnsi="Tahoma" w:cs="Tahoma"/>
          <w:b w:val="0"/>
          <w:bCs w:val="0"/>
          <w:sz w:val="22"/>
          <w:szCs w:val="22"/>
        </w:rPr>
        <w:t xml:space="preserve"> eligible </w:t>
      </w:r>
      <w:r w:rsidR="00142FB6">
        <w:rPr>
          <w:rFonts w:ascii="Tahoma" w:hAnsi="Tahoma" w:cs="Tahoma"/>
          <w:b w:val="0"/>
          <w:bCs w:val="0"/>
          <w:sz w:val="22"/>
          <w:szCs w:val="22"/>
        </w:rPr>
        <w:t>volunteers</w:t>
      </w:r>
      <w:r w:rsidRPr="006213F0">
        <w:rPr>
          <w:rFonts w:ascii="Tahoma" w:hAnsi="Tahoma" w:cs="Tahoma"/>
          <w:b w:val="0"/>
          <w:bCs w:val="0"/>
          <w:sz w:val="22"/>
          <w:szCs w:val="22"/>
        </w:rPr>
        <w:t xml:space="preserve"> who meet the minimum criteria (as laid out </w:t>
      </w:r>
      <w:r w:rsidR="00142FB6">
        <w:rPr>
          <w:rFonts w:ascii="Tahoma" w:hAnsi="Tahoma" w:cs="Tahoma"/>
          <w:b w:val="0"/>
          <w:bCs w:val="0"/>
          <w:sz w:val="22"/>
          <w:szCs w:val="22"/>
        </w:rPr>
        <w:t>above</w:t>
      </w:r>
      <w:r w:rsidRPr="006213F0">
        <w:rPr>
          <w:rFonts w:ascii="Tahoma" w:hAnsi="Tahoma" w:cs="Tahoma"/>
          <w:b w:val="0"/>
          <w:bCs w:val="0"/>
          <w:sz w:val="22"/>
          <w:szCs w:val="22"/>
        </w:rPr>
        <w:t>) and self-identify with any of the following groups that we have identified as underrepresented in ours and the wider Creative Health sector workforce:</w:t>
      </w:r>
    </w:p>
    <w:p w14:paraId="317EE5C9" w14:textId="77777777" w:rsidR="008B5A95" w:rsidRPr="008B5A95" w:rsidRDefault="008B5A95" w:rsidP="006213F0">
      <w:pPr>
        <w:pStyle w:val="Heading1"/>
        <w:spacing w:before="18"/>
        <w:ind w:left="0"/>
        <w:rPr>
          <w:rFonts w:ascii="Tahoma" w:hAnsi="Tahoma" w:cs="Tahoma"/>
          <w:b w:val="0"/>
          <w:bCs w:val="0"/>
          <w:sz w:val="12"/>
          <w:szCs w:val="12"/>
        </w:rPr>
      </w:pPr>
    </w:p>
    <w:p w14:paraId="2C9ADFDE" w14:textId="77777777" w:rsidR="009F6879" w:rsidRPr="006213F0" w:rsidRDefault="009F6879" w:rsidP="009F6879">
      <w:pPr>
        <w:widowControl/>
        <w:numPr>
          <w:ilvl w:val="0"/>
          <w:numId w:val="21"/>
        </w:numPr>
        <w:spacing w:after="150"/>
        <w:textAlignment w:val="baseline"/>
        <w:rPr>
          <w:rFonts w:ascii="Tahoma" w:hAnsi="Tahoma" w:cs="Tahoma"/>
        </w:rPr>
      </w:pPr>
      <w:r w:rsidRPr="006213F0">
        <w:rPr>
          <w:rFonts w:ascii="Tahoma" w:hAnsi="Tahoma" w:cs="Tahoma"/>
        </w:rPr>
        <w:t xml:space="preserve">Volunteers from Black, Asian and </w:t>
      </w:r>
      <w:proofErr w:type="spellStart"/>
      <w:r w:rsidRPr="006213F0">
        <w:rPr>
          <w:rFonts w:ascii="Tahoma" w:hAnsi="Tahoma" w:cs="Tahoma"/>
        </w:rPr>
        <w:t>minoritised</w:t>
      </w:r>
      <w:proofErr w:type="spellEnd"/>
      <w:r w:rsidRPr="006213F0">
        <w:rPr>
          <w:rFonts w:ascii="Tahoma" w:hAnsi="Tahoma" w:cs="Tahoma"/>
        </w:rPr>
        <w:t xml:space="preserve"> ethnic backgrounds</w:t>
      </w:r>
    </w:p>
    <w:p w14:paraId="4C8B096F" w14:textId="77777777" w:rsidR="009F6879" w:rsidRPr="006213F0" w:rsidRDefault="009F6879" w:rsidP="009F6879">
      <w:pPr>
        <w:widowControl/>
        <w:numPr>
          <w:ilvl w:val="0"/>
          <w:numId w:val="21"/>
        </w:numPr>
        <w:spacing w:after="150"/>
        <w:textAlignment w:val="baseline"/>
        <w:rPr>
          <w:rFonts w:ascii="Tahoma" w:hAnsi="Tahoma" w:cs="Tahoma"/>
        </w:rPr>
      </w:pPr>
      <w:r w:rsidRPr="006213F0">
        <w:rPr>
          <w:rFonts w:ascii="Tahoma" w:hAnsi="Tahoma" w:cs="Tahoma"/>
        </w:rPr>
        <w:t>Disabled volunteers</w:t>
      </w:r>
    </w:p>
    <w:p w14:paraId="0CF5D399" w14:textId="58E0C2D3" w:rsidR="009F6879" w:rsidRPr="006213F0" w:rsidRDefault="009F6879" w:rsidP="009F6879">
      <w:pPr>
        <w:widowControl/>
        <w:numPr>
          <w:ilvl w:val="0"/>
          <w:numId w:val="21"/>
        </w:numPr>
        <w:spacing w:after="150"/>
        <w:textAlignment w:val="baseline"/>
        <w:rPr>
          <w:rFonts w:ascii="Tahoma" w:hAnsi="Tahoma" w:cs="Tahoma"/>
        </w:rPr>
      </w:pPr>
      <w:r w:rsidRPr="006213F0">
        <w:rPr>
          <w:rFonts w:ascii="Tahoma" w:hAnsi="Tahoma" w:cs="Tahoma"/>
        </w:rPr>
        <w:t>LGBT</w:t>
      </w:r>
      <w:r w:rsidR="00E605C7">
        <w:rPr>
          <w:rFonts w:ascii="Tahoma" w:hAnsi="Tahoma" w:cs="Tahoma"/>
        </w:rPr>
        <w:t>Q</w:t>
      </w:r>
      <w:r w:rsidR="00CD6267">
        <w:rPr>
          <w:rFonts w:ascii="Tahoma" w:hAnsi="Tahoma" w:cs="Tahoma"/>
        </w:rPr>
        <w:t>IA</w:t>
      </w:r>
      <w:r w:rsidRPr="006213F0">
        <w:rPr>
          <w:rFonts w:ascii="Tahoma" w:hAnsi="Tahoma" w:cs="Tahoma"/>
        </w:rPr>
        <w:t>+ volunteers</w:t>
      </w:r>
    </w:p>
    <w:p w14:paraId="4DC35A1D" w14:textId="77777777" w:rsidR="009F6879" w:rsidRPr="006213F0" w:rsidRDefault="009F6879" w:rsidP="009F6879">
      <w:pPr>
        <w:widowControl/>
        <w:numPr>
          <w:ilvl w:val="0"/>
          <w:numId w:val="21"/>
        </w:numPr>
        <w:spacing w:after="150"/>
        <w:textAlignment w:val="baseline"/>
        <w:rPr>
          <w:rFonts w:ascii="Tahoma" w:hAnsi="Tahoma" w:cs="Tahoma"/>
        </w:rPr>
      </w:pPr>
      <w:r w:rsidRPr="006213F0">
        <w:rPr>
          <w:rFonts w:ascii="Tahoma" w:hAnsi="Tahoma" w:cs="Tahoma"/>
        </w:rPr>
        <w:t>Young people 18 – 30 years old</w:t>
      </w:r>
    </w:p>
    <w:p w14:paraId="5A64F9F4" w14:textId="18BB02F1" w:rsidR="009F6879" w:rsidRPr="006213F0" w:rsidRDefault="00CD6267" w:rsidP="009F6879">
      <w:pPr>
        <w:widowControl/>
        <w:numPr>
          <w:ilvl w:val="0"/>
          <w:numId w:val="21"/>
        </w:numPr>
        <w:spacing w:after="150"/>
        <w:textAlignment w:val="baseline"/>
        <w:rPr>
          <w:rFonts w:ascii="Tahoma" w:hAnsi="Tahoma" w:cs="Tahoma"/>
        </w:rPr>
      </w:pPr>
      <w:r>
        <w:rPr>
          <w:rFonts w:ascii="Tahoma" w:hAnsi="Tahoma" w:cs="Tahoma"/>
        </w:rPr>
        <w:t xml:space="preserve">Experts </w:t>
      </w:r>
      <w:proofErr w:type="gramStart"/>
      <w:r>
        <w:rPr>
          <w:rFonts w:ascii="Tahoma" w:hAnsi="Tahoma" w:cs="Tahoma"/>
        </w:rPr>
        <w:t>by</w:t>
      </w:r>
      <w:proofErr w:type="gramEnd"/>
      <w:r>
        <w:rPr>
          <w:rFonts w:ascii="Tahoma" w:hAnsi="Tahoma" w:cs="Tahoma"/>
        </w:rPr>
        <w:t xml:space="preserve"> E</w:t>
      </w:r>
      <w:r w:rsidR="009F6879" w:rsidRPr="006213F0">
        <w:rPr>
          <w:rFonts w:ascii="Tahoma" w:hAnsi="Tahoma" w:cs="Tahoma"/>
        </w:rPr>
        <w:t xml:space="preserve">xperience </w:t>
      </w:r>
      <w:r>
        <w:rPr>
          <w:rFonts w:ascii="Tahoma" w:hAnsi="Tahoma" w:cs="Tahoma"/>
        </w:rPr>
        <w:t>in</w:t>
      </w:r>
      <w:r w:rsidR="009F6879" w:rsidRPr="006213F0">
        <w:rPr>
          <w:rFonts w:ascii="Tahoma" w:hAnsi="Tahoma" w:cs="Tahoma"/>
        </w:rPr>
        <w:t xml:space="preserve"> mental health, chronic pain and/or cancer</w:t>
      </w:r>
    </w:p>
    <w:p w14:paraId="6D1DDEEB" w14:textId="77777777" w:rsidR="009F6879" w:rsidRPr="0027261D" w:rsidRDefault="009F6879" w:rsidP="009F6879">
      <w:pPr>
        <w:rPr>
          <w:rFonts w:ascii="Arial" w:eastAsia="Helvetica Neue" w:hAnsi="Arial" w:cs="Arial"/>
          <w:b/>
        </w:rPr>
      </w:pPr>
      <w:r w:rsidRPr="0027261D">
        <w:rPr>
          <w:rFonts w:ascii="Arial" w:eastAsia="Helvetica Neue" w:hAnsi="Arial" w:cs="Arial"/>
          <w:b/>
        </w:rPr>
        <w:t xml:space="preserve">Note for candidates who identify as disabled: </w:t>
      </w:r>
    </w:p>
    <w:p w14:paraId="2DFDDA34" w14:textId="77777777" w:rsidR="009F6879" w:rsidRPr="006A0A2D" w:rsidRDefault="009F6879" w:rsidP="009F6879">
      <w:pPr>
        <w:rPr>
          <w:rFonts w:ascii="Arial" w:eastAsia="Helvetica Neue" w:hAnsi="Arial" w:cs="Arial"/>
          <w:b/>
          <w:sz w:val="12"/>
          <w:szCs w:val="12"/>
        </w:rPr>
      </w:pPr>
    </w:p>
    <w:p w14:paraId="2C0F2EF4" w14:textId="3B83EA30" w:rsidR="009F6879" w:rsidRDefault="009F6879" w:rsidP="009F6879">
      <w:pPr>
        <w:rPr>
          <w:rFonts w:ascii="Arial" w:eastAsia="Helvetica Neue" w:hAnsi="Arial" w:cs="Arial"/>
        </w:rPr>
      </w:pPr>
      <w:r w:rsidRPr="0027261D">
        <w:rPr>
          <w:rFonts w:ascii="Arial" w:eastAsia="Helvetica Neue" w:hAnsi="Arial" w:cs="Arial"/>
        </w:rPr>
        <w:t xml:space="preserve">Reasonable adjustments will be made to the </w:t>
      </w:r>
      <w:r w:rsidR="00142FB6">
        <w:rPr>
          <w:rFonts w:ascii="Arial" w:eastAsia="Helvetica Neue" w:hAnsi="Arial" w:cs="Arial"/>
        </w:rPr>
        <w:t>role and its</w:t>
      </w:r>
      <w:r w:rsidRPr="0027261D">
        <w:rPr>
          <w:rFonts w:ascii="Arial" w:eastAsia="Helvetica Neue" w:hAnsi="Arial" w:cs="Arial"/>
        </w:rPr>
        <w:t xml:space="preserve"> requirements or </w:t>
      </w:r>
      <w:r w:rsidR="00142FB6">
        <w:rPr>
          <w:rFonts w:ascii="Arial" w:eastAsia="Helvetica Neue" w:hAnsi="Arial" w:cs="Arial"/>
        </w:rPr>
        <w:t xml:space="preserve">our </w:t>
      </w:r>
      <w:proofErr w:type="gramStart"/>
      <w:r w:rsidR="00142FB6">
        <w:rPr>
          <w:rFonts w:ascii="Arial" w:eastAsia="Helvetica Neue" w:hAnsi="Arial" w:cs="Arial"/>
        </w:rPr>
        <w:t>Volunteer</w:t>
      </w:r>
      <w:proofErr w:type="gramEnd"/>
      <w:r w:rsidR="00142FB6">
        <w:rPr>
          <w:rFonts w:ascii="Arial" w:eastAsia="Helvetica Neue" w:hAnsi="Arial" w:cs="Arial"/>
        </w:rPr>
        <w:t xml:space="preserve"> </w:t>
      </w:r>
      <w:r w:rsidRPr="0027261D">
        <w:rPr>
          <w:rFonts w:ascii="Arial" w:eastAsia="Helvetica Neue" w:hAnsi="Arial" w:cs="Arial"/>
        </w:rPr>
        <w:t xml:space="preserve">recruitment process for candidates with a disability. If you consider yourself to have a disability you should indicate this in your application, providing any information you would like us to </w:t>
      </w:r>
      <w:proofErr w:type="gramStart"/>
      <w:r w:rsidRPr="0027261D">
        <w:rPr>
          <w:rFonts w:ascii="Arial" w:eastAsia="Helvetica Neue" w:hAnsi="Arial" w:cs="Arial"/>
        </w:rPr>
        <w:t>take into account</w:t>
      </w:r>
      <w:proofErr w:type="gramEnd"/>
      <w:r w:rsidRPr="0027261D">
        <w:rPr>
          <w:rFonts w:ascii="Arial" w:eastAsia="Helvetica Neue" w:hAnsi="Arial" w:cs="Arial"/>
        </w:rPr>
        <w:t xml:space="preserve"> </w:t>
      </w:r>
      <w:proofErr w:type="gramStart"/>
      <w:r w:rsidRPr="0027261D">
        <w:rPr>
          <w:rFonts w:ascii="Arial" w:eastAsia="Helvetica Neue" w:hAnsi="Arial" w:cs="Arial"/>
        </w:rPr>
        <w:t>with regard to</w:t>
      </w:r>
      <w:proofErr w:type="gramEnd"/>
      <w:r w:rsidRPr="0027261D">
        <w:rPr>
          <w:rFonts w:ascii="Arial" w:eastAsia="Helvetica Neue" w:hAnsi="Arial" w:cs="Arial"/>
        </w:rPr>
        <w:t xml:space="preserve"> your disability </w:t>
      </w:r>
      <w:proofErr w:type="gramStart"/>
      <w:r w:rsidRPr="0027261D">
        <w:rPr>
          <w:rFonts w:ascii="Arial" w:eastAsia="Helvetica Neue" w:hAnsi="Arial" w:cs="Arial"/>
        </w:rPr>
        <w:t>in order to</w:t>
      </w:r>
      <w:proofErr w:type="gramEnd"/>
      <w:r w:rsidRPr="0027261D">
        <w:rPr>
          <w:rFonts w:ascii="Arial" w:eastAsia="Helvetica Neue" w:hAnsi="Arial" w:cs="Arial"/>
        </w:rPr>
        <w:t xml:space="preserve"> offer a fair selection interview. </w:t>
      </w:r>
    </w:p>
    <w:p w14:paraId="4EBBFF30" w14:textId="23B30FDE" w:rsidR="00142FB6" w:rsidRDefault="00142FB6" w:rsidP="009F6879">
      <w:pPr>
        <w:rPr>
          <w:rFonts w:ascii="Arial" w:eastAsia="Helvetica Neue" w:hAnsi="Arial" w:cs="Arial"/>
        </w:rPr>
      </w:pPr>
    </w:p>
    <w:p w14:paraId="27748D4B" w14:textId="0DD89BDC" w:rsidR="00142FB6" w:rsidRDefault="00142FB6" w:rsidP="009F6879">
      <w:pPr>
        <w:rPr>
          <w:rFonts w:ascii="Arial" w:eastAsia="Helvetica Neue" w:hAnsi="Arial" w:cs="Arial"/>
        </w:rPr>
      </w:pPr>
      <w:r>
        <w:rPr>
          <w:rFonts w:ascii="Arial" w:eastAsia="Helvetica Neue" w:hAnsi="Arial" w:cs="Arial"/>
        </w:rPr>
        <w:t>We are happy to accept your application in different formats (e.g. film) and/or to make reasonable adjustments to the interview format to ensure you have access to our selection process.</w:t>
      </w:r>
    </w:p>
    <w:p w14:paraId="4C8BA12D" w14:textId="77777777" w:rsidR="00142FB6" w:rsidRPr="0027261D" w:rsidRDefault="00142FB6" w:rsidP="009F6879">
      <w:pPr>
        <w:rPr>
          <w:rFonts w:ascii="Arial" w:eastAsia="Helvetica Neue" w:hAnsi="Arial" w:cs="Arial"/>
        </w:rPr>
      </w:pPr>
    </w:p>
    <w:p w14:paraId="33089089" w14:textId="77777777" w:rsidR="00142FB6" w:rsidRDefault="00142FB6" w:rsidP="006A0A2D">
      <w:pPr>
        <w:pStyle w:val="Heading1"/>
        <w:pBdr>
          <w:bottom w:val="single" w:sz="4" w:space="1" w:color="auto"/>
        </w:pBdr>
        <w:spacing w:before="18"/>
        <w:ind w:left="0"/>
        <w:rPr>
          <w:rFonts w:ascii="Arial" w:hAnsi="Arial" w:cs="Arial"/>
          <w:spacing w:val="-1"/>
        </w:rPr>
      </w:pPr>
    </w:p>
    <w:p w14:paraId="6A3E20F4" w14:textId="49E00ABB" w:rsidR="0045025F" w:rsidRPr="00C851DD" w:rsidRDefault="0045025F" w:rsidP="006A0A2D">
      <w:pPr>
        <w:pStyle w:val="Heading1"/>
        <w:pBdr>
          <w:bottom w:val="single" w:sz="4" w:space="1" w:color="auto"/>
        </w:pBdr>
        <w:spacing w:before="18"/>
        <w:ind w:left="0"/>
        <w:rPr>
          <w:rFonts w:ascii="Arial" w:hAnsi="Arial" w:cs="Arial"/>
          <w:spacing w:val="-1"/>
        </w:rPr>
      </w:pPr>
      <w:r w:rsidRPr="00C851DD">
        <w:rPr>
          <w:rFonts w:ascii="Arial" w:hAnsi="Arial" w:cs="Arial"/>
          <w:spacing w:val="-1"/>
        </w:rPr>
        <w:t>How to apply</w:t>
      </w:r>
    </w:p>
    <w:p w14:paraId="6C831FC2" w14:textId="77777777" w:rsidR="0045025F" w:rsidRPr="0027261D" w:rsidRDefault="0045025F" w:rsidP="0045025F">
      <w:pPr>
        <w:pStyle w:val="Heading1"/>
        <w:spacing w:before="18"/>
        <w:rPr>
          <w:rFonts w:ascii="Arial" w:hAnsi="Arial" w:cs="Arial"/>
          <w:spacing w:val="-1"/>
          <w:sz w:val="22"/>
          <w:szCs w:val="22"/>
        </w:rPr>
      </w:pPr>
    </w:p>
    <w:p w14:paraId="29C4772A" w14:textId="090675BB" w:rsidR="00B52A6B" w:rsidRPr="0027261D" w:rsidRDefault="00B52A6B" w:rsidP="0045025F">
      <w:pPr>
        <w:rPr>
          <w:rFonts w:ascii="Arial" w:eastAsia="Helvetica Neue" w:hAnsi="Arial" w:cs="Arial"/>
        </w:rPr>
      </w:pPr>
      <w:r w:rsidRPr="0027261D">
        <w:rPr>
          <w:rFonts w:ascii="Arial" w:eastAsia="Helvetica Neue" w:hAnsi="Arial" w:cs="Arial"/>
        </w:rPr>
        <w:t xml:space="preserve">Please </w:t>
      </w:r>
      <w:r w:rsidR="00C851DD">
        <w:rPr>
          <w:rFonts w:ascii="Arial" w:eastAsia="Helvetica Neue" w:hAnsi="Arial" w:cs="Arial"/>
        </w:rPr>
        <w:t>use the attached form</w:t>
      </w:r>
      <w:r w:rsidR="00923D02">
        <w:rPr>
          <w:rFonts w:ascii="Arial" w:eastAsia="Helvetica Neue" w:hAnsi="Arial" w:cs="Arial"/>
        </w:rPr>
        <w:t xml:space="preserve"> where possible.</w:t>
      </w:r>
      <w:r w:rsidR="00C851DD">
        <w:rPr>
          <w:rFonts w:ascii="Arial" w:eastAsia="Helvetica Neue" w:hAnsi="Arial" w:cs="Arial"/>
        </w:rPr>
        <w:t xml:space="preserve"> </w:t>
      </w:r>
      <w:r w:rsidR="00750CD9" w:rsidRPr="0027261D">
        <w:rPr>
          <w:rFonts w:ascii="Arial" w:eastAsia="Helvetica Neue" w:hAnsi="Arial" w:cs="Arial"/>
        </w:rPr>
        <w:t xml:space="preserve"> </w:t>
      </w:r>
    </w:p>
    <w:p w14:paraId="5062C312" w14:textId="77E26014" w:rsidR="008A1176" w:rsidRPr="0027261D" w:rsidRDefault="008A1176" w:rsidP="0045025F">
      <w:pPr>
        <w:rPr>
          <w:rFonts w:ascii="Arial" w:eastAsia="Helvetica Neue" w:hAnsi="Arial" w:cs="Arial"/>
        </w:rPr>
      </w:pPr>
    </w:p>
    <w:p w14:paraId="428CD79A" w14:textId="68E81DBD" w:rsidR="008A1176" w:rsidRPr="0027261D" w:rsidRDefault="008A1176" w:rsidP="0045025F">
      <w:pPr>
        <w:rPr>
          <w:rFonts w:ascii="Arial" w:eastAsia="Helvetica Neue" w:hAnsi="Arial" w:cs="Arial"/>
        </w:rPr>
      </w:pPr>
      <w:r w:rsidRPr="0027261D">
        <w:rPr>
          <w:rFonts w:ascii="Arial" w:eastAsia="Helvetica Neue" w:hAnsi="Arial" w:cs="Arial"/>
        </w:rPr>
        <w:t xml:space="preserve">If you have any queries or if you would like to </w:t>
      </w:r>
      <w:r w:rsidR="000552E6">
        <w:rPr>
          <w:rFonts w:ascii="Arial" w:eastAsia="Helvetica Neue" w:hAnsi="Arial" w:cs="Arial"/>
        </w:rPr>
        <w:t>arrange</w:t>
      </w:r>
      <w:r w:rsidRPr="0027261D">
        <w:rPr>
          <w:rFonts w:ascii="Arial" w:eastAsia="Helvetica Neue" w:hAnsi="Arial" w:cs="Arial"/>
        </w:rPr>
        <w:t xml:space="preserve"> submitting your application in a different format, please contact </w:t>
      </w:r>
      <w:proofErr w:type="spellStart"/>
      <w:r w:rsidR="00C655E1">
        <w:rPr>
          <w:rFonts w:ascii="Arial" w:eastAsia="Helvetica Neue" w:hAnsi="Arial" w:cs="Arial"/>
        </w:rPr>
        <w:t>Programme</w:t>
      </w:r>
      <w:proofErr w:type="spellEnd"/>
      <w:r w:rsidR="000552E6">
        <w:rPr>
          <w:rFonts w:ascii="Arial" w:eastAsia="Helvetica Neue" w:hAnsi="Arial" w:cs="Arial"/>
        </w:rPr>
        <w:t xml:space="preserve"> Manager </w:t>
      </w:r>
      <w:r w:rsidR="00E07D78">
        <w:rPr>
          <w:rFonts w:ascii="Arial" w:eastAsia="Helvetica Neue" w:hAnsi="Arial" w:cs="Arial"/>
        </w:rPr>
        <w:t>Karen Julke karen@artlift.org</w:t>
      </w:r>
      <w:r w:rsidRPr="0027261D">
        <w:rPr>
          <w:rFonts w:ascii="Arial" w:eastAsia="Helvetica Neue" w:hAnsi="Arial" w:cs="Arial"/>
        </w:rPr>
        <w:t xml:space="preserve"> / </w:t>
      </w:r>
      <w:r w:rsidR="00C30251">
        <w:rPr>
          <w:rFonts w:ascii="Arial" w:eastAsia="Helvetica Neue" w:hAnsi="Arial" w:cs="Arial"/>
        </w:rPr>
        <w:t>01452 222 726</w:t>
      </w:r>
      <w:r w:rsidRPr="0027261D">
        <w:rPr>
          <w:rFonts w:ascii="Arial" w:eastAsia="Helvetica Neue" w:hAnsi="Arial" w:cs="Arial"/>
        </w:rPr>
        <w:t>.</w:t>
      </w:r>
    </w:p>
    <w:p w14:paraId="68B0AFFA" w14:textId="77777777" w:rsidR="00B52A6B" w:rsidRPr="0027261D" w:rsidRDefault="00B52A6B" w:rsidP="0045025F">
      <w:pPr>
        <w:rPr>
          <w:rFonts w:ascii="Arial" w:eastAsia="Helvetica Neue" w:hAnsi="Arial" w:cs="Arial"/>
        </w:rPr>
      </w:pPr>
    </w:p>
    <w:p w14:paraId="798D7495" w14:textId="75E2E8D6" w:rsidR="00C851DD" w:rsidRDefault="00C851DD" w:rsidP="00C851DD">
      <w:pPr>
        <w:pStyle w:val="Heading1"/>
        <w:spacing w:before="18"/>
        <w:ind w:left="0"/>
        <w:rPr>
          <w:rFonts w:ascii="Arial" w:hAnsi="Arial" w:cs="Arial"/>
          <w:b w:val="0"/>
          <w:bCs w:val="0"/>
          <w:sz w:val="22"/>
          <w:szCs w:val="22"/>
        </w:rPr>
      </w:pPr>
      <w:r w:rsidRPr="00C851DD">
        <w:rPr>
          <w:rFonts w:ascii="Arial" w:hAnsi="Arial" w:cs="Arial"/>
          <w:b w:val="0"/>
          <w:bCs w:val="0"/>
          <w:sz w:val="22"/>
          <w:szCs w:val="22"/>
        </w:rPr>
        <w:t>Appointment of Volunteers will be subject to receipt of 2 satisfactory references</w:t>
      </w:r>
    </w:p>
    <w:p w14:paraId="1D0B542D" w14:textId="56A914B1" w:rsidR="007702A0" w:rsidRDefault="007702A0" w:rsidP="00C851DD">
      <w:pPr>
        <w:pStyle w:val="Heading1"/>
        <w:spacing w:before="18"/>
        <w:ind w:left="0"/>
        <w:rPr>
          <w:rFonts w:ascii="Arial" w:hAnsi="Arial" w:cs="Arial"/>
          <w:b w:val="0"/>
          <w:bCs w:val="0"/>
          <w:sz w:val="22"/>
          <w:szCs w:val="22"/>
        </w:rPr>
      </w:pPr>
    </w:p>
    <w:p w14:paraId="2F8BBC0B" w14:textId="1EB9C17F" w:rsidR="007702A0" w:rsidRDefault="007702A0">
      <w:pPr>
        <w:rPr>
          <w:rFonts w:ascii="Arial" w:eastAsia="Calibri" w:hAnsi="Arial" w:cs="Arial"/>
        </w:rPr>
      </w:pPr>
      <w:r>
        <w:rPr>
          <w:rFonts w:ascii="Arial" w:hAnsi="Arial" w:cs="Arial"/>
          <w:b/>
          <w:bCs/>
        </w:rPr>
        <w:br w:type="page"/>
      </w:r>
    </w:p>
    <w:p w14:paraId="71E780FC" w14:textId="77777777" w:rsidR="007702A0" w:rsidRPr="008F03BA" w:rsidRDefault="007702A0" w:rsidP="007702A0">
      <w:pPr>
        <w:jc w:val="center"/>
        <w:rPr>
          <w:rFonts w:ascii="Arial" w:hAnsi="Arial" w:cs="Arial"/>
          <w:sz w:val="2"/>
          <w:szCs w:val="2"/>
        </w:rPr>
      </w:pPr>
    </w:p>
    <w:p w14:paraId="62BBCD91" w14:textId="5EFCFC0E" w:rsidR="007702A0" w:rsidRPr="007702A0" w:rsidRDefault="007702A0" w:rsidP="007702A0">
      <w:pPr>
        <w:jc w:val="center"/>
        <w:rPr>
          <w:rFonts w:ascii="Arial" w:hAnsi="Arial" w:cs="Arial"/>
          <w:b/>
          <w:color w:val="C00000"/>
          <w:sz w:val="36"/>
          <w:szCs w:val="28"/>
        </w:rPr>
      </w:pPr>
      <w:r w:rsidRPr="007702A0">
        <w:rPr>
          <w:rFonts w:ascii="Arial" w:hAnsi="Arial" w:cs="Arial"/>
          <w:b/>
          <w:color w:val="C00000"/>
          <w:sz w:val="36"/>
          <w:szCs w:val="28"/>
        </w:rPr>
        <w:t>VOLUNTEER APPLICATION FORM</w:t>
      </w:r>
    </w:p>
    <w:p w14:paraId="0D04B16C" w14:textId="0DAA72A6" w:rsidR="007702A0" w:rsidRDefault="007702A0" w:rsidP="007702A0">
      <w:pPr>
        <w:tabs>
          <w:tab w:val="left" w:pos="4272"/>
        </w:tabs>
        <w:rPr>
          <w:rFonts w:ascii="Arial" w:hAnsi="Arial" w:cs="Arial"/>
          <w:b/>
          <w:sz w:val="28"/>
        </w:rPr>
      </w:pPr>
      <w:r>
        <w:rPr>
          <w:rFonts w:ascii="Arial" w:hAnsi="Arial" w:cs="Arial"/>
          <w:b/>
          <w:sz w:val="28"/>
        </w:rPr>
        <w:tab/>
      </w:r>
    </w:p>
    <w:p w14:paraId="594C2ACC" w14:textId="6622DE6C" w:rsidR="007702A0" w:rsidRPr="008F03BA" w:rsidRDefault="007702A0" w:rsidP="007702A0">
      <w:pPr>
        <w:jc w:val="center"/>
        <w:rPr>
          <w:rFonts w:ascii="Arial" w:hAnsi="Arial" w:cs="Arial"/>
          <w:b/>
          <w:sz w:val="28"/>
        </w:rPr>
      </w:pPr>
      <w:r w:rsidRPr="008F03BA">
        <w:rPr>
          <w:rFonts w:ascii="Arial" w:hAnsi="Arial" w:cs="Arial"/>
          <w:b/>
          <w:sz w:val="28"/>
        </w:rPr>
        <w:t xml:space="preserve">Thank you for your interest in </w:t>
      </w:r>
      <w:proofErr w:type="spellStart"/>
      <w:r w:rsidRPr="008F03BA">
        <w:rPr>
          <w:rFonts w:ascii="Arial" w:hAnsi="Arial" w:cs="Arial"/>
          <w:b/>
          <w:sz w:val="28"/>
        </w:rPr>
        <w:t>Artlift’s</w:t>
      </w:r>
      <w:proofErr w:type="spellEnd"/>
      <w:r w:rsidRPr="008F03BA">
        <w:rPr>
          <w:rFonts w:ascii="Arial" w:hAnsi="Arial" w:cs="Arial"/>
          <w:b/>
          <w:sz w:val="28"/>
        </w:rPr>
        <w:t xml:space="preserve"> Volunteer Scheme</w:t>
      </w:r>
    </w:p>
    <w:p w14:paraId="5A12B9A3" w14:textId="77777777" w:rsidR="007702A0" w:rsidRPr="008F03BA" w:rsidRDefault="007702A0" w:rsidP="007702A0">
      <w:pPr>
        <w:jc w:val="center"/>
        <w:rPr>
          <w:rFonts w:ascii="Arial" w:hAnsi="Arial" w:cs="Arial"/>
          <w:b/>
          <w:sz w:val="12"/>
          <w:szCs w:val="12"/>
        </w:rPr>
      </w:pPr>
    </w:p>
    <w:p w14:paraId="1B6880C7" w14:textId="5DE5241C" w:rsidR="007702A0" w:rsidRPr="008F03BA" w:rsidRDefault="007702A0" w:rsidP="007702A0">
      <w:pPr>
        <w:jc w:val="center"/>
        <w:rPr>
          <w:rFonts w:ascii="Arial" w:hAnsi="Arial" w:cs="Arial"/>
          <w:b/>
        </w:rPr>
      </w:pPr>
      <w:r w:rsidRPr="008F03BA">
        <w:rPr>
          <w:rFonts w:ascii="Arial" w:hAnsi="Arial" w:cs="Arial"/>
          <w:b/>
        </w:rPr>
        <w:t xml:space="preserve">Please type in your responses below and return this form to </w:t>
      </w:r>
      <w:hyperlink r:id="rId10" w:history="1">
        <w:r w:rsidR="00C655E1">
          <w:rPr>
            <w:rStyle w:val="Hyperlink"/>
            <w:rFonts w:ascii="Arial" w:hAnsi="Arial" w:cs="Arial"/>
            <w:b/>
          </w:rPr>
          <w:t>karen</w:t>
        </w:r>
        <w:r w:rsidR="00E605C7" w:rsidRPr="004077CA">
          <w:rPr>
            <w:rStyle w:val="Hyperlink"/>
            <w:rFonts w:ascii="Arial" w:hAnsi="Arial" w:cs="Arial"/>
            <w:b/>
          </w:rPr>
          <w:t>@artlift.org</w:t>
        </w:r>
      </w:hyperlink>
      <w:r w:rsidRPr="008F03BA">
        <w:rPr>
          <w:rFonts w:ascii="Arial" w:hAnsi="Arial" w:cs="Arial"/>
          <w:b/>
        </w:rPr>
        <w:t xml:space="preserve"> with VOLUNTEER</w:t>
      </w:r>
      <w:r w:rsidR="00F534D8">
        <w:rPr>
          <w:rFonts w:ascii="Arial" w:hAnsi="Arial" w:cs="Arial"/>
          <w:b/>
        </w:rPr>
        <w:t>ING</w:t>
      </w:r>
      <w:r w:rsidRPr="008F03BA">
        <w:rPr>
          <w:rFonts w:ascii="Arial" w:hAnsi="Arial" w:cs="Arial"/>
          <w:b/>
        </w:rPr>
        <w:t xml:space="preserve"> as the subject heading.</w:t>
      </w:r>
    </w:p>
    <w:p w14:paraId="13210E9D" w14:textId="72B1852C" w:rsidR="007702A0" w:rsidRPr="008F03BA" w:rsidRDefault="007702A0" w:rsidP="007702A0">
      <w:pPr>
        <w:jc w:val="center"/>
        <w:rPr>
          <w:rFonts w:ascii="Arial" w:hAnsi="Arial" w:cs="Arial"/>
          <w:bCs/>
        </w:rPr>
      </w:pPr>
      <w:r w:rsidRPr="008F03BA">
        <w:rPr>
          <w:rFonts w:ascii="Arial" w:hAnsi="Arial" w:cs="Arial"/>
          <w:bCs/>
        </w:rPr>
        <w:t xml:space="preserve">(or, if you need to apply in another format please e-mail or ring us on </w:t>
      </w:r>
      <w:r w:rsidR="00C30251">
        <w:rPr>
          <w:rFonts w:ascii="Arial" w:hAnsi="Arial" w:cs="Arial"/>
          <w:bCs/>
        </w:rPr>
        <w:t>01452 222 726</w:t>
      </w:r>
      <w:r w:rsidRPr="008F03BA">
        <w:rPr>
          <w:rFonts w:ascii="Arial" w:hAnsi="Arial" w:cs="Arial"/>
          <w:bCs/>
        </w:rPr>
        <w:t>)</w:t>
      </w:r>
    </w:p>
    <w:p w14:paraId="763A58FA" w14:textId="77777777" w:rsidR="007702A0" w:rsidRPr="008F03BA" w:rsidRDefault="007702A0" w:rsidP="007702A0">
      <w:pPr>
        <w:rPr>
          <w:rFonts w:ascii="Arial" w:hAnsi="Arial" w:cs="Arial"/>
          <w:bCs/>
        </w:rPr>
      </w:pPr>
    </w:p>
    <w:tbl>
      <w:tblPr>
        <w:tblStyle w:val="TableGrid"/>
        <w:tblW w:w="0" w:type="auto"/>
        <w:tblLook w:val="04A0" w:firstRow="1" w:lastRow="0" w:firstColumn="1" w:lastColumn="0" w:noHBand="0" w:noVBand="1"/>
      </w:tblPr>
      <w:tblGrid>
        <w:gridCol w:w="9074"/>
        <w:gridCol w:w="666"/>
      </w:tblGrid>
      <w:tr w:rsidR="007702A0" w:rsidRPr="008F03BA" w14:paraId="117A393D" w14:textId="77777777" w:rsidTr="00E605C7">
        <w:tc>
          <w:tcPr>
            <w:tcW w:w="9740" w:type="dxa"/>
            <w:gridSpan w:val="2"/>
            <w:tcBorders>
              <w:top w:val="single" w:sz="4" w:space="0" w:color="auto"/>
              <w:bottom w:val="single" w:sz="4" w:space="0" w:color="auto"/>
            </w:tcBorders>
          </w:tcPr>
          <w:p w14:paraId="377454A6" w14:textId="77777777" w:rsidR="007702A0" w:rsidRPr="008F03BA" w:rsidRDefault="007702A0" w:rsidP="002E12DF">
            <w:pPr>
              <w:rPr>
                <w:rFonts w:ascii="Arial" w:hAnsi="Arial" w:cs="Arial"/>
                <w:b/>
              </w:rPr>
            </w:pPr>
            <w:r w:rsidRPr="008F03BA">
              <w:rPr>
                <w:rFonts w:ascii="Arial" w:hAnsi="Arial" w:cs="Arial"/>
                <w:b/>
              </w:rPr>
              <w:t xml:space="preserve">How did you hear about this volunteer opportunity? </w:t>
            </w:r>
          </w:p>
          <w:p w14:paraId="04E03874" w14:textId="77777777" w:rsidR="007702A0" w:rsidRPr="008F03BA" w:rsidRDefault="007702A0" w:rsidP="002E12DF">
            <w:pPr>
              <w:rPr>
                <w:rFonts w:ascii="Arial" w:hAnsi="Arial" w:cs="Arial"/>
                <w:bCs/>
              </w:rPr>
            </w:pPr>
          </w:p>
          <w:p w14:paraId="28E26CF2" w14:textId="77777777" w:rsidR="007702A0" w:rsidRPr="008F03BA" w:rsidRDefault="007702A0" w:rsidP="002E12DF">
            <w:pPr>
              <w:rPr>
                <w:rFonts w:ascii="Arial" w:hAnsi="Arial" w:cs="Arial"/>
                <w:bCs/>
              </w:rPr>
            </w:pPr>
          </w:p>
        </w:tc>
      </w:tr>
      <w:tr w:rsidR="007702A0" w:rsidRPr="008F03BA" w14:paraId="3262CC5F" w14:textId="77777777" w:rsidTr="00E605C7">
        <w:tc>
          <w:tcPr>
            <w:tcW w:w="9740" w:type="dxa"/>
            <w:gridSpan w:val="2"/>
            <w:tcBorders>
              <w:top w:val="single" w:sz="4" w:space="0" w:color="auto"/>
              <w:left w:val="nil"/>
              <w:bottom w:val="nil"/>
              <w:right w:val="nil"/>
            </w:tcBorders>
          </w:tcPr>
          <w:p w14:paraId="18F28AEA" w14:textId="77777777" w:rsidR="007702A0" w:rsidRPr="008F03BA" w:rsidRDefault="007702A0" w:rsidP="002E12DF">
            <w:pPr>
              <w:rPr>
                <w:rFonts w:ascii="Arial" w:hAnsi="Arial" w:cs="Arial"/>
                <w:b/>
                <w:sz w:val="12"/>
                <w:szCs w:val="10"/>
              </w:rPr>
            </w:pPr>
          </w:p>
          <w:p w14:paraId="2BC7FDDD" w14:textId="77777777" w:rsidR="007702A0" w:rsidRPr="008F03BA" w:rsidRDefault="007702A0" w:rsidP="002E12DF">
            <w:pPr>
              <w:rPr>
                <w:rFonts w:ascii="Arial" w:hAnsi="Arial" w:cs="Arial"/>
                <w:b/>
              </w:rPr>
            </w:pPr>
            <w:r w:rsidRPr="008F03BA">
              <w:rPr>
                <w:rFonts w:ascii="Arial" w:hAnsi="Arial" w:cs="Arial"/>
                <w:b/>
              </w:rPr>
              <w:t xml:space="preserve">Please put a cross in the box </w:t>
            </w:r>
            <w:proofErr w:type="gramStart"/>
            <w:r w:rsidRPr="008F03BA">
              <w:rPr>
                <w:rFonts w:ascii="Arial" w:hAnsi="Arial" w:cs="Arial"/>
                <w:b/>
              </w:rPr>
              <w:t>by</w:t>
            </w:r>
            <w:proofErr w:type="gramEnd"/>
            <w:r w:rsidRPr="008F03BA">
              <w:rPr>
                <w:rFonts w:ascii="Arial" w:hAnsi="Arial" w:cs="Arial"/>
                <w:b/>
              </w:rPr>
              <w:t xml:space="preserve"> the role(s) that interest you:</w:t>
            </w:r>
          </w:p>
        </w:tc>
      </w:tr>
      <w:tr w:rsidR="007702A0" w:rsidRPr="008F03BA" w14:paraId="0DC9D910" w14:textId="77777777" w:rsidTr="00E605C7">
        <w:tc>
          <w:tcPr>
            <w:tcW w:w="9074" w:type="dxa"/>
            <w:tcBorders>
              <w:top w:val="nil"/>
              <w:left w:val="nil"/>
              <w:bottom w:val="nil"/>
              <w:right w:val="single" w:sz="4" w:space="0" w:color="auto"/>
            </w:tcBorders>
          </w:tcPr>
          <w:p w14:paraId="13471E20" w14:textId="77777777" w:rsidR="007702A0" w:rsidRPr="008F03BA" w:rsidRDefault="007702A0" w:rsidP="002E12DF">
            <w:pPr>
              <w:tabs>
                <w:tab w:val="left" w:pos="2160"/>
              </w:tabs>
              <w:jc w:val="right"/>
              <w:rPr>
                <w:rFonts w:ascii="Arial" w:hAnsi="Arial" w:cs="Arial"/>
                <w:bCs/>
              </w:rPr>
            </w:pPr>
            <w:r w:rsidRPr="008F03BA">
              <w:rPr>
                <w:rFonts w:ascii="Arial" w:hAnsi="Arial" w:cs="Arial"/>
                <w:bCs/>
              </w:rPr>
              <w:tab/>
              <w:t>Volunteer Assistant Facilitator (working with our Artists)</w:t>
            </w:r>
          </w:p>
        </w:tc>
        <w:tc>
          <w:tcPr>
            <w:tcW w:w="666" w:type="dxa"/>
            <w:tcBorders>
              <w:left w:val="single" w:sz="4" w:space="0" w:color="auto"/>
            </w:tcBorders>
          </w:tcPr>
          <w:p w14:paraId="2A5B5B49" w14:textId="77777777" w:rsidR="007702A0" w:rsidRPr="008F03BA" w:rsidRDefault="007702A0" w:rsidP="002E12DF">
            <w:pPr>
              <w:rPr>
                <w:rFonts w:ascii="Arial" w:hAnsi="Arial" w:cs="Arial"/>
                <w:bCs/>
              </w:rPr>
            </w:pPr>
          </w:p>
        </w:tc>
      </w:tr>
      <w:tr w:rsidR="007702A0" w:rsidRPr="008F03BA" w14:paraId="559D01C3" w14:textId="77777777" w:rsidTr="00E605C7">
        <w:tc>
          <w:tcPr>
            <w:tcW w:w="9074" w:type="dxa"/>
            <w:tcBorders>
              <w:top w:val="nil"/>
              <w:left w:val="nil"/>
              <w:bottom w:val="nil"/>
              <w:right w:val="single" w:sz="4" w:space="0" w:color="auto"/>
            </w:tcBorders>
          </w:tcPr>
          <w:p w14:paraId="778F6954" w14:textId="3F2EDF32" w:rsidR="007702A0" w:rsidRPr="008F03BA" w:rsidRDefault="007702A0" w:rsidP="002E12DF">
            <w:pPr>
              <w:jc w:val="right"/>
              <w:rPr>
                <w:rFonts w:ascii="Arial" w:hAnsi="Arial" w:cs="Arial"/>
                <w:bCs/>
              </w:rPr>
            </w:pPr>
            <w:r w:rsidRPr="008F03BA">
              <w:rPr>
                <w:rFonts w:ascii="Arial" w:hAnsi="Arial" w:cs="Arial"/>
                <w:bCs/>
              </w:rPr>
              <w:t xml:space="preserve">Volunteer Assistant to </w:t>
            </w:r>
            <w:r w:rsidR="00E82602">
              <w:rPr>
                <w:rFonts w:ascii="Arial" w:hAnsi="Arial" w:cs="Arial"/>
                <w:bCs/>
              </w:rPr>
              <w:t>admin team</w:t>
            </w:r>
            <w:r w:rsidRPr="008F03BA">
              <w:rPr>
                <w:rFonts w:ascii="Arial" w:hAnsi="Arial" w:cs="Arial"/>
                <w:bCs/>
              </w:rPr>
              <w:t xml:space="preserve"> (admin, research, marketing &amp;/or fundraising</w:t>
            </w:r>
          </w:p>
        </w:tc>
        <w:tc>
          <w:tcPr>
            <w:tcW w:w="666" w:type="dxa"/>
            <w:tcBorders>
              <w:left w:val="single" w:sz="4" w:space="0" w:color="auto"/>
            </w:tcBorders>
          </w:tcPr>
          <w:p w14:paraId="53C8B38D" w14:textId="77777777" w:rsidR="007702A0" w:rsidRPr="008F03BA" w:rsidRDefault="007702A0" w:rsidP="002E12DF">
            <w:pPr>
              <w:rPr>
                <w:rFonts w:ascii="Arial" w:hAnsi="Arial" w:cs="Arial"/>
                <w:bCs/>
              </w:rPr>
            </w:pPr>
          </w:p>
        </w:tc>
      </w:tr>
      <w:tr w:rsidR="007702A0" w:rsidRPr="008F03BA" w14:paraId="11D9851B" w14:textId="77777777" w:rsidTr="00E605C7">
        <w:tc>
          <w:tcPr>
            <w:tcW w:w="9074" w:type="dxa"/>
            <w:tcBorders>
              <w:top w:val="nil"/>
              <w:left w:val="nil"/>
              <w:bottom w:val="nil"/>
              <w:right w:val="single" w:sz="4" w:space="0" w:color="auto"/>
            </w:tcBorders>
          </w:tcPr>
          <w:p w14:paraId="03597201" w14:textId="77777777" w:rsidR="007702A0" w:rsidRPr="008F03BA" w:rsidRDefault="007702A0" w:rsidP="002E12DF">
            <w:pPr>
              <w:jc w:val="right"/>
              <w:rPr>
                <w:rFonts w:ascii="Arial" w:hAnsi="Arial" w:cs="Arial"/>
                <w:bCs/>
              </w:rPr>
            </w:pPr>
            <w:r w:rsidRPr="008F03BA">
              <w:rPr>
                <w:rFonts w:ascii="Arial" w:hAnsi="Arial" w:cs="Arial"/>
                <w:bCs/>
              </w:rPr>
              <w:t xml:space="preserve">Not sure </w:t>
            </w:r>
          </w:p>
        </w:tc>
        <w:tc>
          <w:tcPr>
            <w:tcW w:w="666" w:type="dxa"/>
            <w:tcBorders>
              <w:left w:val="single" w:sz="4" w:space="0" w:color="auto"/>
            </w:tcBorders>
          </w:tcPr>
          <w:p w14:paraId="197753E0" w14:textId="77777777" w:rsidR="007702A0" w:rsidRPr="008F03BA" w:rsidRDefault="007702A0" w:rsidP="002E12DF">
            <w:pPr>
              <w:rPr>
                <w:rFonts w:ascii="Arial" w:hAnsi="Arial" w:cs="Arial"/>
                <w:bCs/>
              </w:rPr>
            </w:pPr>
          </w:p>
        </w:tc>
      </w:tr>
    </w:tbl>
    <w:p w14:paraId="60D41048" w14:textId="77777777" w:rsidR="007702A0" w:rsidRPr="008F03BA" w:rsidRDefault="007702A0" w:rsidP="007702A0">
      <w:pPr>
        <w:rPr>
          <w:rFonts w:ascii="Arial" w:hAnsi="Arial" w:cs="Arial"/>
          <w:bCs/>
          <w:sz w:val="8"/>
          <w:szCs w:val="6"/>
        </w:rPr>
      </w:pPr>
    </w:p>
    <w:p w14:paraId="42819231" w14:textId="77777777" w:rsidR="007702A0" w:rsidRPr="008F03BA" w:rsidRDefault="007702A0" w:rsidP="007702A0">
      <w:pPr>
        <w:jc w:val="center"/>
        <w:rPr>
          <w:rFonts w:ascii="Arial" w:hAnsi="Arial" w:cs="Arial"/>
          <w:bCs/>
          <w:sz w:val="12"/>
          <w:szCs w:val="1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552"/>
        <w:gridCol w:w="1276"/>
        <w:gridCol w:w="3289"/>
      </w:tblGrid>
      <w:tr w:rsidR="007702A0" w:rsidRPr="008F03BA" w14:paraId="3F359507" w14:textId="77777777" w:rsidTr="00E82602">
        <w:trPr>
          <w:trHeight w:val="400"/>
        </w:trPr>
        <w:tc>
          <w:tcPr>
            <w:tcW w:w="10060" w:type="dxa"/>
            <w:gridSpan w:val="4"/>
          </w:tcPr>
          <w:p w14:paraId="7FD23B30" w14:textId="77777777" w:rsidR="007702A0" w:rsidRPr="008F03BA" w:rsidRDefault="007702A0" w:rsidP="002E12DF">
            <w:pPr>
              <w:pStyle w:val="Heading3"/>
              <w:spacing w:before="60" w:after="60"/>
              <w:rPr>
                <w:rFonts w:ascii="Arial" w:hAnsi="Arial" w:cs="Arial"/>
                <w:b/>
                <w:bCs/>
                <w:color w:val="auto"/>
                <w:sz w:val="22"/>
                <w:szCs w:val="22"/>
              </w:rPr>
            </w:pPr>
            <w:r w:rsidRPr="008F03BA">
              <w:rPr>
                <w:rFonts w:ascii="Arial" w:hAnsi="Arial" w:cs="Arial"/>
                <w:b/>
                <w:bCs/>
                <w:color w:val="auto"/>
                <w:sz w:val="22"/>
                <w:szCs w:val="22"/>
              </w:rPr>
              <w:t>Personal Details</w:t>
            </w:r>
          </w:p>
        </w:tc>
      </w:tr>
      <w:tr w:rsidR="00E605C7" w:rsidRPr="008F03BA" w14:paraId="0A38A053" w14:textId="77777777" w:rsidTr="00E82602">
        <w:trPr>
          <w:cantSplit/>
          <w:trHeight w:val="400"/>
        </w:trPr>
        <w:tc>
          <w:tcPr>
            <w:tcW w:w="5495" w:type="dxa"/>
            <w:gridSpan w:val="2"/>
            <w:tcBorders>
              <w:bottom w:val="single" w:sz="4" w:space="0" w:color="auto"/>
            </w:tcBorders>
          </w:tcPr>
          <w:p w14:paraId="05A2F94D" w14:textId="3B879D7E" w:rsidR="00E605C7" w:rsidRPr="008F03BA" w:rsidRDefault="00E605C7" w:rsidP="002E12DF">
            <w:pPr>
              <w:spacing w:before="60" w:after="60"/>
              <w:rPr>
                <w:rFonts w:ascii="Arial" w:hAnsi="Arial" w:cs="Arial"/>
                <w:b/>
              </w:rPr>
            </w:pPr>
            <w:r w:rsidRPr="008F03BA">
              <w:rPr>
                <w:rFonts w:ascii="Arial" w:hAnsi="Arial" w:cs="Arial"/>
                <w:b/>
              </w:rPr>
              <w:t xml:space="preserve">Title, e.g. </w:t>
            </w:r>
            <w:proofErr w:type="spellStart"/>
            <w:r w:rsidRPr="008F03BA">
              <w:rPr>
                <w:rFonts w:ascii="Arial" w:hAnsi="Arial" w:cs="Arial"/>
                <w:b/>
              </w:rPr>
              <w:t>Ms</w:t>
            </w:r>
            <w:proofErr w:type="spellEnd"/>
            <w:r>
              <w:rPr>
                <w:rFonts w:ascii="Arial" w:hAnsi="Arial" w:cs="Arial"/>
                <w:b/>
              </w:rPr>
              <w:t xml:space="preserve"> </w:t>
            </w:r>
            <w:r w:rsidRPr="008F03BA">
              <w:rPr>
                <w:rFonts w:ascii="Arial" w:hAnsi="Arial" w:cs="Arial"/>
                <w:b/>
              </w:rPr>
              <w:t>/</w:t>
            </w:r>
            <w:r>
              <w:rPr>
                <w:rFonts w:ascii="Arial" w:hAnsi="Arial" w:cs="Arial"/>
                <w:b/>
              </w:rPr>
              <w:t xml:space="preserve"> </w:t>
            </w:r>
            <w:proofErr w:type="spellStart"/>
            <w:r w:rsidRPr="008F03BA">
              <w:rPr>
                <w:rFonts w:ascii="Arial" w:hAnsi="Arial" w:cs="Arial"/>
                <w:b/>
              </w:rPr>
              <w:t>Mr</w:t>
            </w:r>
            <w:proofErr w:type="spellEnd"/>
          </w:p>
        </w:tc>
        <w:tc>
          <w:tcPr>
            <w:tcW w:w="4565" w:type="dxa"/>
            <w:gridSpan w:val="2"/>
            <w:vMerge w:val="restart"/>
          </w:tcPr>
          <w:p w14:paraId="5842A496" w14:textId="77777777" w:rsidR="00E605C7" w:rsidRPr="008F03BA" w:rsidRDefault="00E605C7" w:rsidP="002E12DF">
            <w:pPr>
              <w:spacing w:before="60" w:after="60"/>
              <w:rPr>
                <w:rFonts w:ascii="Arial" w:hAnsi="Arial" w:cs="Arial"/>
                <w:b/>
              </w:rPr>
            </w:pPr>
            <w:r w:rsidRPr="008F03BA">
              <w:rPr>
                <w:rFonts w:ascii="Arial" w:hAnsi="Arial" w:cs="Arial"/>
                <w:b/>
              </w:rPr>
              <w:t xml:space="preserve">Address: </w:t>
            </w:r>
          </w:p>
          <w:p w14:paraId="0FB0EF61" w14:textId="77777777" w:rsidR="00E605C7" w:rsidRPr="008F03BA" w:rsidRDefault="00E605C7" w:rsidP="002E12DF">
            <w:pPr>
              <w:spacing w:before="60" w:after="60"/>
              <w:rPr>
                <w:rFonts w:ascii="Arial" w:hAnsi="Arial" w:cs="Arial"/>
                <w:b/>
              </w:rPr>
            </w:pPr>
          </w:p>
          <w:p w14:paraId="11DC0A66" w14:textId="77777777" w:rsidR="00E605C7" w:rsidRPr="008F03BA" w:rsidRDefault="00E605C7" w:rsidP="002E12DF">
            <w:pPr>
              <w:spacing w:before="60" w:after="60"/>
              <w:rPr>
                <w:rFonts w:ascii="Arial" w:hAnsi="Arial" w:cs="Arial"/>
                <w:b/>
              </w:rPr>
            </w:pPr>
          </w:p>
          <w:p w14:paraId="41879A56" w14:textId="77777777" w:rsidR="00E605C7" w:rsidRPr="008F03BA" w:rsidRDefault="00E605C7" w:rsidP="002E12DF">
            <w:pPr>
              <w:spacing w:before="60" w:after="60"/>
              <w:rPr>
                <w:rFonts w:ascii="Arial" w:hAnsi="Arial" w:cs="Arial"/>
                <w:b/>
              </w:rPr>
            </w:pPr>
          </w:p>
        </w:tc>
      </w:tr>
      <w:tr w:rsidR="00E605C7" w:rsidRPr="008F03BA" w14:paraId="12A65712" w14:textId="77777777" w:rsidTr="00E82602">
        <w:trPr>
          <w:cantSplit/>
          <w:trHeight w:val="450"/>
        </w:trPr>
        <w:tc>
          <w:tcPr>
            <w:tcW w:w="5495" w:type="dxa"/>
            <w:gridSpan w:val="2"/>
            <w:tcBorders>
              <w:bottom w:val="single" w:sz="4" w:space="0" w:color="auto"/>
            </w:tcBorders>
          </w:tcPr>
          <w:p w14:paraId="396B43C7" w14:textId="1EA3D29A" w:rsidR="00E605C7" w:rsidRPr="008F03BA" w:rsidRDefault="00E605C7" w:rsidP="002E12DF">
            <w:pPr>
              <w:pStyle w:val="Header"/>
              <w:spacing w:before="60" w:after="60"/>
              <w:rPr>
                <w:rFonts w:ascii="Arial" w:hAnsi="Arial" w:cs="Arial"/>
                <w:b/>
              </w:rPr>
            </w:pPr>
            <w:r>
              <w:rPr>
                <w:rFonts w:ascii="Arial" w:hAnsi="Arial" w:cs="Arial"/>
                <w:b/>
              </w:rPr>
              <w:t>Preferred pronouns:</w:t>
            </w:r>
          </w:p>
        </w:tc>
        <w:tc>
          <w:tcPr>
            <w:tcW w:w="4565" w:type="dxa"/>
            <w:gridSpan w:val="2"/>
            <w:vMerge/>
          </w:tcPr>
          <w:p w14:paraId="631408E6" w14:textId="77777777" w:rsidR="00E605C7" w:rsidRPr="008F03BA" w:rsidRDefault="00E605C7" w:rsidP="002E12DF">
            <w:pPr>
              <w:spacing w:before="60" w:after="60"/>
              <w:rPr>
                <w:rFonts w:ascii="Arial" w:hAnsi="Arial" w:cs="Arial"/>
                <w:b/>
              </w:rPr>
            </w:pPr>
          </w:p>
        </w:tc>
      </w:tr>
      <w:tr w:rsidR="00E605C7" w:rsidRPr="008F03BA" w14:paraId="4F449AA6" w14:textId="77777777" w:rsidTr="00E82602">
        <w:trPr>
          <w:cantSplit/>
          <w:trHeight w:val="450"/>
        </w:trPr>
        <w:tc>
          <w:tcPr>
            <w:tcW w:w="5495" w:type="dxa"/>
            <w:gridSpan w:val="2"/>
            <w:tcBorders>
              <w:bottom w:val="single" w:sz="4" w:space="0" w:color="auto"/>
            </w:tcBorders>
          </w:tcPr>
          <w:p w14:paraId="73711B07" w14:textId="0F1ACD7C" w:rsidR="00E605C7" w:rsidRPr="008F03BA" w:rsidRDefault="00E605C7" w:rsidP="002E12DF">
            <w:pPr>
              <w:pStyle w:val="Header"/>
              <w:spacing w:before="60" w:after="60"/>
              <w:rPr>
                <w:rFonts w:ascii="Arial" w:hAnsi="Arial" w:cs="Arial"/>
                <w:b/>
              </w:rPr>
            </w:pPr>
            <w:r w:rsidRPr="008F03BA">
              <w:rPr>
                <w:rFonts w:ascii="Arial" w:hAnsi="Arial" w:cs="Arial"/>
                <w:b/>
              </w:rPr>
              <w:t>First Name(s):</w:t>
            </w:r>
          </w:p>
        </w:tc>
        <w:tc>
          <w:tcPr>
            <w:tcW w:w="4565" w:type="dxa"/>
            <w:gridSpan w:val="2"/>
            <w:vMerge/>
            <w:tcBorders>
              <w:bottom w:val="single" w:sz="4" w:space="0" w:color="auto"/>
            </w:tcBorders>
          </w:tcPr>
          <w:p w14:paraId="5526DEF7" w14:textId="77777777" w:rsidR="00E605C7" w:rsidRPr="008F03BA" w:rsidRDefault="00E605C7" w:rsidP="002E12DF">
            <w:pPr>
              <w:spacing w:before="60" w:after="60"/>
              <w:rPr>
                <w:rFonts w:ascii="Arial" w:hAnsi="Arial" w:cs="Arial"/>
                <w:b/>
              </w:rPr>
            </w:pPr>
          </w:p>
        </w:tc>
      </w:tr>
      <w:tr w:rsidR="007702A0" w:rsidRPr="008F03BA" w14:paraId="530DF347" w14:textId="77777777" w:rsidTr="00E82602">
        <w:trPr>
          <w:cantSplit/>
          <w:trHeight w:val="400"/>
        </w:trPr>
        <w:tc>
          <w:tcPr>
            <w:tcW w:w="5495" w:type="dxa"/>
            <w:gridSpan w:val="2"/>
          </w:tcPr>
          <w:p w14:paraId="1266F627" w14:textId="77777777" w:rsidR="007702A0" w:rsidRPr="008F03BA" w:rsidRDefault="007702A0" w:rsidP="002E12DF">
            <w:pPr>
              <w:spacing w:before="60" w:after="60"/>
              <w:rPr>
                <w:rFonts w:ascii="Arial" w:hAnsi="Arial" w:cs="Arial"/>
                <w:b/>
              </w:rPr>
            </w:pPr>
            <w:r w:rsidRPr="008F03BA">
              <w:rPr>
                <w:rFonts w:ascii="Arial" w:hAnsi="Arial" w:cs="Arial"/>
                <w:b/>
              </w:rPr>
              <w:t xml:space="preserve">Surname: </w:t>
            </w:r>
          </w:p>
          <w:p w14:paraId="12FDFAE1" w14:textId="77777777" w:rsidR="007702A0" w:rsidRPr="008F03BA" w:rsidRDefault="007702A0" w:rsidP="002E12DF">
            <w:pPr>
              <w:spacing w:before="60" w:after="60"/>
              <w:rPr>
                <w:rFonts w:ascii="Arial" w:hAnsi="Arial" w:cs="Arial"/>
                <w:b/>
              </w:rPr>
            </w:pPr>
          </w:p>
        </w:tc>
        <w:tc>
          <w:tcPr>
            <w:tcW w:w="4565" w:type="dxa"/>
            <w:gridSpan w:val="2"/>
            <w:vMerge w:val="restart"/>
          </w:tcPr>
          <w:p w14:paraId="348E52DF" w14:textId="77777777" w:rsidR="007702A0" w:rsidRPr="008F03BA" w:rsidRDefault="007702A0" w:rsidP="002E12DF">
            <w:pPr>
              <w:spacing w:before="60" w:after="60"/>
              <w:rPr>
                <w:rFonts w:ascii="Arial" w:hAnsi="Arial" w:cs="Arial"/>
                <w:b/>
              </w:rPr>
            </w:pPr>
            <w:r w:rsidRPr="008F03BA">
              <w:rPr>
                <w:rFonts w:ascii="Arial" w:hAnsi="Arial" w:cs="Arial"/>
                <w:b/>
              </w:rPr>
              <w:t>Post Code:</w:t>
            </w:r>
          </w:p>
        </w:tc>
      </w:tr>
      <w:tr w:rsidR="007702A0" w:rsidRPr="008F03BA" w14:paraId="29088B3E" w14:textId="77777777" w:rsidTr="00E82602">
        <w:trPr>
          <w:cantSplit/>
          <w:trHeight w:val="400"/>
        </w:trPr>
        <w:tc>
          <w:tcPr>
            <w:tcW w:w="5495" w:type="dxa"/>
            <w:gridSpan w:val="2"/>
            <w:tcBorders>
              <w:bottom w:val="single" w:sz="4" w:space="0" w:color="auto"/>
            </w:tcBorders>
          </w:tcPr>
          <w:p w14:paraId="593AC275" w14:textId="77777777" w:rsidR="007702A0" w:rsidRPr="008F03BA" w:rsidRDefault="007702A0" w:rsidP="002E12DF">
            <w:pPr>
              <w:spacing w:before="60" w:after="60"/>
              <w:rPr>
                <w:rFonts w:ascii="Arial" w:hAnsi="Arial" w:cs="Arial"/>
                <w:b/>
              </w:rPr>
            </w:pPr>
            <w:r w:rsidRPr="008F03BA">
              <w:rPr>
                <w:rFonts w:ascii="Arial" w:hAnsi="Arial" w:cs="Arial"/>
                <w:b/>
              </w:rPr>
              <w:t>Date of Birth:</w:t>
            </w:r>
          </w:p>
        </w:tc>
        <w:tc>
          <w:tcPr>
            <w:tcW w:w="4565" w:type="dxa"/>
            <w:gridSpan w:val="2"/>
            <w:vMerge/>
            <w:tcBorders>
              <w:bottom w:val="single" w:sz="4" w:space="0" w:color="auto"/>
            </w:tcBorders>
          </w:tcPr>
          <w:p w14:paraId="3E42F046" w14:textId="77777777" w:rsidR="007702A0" w:rsidRPr="008F03BA" w:rsidRDefault="007702A0" w:rsidP="002E12DF">
            <w:pPr>
              <w:spacing w:before="60" w:after="60"/>
              <w:rPr>
                <w:rFonts w:ascii="Arial" w:hAnsi="Arial" w:cs="Arial"/>
                <w:b/>
              </w:rPr>
            </w:pPr>
          </w:p>
        </w:tc>
      </w:tr>
      <w:tr w:rsidR="007702A0" w:rsidRPr="008F03BA" w14:paraId="712417A9" w14:textId="77777777" w:rsidTr="00E82602">
        <w:trPr>
          <w:cantSplit/>
          <w:trHeight w:val="400"/>
        </w:trPr>
        <w:tc>
          <w:tcPr>
            <w:tcW w:w="5495" w:type="dxa"/>
            <w:gridSpan w:val="2"/>
            <w:tcBorders>
              <w:bottom w:val="single" w:sz="4" w:space="0" w:color="auto"/>
            </w:tcBorders>
          </w:tcPr>
          <w:p w14:paraId="47D28CE2" w14:textId="77777777" w:rsidR="007702A0" w:rsidRPr="008F03BA" w:rsidRDefault="007702A0" w:rsidP="002E12DF">
            <w:pPr>
              <w:spacing w:before="60" w:after="60"/>
              <w:rPr>
                <w:rFonts w:ascii="Arial" w:hAnsi="Arial" w:cs="Arial"/>
                <w:b/>
              </w:rPr>
            </w:pPr>
            <w:r w:rsidRPr="008F03BA">
              <w:rPr>
                <w:rFonts w:ascii="Arial" w:hAnsi="Arial" w:cs="Arial"/>
                <w:b/>
              </w:rPr>
              <w:t xml:space="preserve">Email address: </w:t>
            </w:r>
          </w:p>
          <w:p w14:paraId="73739F40" w14:textId="77777777" w:rsidR="007702A0" w:rsidRPr="008F03BA" w:rsidRDefault="007702A0" w:rsidP="002E12DF">
            <w:pPr>
              <w:spacing w:before="60" w:after="60"/>
              <w:rPr>
                <w:rFonts w:ascii="Arial" w:hAnsi="Arial" w:cs="Arial"/>
                <w:b/>
              </w:rPr>
            </w:pPr>
          </w:p>
        </w:tc>
        <w:tc>
          <w:tcPr>
            <w:tcW w:w="4565" w:type="dxa"/>
            <w:gridSpan w:val="2"/>
            <w:tcBorders>
              <w:bottom w:val="single" w:sz="4" w:space="0" w:color="auto"/>
            </w:tcBorders>
          </w:tcPr>
          <w:p w14:paraId="35B162B2" w14:textId="77777777" w:rsidR="007702A0" w:rsidRPr="008F03BA" w:rsidRDefault="007702A0" w:rsidP="002E12DF">
            <w:pPr>
              <w:spacing w:before="60" w:after="60"/>
              <w:rPr>
                <w:rFonts w:ascii="Arial" w:hAnsi="Arial" w:cs="Arial"/>
                <w:b/>
              </w:rPr>
            </w:pPr>
            <w:r w:rsidRPr="008F03BA">
              <w:rPr>
                <w:rFonts w:ascii="Arial" w:hAnsi="Arial" w:cs="Arial"/>
                <w:b/>
              </w:rPr>
              <w:t>Telephone no:</w:t>
            </w:r>
          </w:p>
        </w:tc>
      </w:tr>
      <w:tr w:rsidR="007702A0" w:rsidRPr="008F03BA" w14:paraId="0637729F" w14:textId="77777777" w:rsidTr="00E82602">
        <w:trPr>
          <w:cantSplit/>
          <w:trHeight w:val="400"/>
        </w:trPr>
        <w:tc>
          <w:tcPr>
            <w:tcW w:w="10060" w:type="dxa"/>
            <w:gridSpan w:val="4"/>
            <w:tcBorders>
              <w:bottom w:val="single" w:sz="4" w:space="0" w:color="auto"/>
            </w:tcBorders>
          </w:tcPr>
          <w:p w14:paraId="10AC95CC" w14:textId="77777777" w:rsidR="007702A0" w:rsidRPr="008F03BA" w:rsidRDefault="007702A0" w:rsidP="002E12DF">
            <w:pPr>
              <w:spacing w:before="60" w:after="60"/>
              <w:rPr>
                <w:rFonts w:ascii="Arial" w:hAnsi="Arial" w:cs="Arial"/>
                <w:bCs/>
              </w:rPr>
            </w:pPr>
            <w:r w:rsidRPr="008F03BA">
              <w:rPr>
                <w:rFonts w:ascii="Arial" w:hAnsi="Arial" w:cs="Arial"/>
                <w:b/>
              </w:rPr>
              <w:t xml:space="preserve">Availability: </w:t>
            </w:r>
            <w:r w:rsidRPr="008F03BA">
              <w:rPr>
                <w:rFonts w:ascii="Arial" w:hAnsi="Arial" w:cs="Arial"/>
                <w:bCs/>
              </w:rPr>
              <w:t xml:space="preserve">please tell us the times / days / </w:t>
            </w:r>
            <w:proofErr w:type="gramStart"/>
            <w:r w:rsidRPr="008F03BA">
              <w:rPr>
                <w:rFonts w:ascii="Arial" w:hAnsi="Arial" w:cs="Arial"/>
                <w:bCs/>
              </w:rPr>
              <w:t>period of time</w:t>
            </w:r>
            <w:proofErr w:type="gramEnd"/>
            <w:r w:rsidRPr="008F03BA">
              <w:rPr>
                <w:rFonts w:ascii="Arial" w:hAnsi="Arial" w:cs="Arial"/>
                <w:bCs/>
              </w:rPr>
              <w:t xml:space="preserve"> you’re available to volunteer</w:t>
            </w:r>
          </w:p>
          <w:p w14:paraId="47FB8010" w14:textId="77777777" w:rsidR="007702A0" w:rsidRPr="008F03BA" w:rsidRDefault="007702A0" w:rsidP="002E12DF">
            <w:pPr>
              <w:spacing w:before="60" w:after="60"/>
              <w:rPr>
                <w:rFonts w:ascii="Arial" w:hAnsi="Arial" w:cs="Arial"/>
                <w:b/>
              </w:rPr>
            </w:pPr>
          </w:p>
          <w:p w14:paraId="166CAE32" w14:textId="77777777" w:rsidR="007702A0" w:rsidRPr="008F03BA" w:rsidRDefault="007702A0" w:rsidP="002E12DF">
            <w:pPr>
              <w:spacing w:before="60" w:after="60"/>
              <w:rPr>
                <w:rFonts w:ascii="Arial" w:hAnsi="Arial" w:cs="Arial"/>
                <w:b/>
              </w:rPr>
            </w:pPr>
          </w:p>
          <w:p w14:paraId="62637979" w14:textId="77777777" w:rsidR="007702A0" w:rsidRPr="008F03BA" w:rsidRDefault="007702A0" w:rsidP="002E12DF">
            <w:pPr>
              <w:spacing w:before="60" w:after="60"/>
              <w:rPr>
                <w:rFonts w:ascii="Arial" w:hAnsi="Arial" w:cs="Arial"/>
                <w:b/>
              </w:rPr>
            </w:pPr>
          </w:p>
          <w:p w14:paraId="1D37F179" w14:textId="77777777" w:rsidR="007702A0" w:rsidRPr="008F03BA" w:rsidRDefault="007702A0" w:rsidP="002E12DF">
            <w:pPr>
              <w:spacing w:before="60" w:after="60"/>
              <w:rPr>
                <w:rFonts w:ascii="Arial" w:hAnsi="Arial" w:cs="Arial"/>
                <w:b/>
              </w:rPr>
            </w:pPr>
          </w:p>
        </w:tc>
      </w:tr>
      <w:tr w:rsidR="007702A0" w:rsidRPr="008F03BA" w14:paraId="7740ACA6" w14:textId="77777777" w:rsidTr="00E82602">
        <w:trPr>
          <w:trHeight w:val="732"/>
        </w:trPr>
        <w:tc>
          <w:tcPr>
            <w:tcW w:w="10060" w:type="dxa"/>
            <w:gridSpan w:val="4"/>
            <w:tcBorders>
              <w:top w:val="single" w:sz="4" w:space="0" w:color="auto"/>
              <w:left w:val="single" w:sz="4" w:space="0" w:color="auto"/>
              <w:bottom w:val="single" w:sz="4" w:space="0" w:color="auto"/>
              <w:right w:val="single" w:sz="4" w:space="0" w:color="auto"/>
            </w:tcBorders>
          </w:tcPr>
          <w:p w14:paraId="1834F210" w14:textId="77777777" w:rsidR="007702A0" w:rsidRPr="008F03BA" w:rsidRDefault="007702A0" w:rsidP="002E12DF">
            <w:pPr>
              <w:pStyle w:val="Heading3"/>
              <w:spacing w:before="60" w:after="60"/>
              <w:rPr>
                <w:rFonts w:ascii="Arial" w:hAnsi="Arial" w:cs="Arial"/>
                <w:b/>
                <w:bCs/>
                <w:color w:val="auto"/>
                <w:sz w:val="22"/>
                <w:szCs w:val="22"/>
              </w:rPr>
            </w:pPr>
            <w:r w:rsidRPr="008F03BA">
              <w:rPr>
                <w:rFonts w:ascii="Arial" w:hAnsi="Arial" w:cs="Arial"/>
                <w:b/>
                <w:bCs/>
                <w:color w:val="auto"/>
                <w:sz w:val="22"/>
                <w:szCs w:val="22"/>
              </w:rPr>
              <w:lastRenderedPageBreak/>
              <w:t xml:space="preserve">Why are you choosing to apply for this Volunteer role with </w:t>
            </w:r>
            <w:proofErr w:type="spellStart"/>
            <w:r w:rsidRPr="008F03BA">
              <w:rPr>
                <w:rFonts w:ascii="Arial" w:hAnsi="Arial" w:cs="Arial"/>
                <w:b/>
                <w:bCs/>
                <w:color w:val="auto"/>
                <w:sz w:val="22"/>
                <w:szCs w:val="22"/>
              </w:rPr>
              <w:t>Artlift</w:t>
            </w:r>
            <w:proofErr w:type="spellEnd"/>
            <w:r w:rsidRPr="008F03BA">
              <w:rPr>
                <w:rFonts w:ascii="Arial" w:hAnsi="Arial" w:cs="Arial"/>
                <w:b/>
                <w:bCs/>
                <w:color w:val="auto"/>
                <w:sz w:val="22"/>
                <w:szCs w:val="22"/>
              </w:rPr>
              <w:t>?</w:t>
            </w:r>
          </w:p>
          <w:p w14:paraId="42372169" w14:textId="77777777" w:rsidR="007702A0" w:rsidRPr="008F03BA" w:rsidRDefault="007702A0" w:rsidP="002E12DF">
            <w:pPr>
              <w:pStyle w:val="Heading3"/>
              <w:spacing w:before="60" w:after="60"/>
              <w:rPr>
                <w:rFonts w:ascii="Arial" w:hAnsi="Arial" w:cs="Arial"/>
                <w:bCs/>
                <w:color w:val="auto"/>
                <w:sz w:val="22"/>
                <w:szCs w:val="22"/>
              </w:rPr>
            </w:pPr>
            <w:r w:rsidRPr="008F03BA">
              <w:rPr>
                <w:rFonts w:ascii="Arial" w:hAnsi="Arial" w:cs="Arial"/>
                <w:bCs/>
                <w:color w:val="auto"/>
                <w:sz w:val="22"/>
                <w:szCs w:val="22"/>
              </w:rPr>
              <w:t>Please describe any experience, skills and interest you have, using the Criteria for Selection as a guide. Remember to list any courses or training you may have attended as well as any employed or voluntary roles that you have held.</w:t>
            </w:r>
          </w:p>
          <w:p w14:paraId="58098B91" w14:textId="77777777" w:rsidR="007702A0" w:rsidRPr="008F03BA" w:rsidRDefault="007702A0" w:rsidP="002E12DF">
            <w:pPr>
              <w:pStyle w:val="Heading3"/>
              <w:spacing w:before="60" w:after="60"/>
              <w:rPr>
                <w:rFonts w:ascii="Arial" w:hAnsi="Arial" w:cs="Arial"/>
                <w:bCs/>
                <w:color w:val="auto"/>
                <w:sz w:val="22"/>
                <w:szCs w:val="22"/>
              </w:rPr>
            </w:pPr>
          </w:p>
          <w:p w14:paraId="013C0C07" w14:textId="77777777" w:rsidR="007702A0" w:rsidRPr="008F03BA" w:rsidRDefault="007702A0" w:rsidP="002E12DF">
            <w:pPr>
              <w:pStyle w:val="Heading3"/>
              <w:spacing w:before="60" w:after="60"/>
              <w:rPr>
                <w:rFonts w:ascii="Arial" w:hAnsi="Arial" w:cs="Arial"/>
                <w:b/>
                <w:bCs/>
                <w:color w:val="auto"/>
                <w:sz w:val="22"/>
                <w:szCs w:val="22"/>
              </w:rPr>
            </w:pPr>
          </w:p>
          <w:p w14:paraId="77A60D8E" w14:textId="77777777" w:rsidR="007702A0" w:rsidRPr="008F03BA" w:rsidRDefault="007702A0" w:rsidP="002E12DF">
            <w:pPr>
              <w:rPr>
                <w:rFonts w:ascii="Arial" w:hAnsi="Arial" w:cs="Arial"/>
              </w:rPr>
            </w:pPr>
          </w:p>
          <w:p w14:paraId="3862F673" w14:textId="77777777" w:rsidR="007702A0" w:rsidRPr="008F03BA" w:rsidRDefault="007702A0" w:rsidP="002E12DF">
            <w:pPr>
              <w:rPr>
                <w:rFonts w:ascii="Arial" w:hAnsi="Arial" w:cs="Arial"/>
              </w:rPr>
            </w:pPr>
          </w:p>
          <w:p w14:paraId="47957484" w14:textId="77777777" w:rsidR="007702A0" w:rsidRPr="008F03BA" w:rsidRDefault="007702A0" w:rsidP="002E12DF">
            <w:pPr>
              <w:rPr>
                <w:rFonts w:ascii="Arial" w:hAnsi="Arial" w:cs="Arial"/>
              </w:rPr>
            </w:pPr>
          </w:p>
          <w:p w14:paraId="4BA3C485" w14:textId="77777777" w:rsidR="007702A0" w:rsidRPr="008F03BA" w:rsidRDefault="007702A0" w:rsidP="002E12DF">
            <w:pPr>
              <w:rPr>
                <w:rFonts w:ascii="Arial" w:hAnsi="Arial" w:cs="Arial"/>
              </w:rPr>
            </w:pPr>
          </w:p>
          <w:p w14:paraId="64B6F09D" w14:textId="77777777" w:rsidR="007702A0" w:rsidRPr="008F03BA" w:rsidRDefault="007702A0" w:rsidP="002E12DF">
            <w:pPr>
              <w:rPr>
                <w:rFonts w:ascii="Arial" w:hAnsi="Arial" w:cs="Arial"/>
              </w:rPr>
            </w:pPr>
          </w:p>
          <w:p w14:paraId="5939B01E" w14:textId="77777777" w:rsidR="007702A0" w:rsidRPr="008F03BA" w:rsidRDefault="007702A0" w:rsidP="002E12DF">
            <w:pPr>
              <w:rPr>
                <w:rFonts w:ascii="Arial" w:hAnsi="Arial" w:cs="Arial"/>
              </w:rPr>
            </w:pPr>
          </w:p>
          <w:p w14:paraId="15265D1F" w14:textId="77777777" w:rsidR="007702A0" w:rsidRDefault="007702A0" w:rsidP="002E12DF">
            <w:pPr>
              <w:rPr>
                <w:rFonts w:ascii="Arial" w:hAnsi="Arial" w:cs="Arial"/>
              </w:rPr>
            </w:pPr>
          </w:p>
          <w:p w14:paraId="7BCF2927" w14:textId="77777777" w:rsidR="007702A0" w:rsidRDefault="007702A0" w:rsidP="002E12DF">
            <w:pPr>
              <w:rPr>
                <w:rFonts w:ascii="Arial" w:hAnsi="Arial" w:cs="Arial"/>
              </w:rPr>
            </w:pPr>
          </w:p>
          <w:p w14:paraId="556AB487" w14:textId="77777777" w:rsidR="007702A0" w:rsidRDefault="007702A0" w:rsidP="002E12DF">
            <w:pPr>
              <w:rPr>
                <w:rFonts w:ascii="Arial" w:hAnsi="Arial" w:cs="Arial"/>
              </w:rPr>
            </w:pPr>
          </w:p>
          <w:p w14:paraId="799C8684" w14:textId="77777777" w:rsidR="007702A0" w:rsidRPr="008F03BA" w:rsidRDefault="007702A0" w:rsidP="002E12DF">
            <w:pPr>
              <w:rPr>
                <w:rFonts w:ascii="Arial" w:hAnsi="Arial" w:cs="Arial"/>
              </w:rPr>
            </w:pPr>
          </w:p>
          <w:p w14:paraId="04E1703D" w14:textId="77777777" w:rsidR="007702A0" w:rsidRPr="008F03BA" w:rsidRDefault="007702A0" w:rsidP="002E12DF">
            <w:pPr>
              <w:rPr>
                <w:rFonts w:ascii="Arial" w:hAnsi="Arial" w:cs="Arial"/>
              </w:rPr>
            </w:pPr>
          </w:p>
          <w:p w14:paraId="579B986B" w14:textId="77777777" w:rsidR="007702A0" w:rsidRPr="008F03BA" w:rsidRDefault="007702A0" w:rsidP="002E12DF">
            <w:pPr>
              <w:rPr>
                <w:rFonts w:ascii="Arial" w:hAnsi="Arial" w:cs="Arial"/>
              </w:rPr>
            </w:pPr>
          </w:p>
          <w:p w14:paraId="07332CEC" w14:textId="77777777" w:rsidR="007702A0" w:rsidRPr="008F03BA" w:rsidRDefault="007702A0" w:rsidP="002E12DF">
            <w:pPr>
              <w:rPr>
                <w:rFonts w:ascii="Arial" w:hAnsi="Arial" w:cs="Arial"/>
              </w:rPr>
            </w:pPr>
          </w:p>
          <w:p w14:paraId="514F0A5D" w14:textId="77777777" w:rsidR="007702A0" w:rsidRPr="008F03BA" w:rsidRDefault="007702A0" w:rsidP="002E12DF">
            <w:pPr>
              <w:rPr>
                <w:rFonts w:ascii="Arial" w:hAnsi="Arial" w:cs="Arial"/>
              </w:rPr>
            </w:pPr>
          </w:p>
          <w:p w14:paraId="604D6734" w14:textId="77777777" w:rsidR="007702A0" w:rsidRPr="008F03BA" w:rsidRDefault="007702A0" w:rsidP="002E12DF">
            <w:pPr>
              <w:rPr>
                <w:rFonts w:ascii="Arial" w:hAnsi="Arial" w:cs="Arial"/>
              </w:rPr>
            </w:pPr>
          </w:p>
          <w:p w14:paraId="147D126E" w14:textId="77777777" w:rsidR="007702A0" w:rsidRPr="008F03BA" w:rsidRDefault="007702A0" w:rsidP="002E12DF">
            <w:pPr>
              <w:rPr>
                <w:rFonts w:ascii="Arial" w:hAnsi="Arial" w:cs="Arial"/>
              </w:rPr>
            </w:pPr>
          </w:p>
          <w:p w14:paraId="1D38C5F4" w14:textId="77777777" w:rsidR="007702A0" w:rsidRPr="008F03BA" w:rsidRDefault="007702A0" w:rsidP="002E12DF">
            <w:pPr>
              <w:rPr>
                <w:rFonts w:ascii="Arial" w:hAnsi="Arial" w:cs="Arial"/>
              </w:rPr>
            </w:pPr>
          </w:p>
          <w:p w14:paraId="260ED9C4" w14:textId="77777777" w:rsidR="007702A0" w:rsidRPr="008F03BA" w:rsidRDefault="007702A0" w:rsidP="002E12DF">
            <w:pPr>
              <w:pStyle w:val="Heading3"/>
              <w:spacing w:before="60" w:after="60"/>
              <w:rPr>
                <w:rFonts w:ascii="Arial" w:hAnsi="Arial" w:cs="Arial"/>
                <w:b/>
                <w:bCs/>
                <w:color w:val="auto"/>
                <w:sz w:val="22"/>
                <w:szCs w:val="22"/>
              </w:rPr>
            </w:pPr>
          </w:p>
          <w:p w14:paraId="22C4E98E" w14:textId="77777777" w:rsidR="007702A0" w:rsidRPr="008F03BA" w:rsidRDefault="007702A0" w:rsidP="002E12DF">
            <w:pPr>
              <w:rPr>
                <w:rFonts w:ascii="Arial" w:hAnsi="Arial" w:cs="Arial"/>
              </w:rPr>
            </w:pPr>
          </w:p>
        </w:tc>
      </w:tr>
      <w:tr w:rsidR="007702A0" w:rsidRPr="008F03BA" w14:paraId="47E38738" w14:textId="77777777" w:rsidTr="00E82602">
        <w:tc>
          <w:tcPr>
            <w:tcW w:w="10060" w:type="dxa"/>
            <w:gridSpan w:val="4"/>
            <w:tcBorders>
              <w:top w:val="single" w:sz="4" w:space="0" w:color="auto"/>
              <w:left w:val="single" w:sz="4" w:space="0" w:color="auto"/>
              <w:bottom w:val="nil"/>
              <w:right w:val="single" w:sz="4" w:space="0" w:color="auto"/>
            </w:tcBorders>
          </w:tcPr>
          <w:p w14:paraId="072C41C3" w14:textId="77777777" w:rsidR="007702A0" w:rsidRPr="008F03BA" w:rsidRDefault="007702A0" w:rsidP="002E12DF">
            <w:pPr>
              <w:spacing w:before="40" w:after="40"/>
              <w:rPr>
                <w:rFonts w:ascii="Arial" w:hAnsi="Arial" w:cs="Arial"/>
                <w:b/>
              </w:rPr>
            </w:pPr>
            <w:r w:rsidRPr="008F03BA">
              <w:rPr>
                <w:rFonts w:ascii="Arial" w:hAnsi="Arial" w:cs="Arial"/>
              </w:rPr>
              <w:br w:type="page"/>
            </w:r>
            <w:r w:rsidRPr="008F03BA">
              <w:rPr>
                <w:rFonts w:ascii="Arial" w:hAnsi="Arial" w:cs="Arial"/>
                <w:b/>
              </w:rPr>
              <w:t>Background information</w:t>
            </w:r>
          </w:p>
        </w:tc>
      </w:tr>
      <w:tr w:rsidR="007702A0" w:rsidRPr="008F03BA" w14:paraId="4D28DD6E" w14:textId="77777777" w:rsidTr="00E82602">
        <w:tc>
          <w:tcPr>
            <w:tcW w:w="10060" w:type="dxa"/>
            <w:gridSpan w:val="4"/>
            <w:tcBorders>
              <w:top w:val="single" w:sz="4" w:space="0" w:color="auto"/>
              <w:left w:val="single" w:sz="4" w:space="0" w:color="auto"/>
              <w:bottom w:val="nil"/>
              <w:right w:val="single" w:sz="4" w:space="0" w:color="auto"/>
            </w:tcBorders>
          </w:tcPr>
          <w:p w14:paraId="7EC73DB7" w14:textId="77777777" w:rsidR="007702A0" w:rsidRPr="008F03BA" w:rsidRDefault="007702A0" w:rsidP="002E12DF">
            <w:pPr>
              <w:spacing w:before="40" w:after="40"/>
              <w:rPr>
                <w:rFonts w:ascii="Arial" w:hAnsi="Arial" w:cs="Arial"/>
                <w:b/>
              </w:rPr>
            </w:pPr>
            <w:r w:rsidRPr="008F03BA">
              <w:rPr>
                <w:rFonts w:ascii="Arial" w:hAnsi="Arial" w:cs="Arial"/>
                <w:b/>
              </w:rPr>
              <w:t>Do you have any access requirements that we should be made aware of to support your interview and/or your ability to carry out the Volunteer role? Please tick</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7"/>
              <w:gridCol w:w="5186"/>
            </w:tblGrid>
            <w:tr w:rsidR="007702A0" w:rsidRPr="008F03BA" w14:paraId="0E62525E" w14:textId="77777777" w:rsidTr="002E12DF">
              <w:trPr>
                <w:cantSplit/>
              </w:trPr>
              <w:tc>
                <w:tcPr>
                  <w:tcW w:w="3544" w:type="dxa"/>
                  <w:tcBorders>
                    <w:top w:val="nil"/>
                    <w:left w:val="nil"/>
                    <w:bottom w:val="nil"/>
                    <w:right w:val="nil"/>
                  </w:tcBorders>
                </w:tcPr>
                <w:p w14:paraId="3C979589" w14:textId="77777777" w:rsidR="007702A0" w:rsidRPr="008F03BA" w:rsidRDefault="007702A0" w:rsidP="002E12DF">
                  <w:pPr>
                    <w:spacing w:before="40" w:after="40"/>
                    <w:jc w:val="center"/>
                    <w:rPr>
                      <w:rFonts w:ascii="Arial" w:hAnsi="Arial" w:cs="Arial"/>
                    </w:rPr>
                  </w:pPr>
                  <w:r w:rsidRPr="008F03BA">
                    <w:rPr>
                      <w:rFonts w:ascii="Arial" w:hAnsi="Arial" w:cs="Arial"/>
                    </w:rPr>
                    <w:t xml:space="preserve">Yes* </w:t>
                  </w:r>
                  <w:r w:rsidRPr="008F03BA">
                    <w:rPr>
                      <w:rFonts w:ascii="Arial" w:hAnsi="Arial" w:cs="Arial"/>
                    </w:rPr>
                    <w:sym w:font="Wingdings" w:char="F0A8"/>
                  </w:r>
                </w:p>
              </w:tc>
              <w:tc>
                <w:tcPr>
                  <w:tcW w:w="3686" w:type="dxa"/>
                  <w:tcBorders>
                    <w:top w:val="nil"/>
                    <w:left w:val="nil"/>
                    <w:bottom w:val="nil"/>
                    <w:right w:val="nil"/>
                  </w:tcBorders>
                </w:tcPr>
                <w:p w14:paraId="1E506C95" w14:textId="77777777" w:rsidR="007702A0" w:rsidRPr="008F03BA" w:rsidRDefault="007702A0" w:rsidP="002E12DF">
                  <w:pPr>
                    <w:spacing w:before="40" w:after="40"/>
                    <w:jc w:val="center"/>
                    <w:rPr>
                      <w:rFonts w:ascii="Arial" w:hAnsi="Arial" w:cs="Arial"/>
                    </w:rPr>
                  </w:pPr>
                  <w:r w:rsidRPr="008F03BA">
                    <w:rPr>
                      <w:rFonts w:ascii="Arial" w:hAnsi="Arial" w:cs="Arial"/>
                    </w:rPr>
                    <w:t xml:space="preserve">No </w:t>
                  </w:r>
                  <w:r w:rsidRPr="008F03BA">
                    <w:rPr>
                      <w:rFonts w:ascii="Arial" w:hAnsi="Arial" w:cs="Arial"/>
                    </w:rPr>
                    <w:sym w:font="Wingdings" w:char="F0A8"/>
                  </w:r>
                </w:p>
              </w:tc>
            </w:tr>
          </w:tbl>
          <w:p w14:paraId="6CFEA980" w14:textId="77777777" w:rsidR="007702A0" w:rsidRPr="008F03BA" w:rsidRDefault="007702A0" w:rsidP="002E12DF">
            <w:pPr>
              <w:spacing w:before="40" w:after="40"/>
              <w:rPr>
                <w:rFonts w:ascii="Arial" w:hAnsi="Arial" w:cs="Arial"/>
                <w:bCs/>
              </w:rPr>
            </w:pPr>
            <w:r w:rsidRPr="008F03BA">
              <w:rPr>
                <w:rFonts w:ascii="Arial" w:hAnsi="Arial" w:cs="Arial"/>
                <w:bCs/>
              </w:rPr>
              <w:t xml:space="preserve">If yes, please provide </w:t>
            </w:r>
            <w:proofErr w:type="gramStart"/>
            <w:r w:rsidRPr="008F03BA">
              <w:rPr>
                <w:rFonts w:ascii="Arial" w:hAnsi="Arial" w:cs="Arial"/>
                <w:bCs/>
              </w:rPr>
              <w:t>detail</w:t>
            </w:r>
            <w:proofErr w:type="gramEnd"/>
            <w:r w:rsidRPr="008F03BA">
              <w:rPr>
                <w:rFonts w:ascii="Arial" w:hAnsi="Arial" w:cs="Arial"/>
                <w:bCs/>
              </w:rPr>
              <w:t xml:space="preserve"> so we can make any reasonable adjustments where necessary:</w:t>
            </w:r>
          </w:p>
          <w:p w14:paraId="00B98D0A" w14:textId="77777777" w:rsidR="007702A0" w:rsidRPr="008F03BA" w:rsidRDefault="007702A0" w:rsidP="002E12DF">
            <w:pPr>
              <w:spacing w:before="40" w:after="40"/>
              <w:rPr>
                <w:rFonts w:ascii="Arial" w:hAnsi="Arial" w:cs="Arial"/>
                <w:b/>
              </w:rPr>
            </w:pPr>
          </w:p>
          <w:p w14:paraId="69645DB8" w14:textId="77777777" w:rsidR="007702A0" w:rsidRPr="008F03BA" w:rsidRDefault="007702A0" w:rsidP="002E12DF">
            <w:pPr>
              <w:spacing w:before="40" w:after="40"/>
              <w:rPr>
                <w:rFonts w:ascii="Arial" w:hAnsi="Arial" w:cs="Arial"/>
                <w:b/>
              </w:rPr>
            </w:pPr>
          </w:p>
          <w:p w14:paraId="4A6C58AD" w14:textId="77777777" w:rsidR="007702A0" w:rsidRPr="008F03BA" w:rsidRDefault="007702A0" w:rsidP="002E12DF">
            <w:pPr>
              <w:spacing w:before="40" w:after="40"/>
              <w:rPr>
                <w:rFonts w:ascii="Arial" w:hAnsi="Arial" w:cs="Arial"/>
                <w:b/>
              </w:rPr>
            </w:pPr>
          </w:p>
          <w:p w14:paraId="3992BB51" w14:textId="77777777" w:rsidR="007702A0" w:rsidRPr="008F03BA" w:rsidRDefault="007702A0" w:rsidP="002E12DF">
            <w:pPr>
              <w:spacing w:before="40" w:after="40"/>
              <w:rPr>
                <w:rFonts w:ascii="Arial" w:hAnsi="Arial" w:cs="Arial"/>
                <w:b/>
              </w:rPr>
            </w:pPr>
          </w:p>
        </w:tc>
      </w:tr>
      <w:tr w:rsidR="007702A0" w:rsidRPr="008F03BA" w14:paraId="7FE5FB4C" w14:textId="77777777" w:rsidTr="00E82602">
        <w:tc>
          <w:tcPr>
            <w:tcW w:w="10060" w:type="dxa"/>
            <w:gridSpan w:val="4"/>
            <w:tcBorders>
              <w:bottom w:val="nil"/>
            </w:tcBorders>
          </w:tcPr>
          <w:p w14:paraId="33C397FC" w14:textId="77777777" w:rsidR="007702A0" w:rsidRPr="008F03BA" w:rsidRDefault="007702A0" w:rsidP="002E12DF">
            <w:pPr>
              <w:spacing w:before="40" w:after="40"/>
              <w:rPr>
                <w:rFonts w:ascii="Arial" w:hAnsi="Arial" w:cs="Arial"/>
                <w:b/>
              </w:rPr>
            </w:pPr>
            <w:r w:rsidRPr="008F03BA">
              <w:rPr>
                <w:rFonts w:ascii="Arial" w:hAnsi="Arial" w:cs="Arial"/>
                <w:b/>
              </w:rPr>
              <w:t>Criminal Convictions</w:t>
            </w:r>
          </w:p>
          <w:p w14:paraId="71AA5BE9" w14:textId="77777777" w:rsidR="007702A0" w:rsidRPr="008F03BA" w:rsidRDefault="007702A0" w:rsidP="002E12DF">
            <w:pPr>
              <w:spacing w:before="40" w:after="40"/>
              <w:rPr>
                <w:rFonts w:ascii="Arial" w:hAnsi="Arial" w:cs="Arial"/>
                <w:b/>
              </w:rPr>
            </w:pPr>
            <w:r w:rsidRPr="008F03BA">
              <w:rPr>
                <w:rFonts w:ascii="Arial" w:hAnsi="Arial" w:cs="Arial"/>
                <w:b/>
              </w:rPr>
              <w:t>(Rehabilitation of Offenders Act 1974)</w:t>
            </w:r>
          </w:p>
          <w:p w14:paraId="2F94F0C8" w14:textId="77777777" w:rsidR="007702A0" w:rsidRPr="008F03BA" w:rsidRDefault="007702A0" w:rsidP="002E12DF">
            <w:pPr>
              <w:spacing w:before="40" w:after="40"/>
              <w:rPr>
                <w:rFonts w:ascii="Arial" w:hAnsi="Arial" w:cs="Arial"/>
              </w:rPr>
            </w:pPr>
            <w:r w:rsidRPr="008F03BA">
              <w:rPr>
                <w:rFonts w:ascii="Arial" w:hAnsi="Arial" w:cs="Arial"/>
                <w:b/>
              </w:rPr>
              <w:t>Do you have any criminal convictions or any pending (other than motoring offences)?</w:t>
            </w:r>
            <w:r w:rsidRPr="008F03BA">
              <w:rPr>
                <w:rFonts w:ascii="Arial" w:hAnsi="Arial" w:cs="Arial"/>
              </w:rPr>
              <w:t xml:space="preserve"> </w:t>
            </w:r>
            <w:r w:rsidRPr="008F03BA">
              <w:rPr>
                <w:rFonts w:ascii="Arial" w:hAnsi="Arial" w:cs="Arial"/>
                <w:i/>
              </w:rPr>
              <w:t>Please tick</w:t>
            </w:r>
          </w:p>
        </w:tc>
      </w:tr>
      <w:tr w:rsidR="007702A0" w:rsidRPr="008F03BA" w14:paraId="4DB32C5B" w14:textId="77777777" w:rsidTr="00E82602">
        <w:trPr>
          <w:gridAfter w:val="1"/>
          <w:wAfter w:w="3289" w:type="dxa"/>
          <w:cantSplit/>
        </w:trPr>
        <w:tc>
          <w:tcPr>
            <w:tcW w:w="2943" w:type="dxa"/>
            <w:tcBorders>
              <w:top w:val="nil"/>
              <w:bottom w:val="nil"/>
              <w:right w:val="nil"/>
            </w:tcBorders>
          </w:tcPr>
          <w:p w14:paraId="34E6A03A" w14:textId="77777777" w:rsidR="007702A0" w:rsidRPr="008F03BA" w:rsidRDefault="007702A0" w:rsidP="002E12DF">
            <w:pPr>
              <w:spacing w:before="40" w:after="40"/>
              <w:jc w:val="center"/>
              <w:rPr>
                <w:rFonts w:ascii="Arial" w:hAnsi="Arial" w:cs="Arial"/>
              </w:rPr>
            </w:pPr>
            <w:r w:rsidRPr="008F03BA">
              <w:rPr>
                <w:rFonts w:ascii="Arial" w:hAnsi="Arial" w:cs="Arial"/>
              </w:rPr>
              <w:t xml:space="preserve">Yes* </w:t>
            </w:r>
            <w:r w:rsidRPr="008F03BA">
              <w:rPr>
                <w:rFonts w:ascii="Arial" w:hAnsi="Arial" w:cs="Arial"/>
              </w:rPr>
              <w:sym w:font="Wingdings" w:char="F0A8"/>
            </w:r>
          </w:p>
        </w:tc>
        <w:tc>
          <w:tcPr>
            <w:tcW w:w="3828" w:type="dxa"/>
            <w:gridSpan w:val="2"/>
            <w:tcBorders>
              <w:top w:val="nil"/>
              <w:left w:val="nil"/>
              <w:bottom w:val="nil"/>
              <w:right w:val="nil"/>
            </w:tcBorders>
          </w:tcPr>
          <w:p w14:paraId="0E9D903D" w14:textId="77777777" w:rsidR="007702A0" w:rsidRPr="008F03BA" w:rsidRDefault="007702A0" w:rsidP="002E12DF">
            <w:pPr>
              <w:spacing w:before="40" w:after="40"/>
              <w:jc w:val="center"/>
              <w:rPr>
                <w:rFonts w:ascii="Arial" w:hAnsi="Arial" w:cs="Arial"/>
              </w:rPr>
            </w:pPr>
            <w:r w:rsidRPr="008F03BA">
              <w:rPr>
                <w:rFonts w:ascii="Arial" w:hAnsi="Arial" w:cs="Arial"/>
              </w:rPr>
              <w:t xml:space="preserve">No </w:t>
            </w:r>
            <w:r w:rsidRPr="008F03BA">
              <w:rPr>
                <w:rFonts w:ascii="Arial" w:hAnsi="Arial" w:cs="Arial"/>
              </w:rPr>
              <w:sym w:font="Wingdings" w:char="F0A8"/>
            </w:r>
          </w:p>
        </w:tc>
      </w:tr>
      <w:tr w:rsidR="007702A0" w:rsidRPr="008F03BA" w14:paraId="00B311F8" w14:textId="77777777" w:rsidTr="00E82602">
        <w:trPr>
          <w:cantSplit/>
        </w:trPr>
        <w:tc>
          <w:tcPr>
            <w:tcW w:w="10060" w:type="dxa"/>
            <w:gridSpan w:val="4"/>
            <w:tcBorders>
              <w:top w:val="nil"/>
            </w:tcBorders>
          </w:tcPr>
          <w:p w14:paraId="6DB981BD" w14:textId="77777777" w:rsidR="007702A0" w:rsidRPr="008F03BA" w:rsidRDefault="007702A0" w:rsidP="002E12DF">
            <w:pPr>
              <w:spacing w:before="40" w:after="40"/>
              <w:rPr>
                <w:rFonts w:ascii="Arial" w:hAnsi="Arial" w:cs="Arial"/>
                <w:i/>
              </w:rPr>
            </w:pPr>
          </w:p>
        </w:tc>
      </w:tr>
      <w:tr w:rsidR="007702A0" w:rsidRPr="008F03BA" w14:paraId="53FF4005" w14:textId="77777777" w:rsidTr="00E82602">
        <w:trPr>
          <w:cantSplit/>
        </w:trPr>
        <w:tc>
          <w:tcPr>
            <w:tcW w:w="10060" w:type="dxa"/>
            <w:gridSpan w:val="4"/>
            <w:tcBorders>
              <w:top w:val="nil"/>
            </w:tcBorders>
          </w:tcPr>
          <w:p w14:paraId="70C5168E" w14:textId="77777777" w:rsidR="007702A0" w:rsidRPr="008F03BA" w:rsidRDefault="007702A0" w:rsidP="002E12DF">
            <w:pPr>
              <w:spacing w:before="40" w:after="40"/>
              <w:rPr>
                <w:rFonts w:ascii="Arial" w:hAnsi="Arial" w:cs="Arial"/>
              </w:rPr>
            </w:pPr>
            <w:r w:rsidRPr="008F03BA">
              <w:rPr>
                <w:rFonts w:ascii="Arial" w:hAnsi="Arial" w:cs="Arial"/>
              </w:rPr>
              <w:t xml:space="preserve">A prior or pending criminal conviction will not necessarily prevent you from becoming an </w:t>
            </w:r>
            <w:proofErr w:type="spellStart"/>
            <w:r w:rsidRPr="008F03BA">
              <w:rPr>
                <w:rFonts w:ascii="Arial" w:hAnsi="Arial" w:cs="Arial"/>
              </w:rPr>
              <w:t>Artlift</w:t>
            </w:r>
            <w:proofErr w:type="spellEnd"/>
            <w:r w:rsidRPr="008F03BA">
              <w:rPr>
                <w:rFonts w:ascii="Arial" w:hAnsi="Arial" w:cs="Arial"/>
              </w:rPr>
              <w:t xml:space="preserve"> Volunteer. However, failure to disclose this information may result in termination of any arrangements made. You may wish to discuss this at interview. All information disclosed will be stored in line with the Data Protection Act. </w:t>
            </w:r>
          </w:p>
        </w:tc>
      </w:tr>
    </w:tbl>
    <w:p w14:paraId="0247DD8E" w14:textId="77777777" w:rsidR="007702A0" w:rsidRPr="008F03BA" w:rsidRDefault="007702A0" w:rsidP="007702A0">
      <w:pPr>
        <w:rPr>
          <w:rFonts w:ascii="Arial" w:hAnsi="Arial" w:cs="Arial"/>
        </w:rPr>
      </w:pPr>
    </w:p>
    <w:p w14:paraId="1A0B4CFB" w14:textId="77777777" w:rsidR="007702A0" w:rsidRPr="008F03BA" w:rsidRDefault="007702A0" w:rsidP="007702A0">
      <w:pPr>
        <w:rPr>
          <w:rFonts w:ascii="Arial" w:hAnsi="Arial" w:cs="Arial"/>
        </w:rPr>
      </w:pPr>
    </w:p>
    <w:p w14:paraId="3E94FC19" w14:textId="77777777" w:rsidR="007702A0" w:rsidRPr="008F03BA" w:rsidRDefault="007702A0" w:rsidP="007702A0">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387"/>
      </w:tblGrid>
      <w:tr w:rsidR="007702A0" w:rsidRPr="008F03BA" w14:paraId="0AADD058" w14:textId="77777777" w:rsidTr="002E12DF">
        <w:trPr>
          <w:trHeight w:val="804"/>
        </w:trPr>
        <w:tc>
          <w:tcPr>
            <w:tcW w:w="10173" w:type="dxa"/>
            <w:gridSpan w:val="2"/>
          </w:tcPr>
          <w:p w14:paraId="74981D6D" w14:textId="77777777" w:rsidR="007702A0" w:rsidRPr="008F03BA" w:rsidRDefault="007702A0" w:rsidP="002E12DF">
            <w:pPr>
              <w:spacing w:before="40" w:after="40"/>
              <w:rPr>
                <w:rFonts w:ascii="Arial" w:hAnsi="Arial" w:cs="Arial"/>
                <w:b/>
              </w:rPr>
            </w:pPr>
            <w:r w:rsidRPr="008F03BA">
              <w:rPr>
                <w:rFonts w:ascii="Arial" w:hAnsi="Arial" w:cs="Arial"/>
                <w:b/>
              </w:rPr>
              <w:t xml:space="preserve">Referees: We ask you to provide two referees who are not directly related to you and who have known you for at least two years. </w:t>
            </w:r>
          </w:p>
        </w:tc>
      </w:tr>
      <w:tr w:rsidR="007702A0" w:rsidRPr="008F03BA" w14:paraId="009E1A41" w14:textId="77777777" w:rsidTr="002E12DF">
        <w:trPr>
          <w:trHeight w:val="400"/>
        </w:trPr>
        <w:tc>
          <w:tcPr>
            <w:tcW w:w="4786" w:type="dxa"/>
          </w:tcPr>
          <w:p w14:paraId="491E6941" w14:textId="77777777" w:rsidR="007702A0" w:rsidRPr="008F03BA" w:rsidRDefault="007702A0" w:rsidP="002E12DF">
            <w:pPr>
              <w:spacing w:before="40" w:after="40"/>
              <w:rPr>
                <w:rFonts w:ascii="Arial" w:hAnsi="Arial" w:cs="Arial"/>
                <w:b/>
              </w:rPr>
            </w:pPr>
            <w:r w:rsidRPr="008F03BA">
              <w:rPr>
                <w:rFonts w:ascii="Arial" w:hAnsi="Arial" w:cs="Arial"/>
                <w:b/>
              </w:rPr>
              <w:t xml:space="preserve">Name: </w:t>
            </w:r>
          </w:p>
        </w:tc>
        <w:tc>
          <w:tcPr>
            <w:tcW w:w="5387" w:type="dxa"/>
          </w:tcPr>
          <w:p w14:paraId="2EB8BFAD" w14:textId="77777777" w:rsidR="007702A0" w:rsidRPr="008F03BA" w:rsidRDefault="007702A0" w:rsidP="002E12DF">
            <w:pPr>
              <w:spacing w:before="40" w:after="40"/>
              <w:rPr>
                <w:rFonts w:ascii="Arial" w:hAnsi="Arial" w:cs="Arial"/>
                <w:b/>
              </w:rPr>
            </w:pPr>
            <w:r w:rsidRPr="008F03BA">
              <w:rPr>
                <w:rFonts w:ascii="Arial" w:hAnsi="Arial" w:cs="Arial"/>
                <w:b/>
              </w:rPr>
              <w:t xml:space="preserve">Name: </w:t>
            </w:r>
          </w:p>
        </w:tc>
      </w:tr>
      <w:tr w:rsidR="00E605C7" w:rsidRPr="008F03BA" w14:paraId="0D271E88" w14:textId="77777777" w:rsidTr="002E12DF">
        <w:trPr>
          <w:cantSplit/>
          <w:trHeight w:val="400"/>
        </w:trPr>
        <w:tc>
          <w:tcPr>
            <w:tcW w:w="4786" w:type="dxa"/>
          </w:tcPr>
          <w:p w14:paraId="5450ED40" w14:textId="07F17644" w:rsidR="00E605C7" w:rsidRPr="008F03BA" w:rsidRDefault="00E605C7" w:rsidP="002E12DF">
            <w:pPr>
              <w:spacing w:before="40" w:after="40"/>
              <w:rPr>
                <w:rFonts w:ascii="Arial" w:hAnsi="Arial" w:cs="Arial"/>
                <w:b/>
              </w:rPr>
            </w:pPr>
            <w:proofErr w:type="spellStart"/>
            <w:r>
              <w:rPr>
                <w:rFonts w:ascii="Arial" w:hAnsi="Arial" w:cs="Arial"/>
                <w:b/>
              </w:rPr>
              <w:t>Organisation</w:t>
            </w:r>
            <w:proofErr w:type="spellEnd"/>
            <w:r>
              <w:rPr>
                <w:rFonts w:ascii="Arial" w:hAnsi="Arial" w:cs="Arial"/>
                <w:b/>
              </w:rPr>
              <w:t xml:space="preserve"> (if relevant):</w:t>
            </w:r>
          </w:p>
        </w:tc>
        <w:tc>
          <w:tcPr>
            <w:tcW w:w="5387" w:type="dxa"/>
          </w:tcPr>
          <w:p w14:paraId="3FAA8E6F" w14:textId="77777777" w:rsidR="00E605C7" w:rsidRPr="008F03BA" w:rsidRDefault="00E605C7" w:rsidP="002E12DF">
            <w:pPr>
              <w:spacing w:before="40" w:after="40"/>
              <w:rPr>
                <w:rFonts w:ascii="Arial" w:hAnsi="Arial" w:cs="Arial"/>
                <w:b/>
              </w:rPr>
            </w:pPr>
          </w:p>
        </w:tc>
      </w:tr>
      <w:tr w:rsidR="007702A0" w:rsidRPr="008F03BA" w14:paraId="2AD49468" w14:textId="77777777" w:rsidTr="002E12DF">
        <w:trPr>
          <w:cantSplit/>
          <w:trHeight w:val="400"/>
        </w:trPr>
        <w:tc>
          <w:tcPr>
            <w:tcW w:w="4786" w:type="dxa"/>
          </w:tcPr>
          <w:p w14:paraId="5A7DCD83" w14:textId="77777777" w:rsidR="007702A0" w:rsidRPr="008F03BA" w:rsidRDefault="007702A0" w:rsidP="002E12DF">
            <w:pPr>
              <w:spacing w:before="40" w:after="40"/>
              <w:rPr>
                <w:rFonts w:ascii="Arial" w:hAnsi="Arial" w:cs="Arial"/>
                <w:b/>
              </w:rPr>
            </w:pPr>
            <w:r w:rsidRPr="008F03BA">
              <w:rPr>
                <w:rFonts w:ascii="Arial" w:hAnsi="Arial" w:cs="Arial"/>
                <w:b/>
              </w:rPr>
              <w:t>Email:</w:t>
            </w:r>
          </w:p>
        </w:tc>
        <w:tc>
          <w:tcPr>
            <w:tcW w:w="5387" w:type="dxa"/>
          </w:tcPr>
          <w:p w14:paraId="2742055D" w14:textId="77777777" w:rsidR="007702A0" w:rsidRPr="008F03BA" w:rsidRDefault="007702A0" w:rsidP="002E12DF">
            <w:pPr>
              <w:spacing w:before="40" w:after="40"/>
              <w:rPr>
                <w:rFonts w:ascii="Arial" w:hAnsi="Arial" w:cs="Arial"/>
                <w:b/>
              </w:rPr>
            </w:pPr>
            <w:r w:rsidRPr="008F03BA">
              <w:rPr>
                <w:rFonts w:ascii="Arial" w:hAnsi="Arial" w:cs="Arial"/>
                <w:b/>
              </w:rPr>
              <w:t>Email:</w:t>
            </w:r>
          </w:p>
        </w:tc>
      </w:tr>
      <w:tr w:rsidR="007702A0" w:rsidRPr="008F03BA" w14:paraId="25433FE6" w14:textId="77777777" w:rsidTr="002E12DF">
        <w:trPr>
          <w:cantSplit/>
          <w:trHeight w:val="400"/>
        </w:trPr>
        <w:tc>
          <w:tcPr>
            <w:tcW w:w="4786" w:type="dxa"/>
          </w:tcPr>
          <w:p w14:paraId="384E2888" w14:textId="77777777" w:rsidR="007702A0" w:rsidRPr="008F03BA" w:rsidRDefault="007702A0" w:rsidP="002E12DF">
            <w:pPr>
              <w:spacing w:before="40" w:after="40"/>
              <w:rPr>
                <w:rFonts w:ascii="Arial" w:hAnsi="Arial" w:cs="Arial"/>
                <w:b/>
              </w:rPr>
            </w:pPr>
            <w:r w:rsidRPr="008F03BA">
              <w:rPr>
                <w:rFonts w:ascii="Arial" w:hAnsi="Arial" w:cs="Arial"/>
                <w:b/>
              </w:rPr>
              <w:t>Telephone:</w:t>
            </w:r>
          </w:p>
        </w:tc>
        <w:tc>
          <w:tcPr>
            <w:tcW w:w="5387" w:type="dxa"/>
          </w:tcPr>
          <w:p w14:paraId="2975BF93" w14:textId="77777777" w:rsidR="007702A0" w:rsidRPr="008F03BA" w:rsidRDefault="007702A0" w:rsidP="002E12DF">
            <w:pPr>
              <w:spacing w:before="40" w:after="40"/>
              <w:rPr>
                <w:rFonts w:ascii="Arial" w:hAnsi="Arial" w:cs="Arial"/>
                <w:b/>
              </w:rPr>
            </w:pPr>
            <w:r w:rsidRPr="008F03BA">
              <w:rPr>
                <w:rFonts w:ascii="Arial" w:hAnsi="Arial" w:cs="Arial"/>
                <w:b/>
              </w:rPr>
              <w:t>Telephone:</w:t>
            </w:r>
          </w:p>
        </w:tc>
      </w:tr>
      <w:tr w:rsidR="007702A0" w:rsidRPr="008F03BA" w14:paraId="059DD50E" w14:textId="77777777" w:rsidTr="002E12DF">
        <w:trPr>
          <w:cantSplit/>
          <w:trHeight w:val="400"/>
        </w:trPr>
        <w:tc>
          <w:tcPr>
            <w:tcW w:w="4786" w:type="dxa"/>
          </w:tcPr>
          <w:p w14:paraId="1FF717B3" w14:textId="77777777" w:rsidR="007702A0" w:rsidRPr="008F03BA" w:rsidRDefault="007702A0" w:rsidP="002E12DF">
            <w:pPr>
              <w:spacing w:before="40" w:after="40"/>
              <w:rPr>
                <w:rFonts w:ascii="Arial" w:hAnsi="Arial" w:cs="Arial"/>
                <w:b/>
              </w:rPr>
            </w:pPr>
            <w:r w:rsidRPr="008F03BA">
              <w:rPr>
                <w:rFonts w:ascii="Arial" w:hAnsi="Arial" w:cs="Arial"/>
                <w:b/>
              </w:rPr>
              <w:t>Relationship:</w:t>
            </w:r>
          </w:p>
        </w:tc>
        <w:tc>
          <w:tcPr>
            <w:tcW w:w="5387" w:type="dxa"/>
          </w:tcPr>
          <w:p w14:paraId="6554E9E5" w14:textId="77777777" w:rsidR="007702A0" w:rsidRPr="008F03BA" w:rsidRDefault="007702A0" w:rsidP="002E12DF">
            <w:pPr>
              <w:spacing w:before="40" w:after="40"/>
              <w:rPr>
                <w:rFonts w:ascii="Arial" w:hAnsi="Arial" w:cs="Arial"/>
                <w:b/>
              </w:rPr>
            </w:pPr>
            <w:r w:rsidRPr="008F03BA">
              <w:rPr>
                <w:rFonts w:ascii="Arial" w:hAnsi="Arial" w:cs="Arial"/>
                <w:b/>
              </w:rPr>
              <w:t>Relationship:</w:t>
            </w:r>
          </w:p>
        </w:tc>
      </w:tr>
      <w:tr w:rsidR="007702A0" w:rsidRPr="008F03BA" w14:paraId="3EFB2EE8" w14:textId="77777777" w:rsidTr="002E12DF">
        <w:trPr>
          <w:cantSplit/>
        </w:trPr>
        <w:tc>
          <w:tcPr>
            <w:tcW w:w="10173" w:type="dxa"/>
            <w:gridSpan w:val="2"/>
          </w:tcPr>
          <w:p w14:paraId="13032BEB" w14:textId="77777777" w:rsidR="007702A0" w:rsidRPr="008F03BA" w:rsidRDefault="007702A0" w:rsidP="002E12DF">
            <w:pPr>
              <w:pStyle w:val="BodyText2"/>
              <w:spacing w:before="60"/>
              <w:rPr>
                <w:rFonts w:ascii="Arial" w:hAnsi="Arial" w:cs="Arial"/>
                <w:b/>
                <w:bCs/>
                <w:color w:val="000000"/>
              </w:rPr>
            </w:pPr>
            <w:r w:rsidRPr="008F03BA">
              <w:rPr>
                <w:rFonts w:ascii="Arial" w:hAnsi="Arial" w:cs="Arial"/>
                <w:b/>
                <w:bCs/>
                <w:color w:val="000000"/>
              </w:rPr>
              <w:t>Declaration</w:t>
            </w:r>
          </w:p>
          <w:p w14:paraId="7BB881D4" w14:textId="77777777" w:rsidR="007702A0" w:rsidRPr="008F03BA" w:rsidRDefault="007702A0" w:rsidP="002E12DF">
            <w:pPr>
              <w:pStyle w:val="BodyText2"/>
              <w:spacing w:before="60"/>
              <w:rPr>
                <w:rFonts w:ascii="Arial" w:hAnsi="Arial" w:cs="Arial"/>
                <w:b/>
                <w:bCs/>
                <w:color w:val="000000"/>
              </w:rPr>
            </w:pPr>
            <w:r w:rsidRPr="008F03BA">
              <w:rPr>
                <w:rFonts w:ascii="Arial" w:hAnsi="Arial" w:cs="Arial"/>
                <w:b/>
                <w:bCs/>
                <w:color w:val="000000"/>
              </w:rPr>
              <w:t xml:space="preserve">I am applying for an unpaid Volunteer role with </w:t>
            </w:r>
            <w:proofErr w:type="spellStart"/>
            <w:r w:rsidRPr="008F03BA">
              <w:rPr>
                <w:rFonts w:ascii="Arial" w:hAnsi="Arial" w:cs="Arial"/>
                <w:b/>
                <w:bCs/>
                <w:color w:val="000000"/>
              </w:rPr>
              <w:t>Artlift</w:t>
            </w:r>
            <w:proofErr w:type="spellEnd"/>
            <w:r w:rsidRPr="008F03BA">
              <w:rPr>
                <w:rFonts w:ascii="Arial" w:hAnsi="Arial" w:cs="Arial"/>
                <w:b/>
                <w:bCs/>
                <w:color w:val="000000"/>
              </w:rPr>
              <w:t>. Should I be successful, I understand that:</w:t>
            </w:r>
          </w:p>
          <w:p w14:paraId="70598957" w14:textId="77777777" w:rsidR="007702A0" w:rsidRPr="008F03BA" w:rsidRDefault="007702A0" w:rsidP="007702A0">
            <w:pPr>
              <w:pStyle w:val="BodyText2"/>
              <w:widowControl/>
              <w:numPr>
                <w:ilvl w:val="0"/>
                <w:numId w:val="22"/>
              </w:numPr>
              <w:spacing w:before="60" w:after="0" w:line="240" w:lineRule="auto"/>
              <w:rPr>
                <w:rFonts w:ascii="Arial" w:hAnsi="Arial" w:cs="Arial"/>
                <w:bCs/>
                <w:color w:val="000000"/>
              </w:rPr>
            </w:pPr>
            <w:r w:rsidRPr="008F03BA">
              <w:rPr>
                <w:rFonts w:ascii="Arial" w:hAnsi="Arial" w:cs="Arial"/>
                <w:bCs/>
                <w:color w:val="000000"/>
              </w:rPr>
              <w:t xml:space="preserve">We have not </w:t>
            </w:r>
            <w:proofErr w:type="gramStart"/>
            <w:r w:rsidRPr="008F03BA">
              <w:rPr>
                <w:rFonts w:ascii="Arial" w:hAnsi="Arial" w:cs="Arial"/>
                <w:bCs/>
                <w:color w:val="000000"/>
              </w:rPr>
              <w:t>entered into</w:t>
            </w:r>
            <w:proofErr w:type="gramEnd"/>
            <w:r w:rsidRPr="008F03BA">
              <w:rPr>
                <w:rFonts w:ascii="Arial" w:hAnsi="Arial" w:cs="Arial"/>
                <w:bCs/>
                <w:color w:val="000000"/>
              </w:rPr>
              <w:t xml:space="preserve"> any employment contract and that the terms are binding in </w:t>
            </w:r>
            <w:proofErr w:type="spellStart"/>
            <w:r w:rsidRPr="008F03BA">
              <w:rPr>
                <w:rFonts w:ascii="Arial" w:hAnsi="Arial" w:cs="Arial"/>
                <w:bCs/>
                <w:color w:val="000000"/>
              </w:rPr>
              <w:t>honour</w:t>
            </w:r>
            <w:proofErr w:type="spellEnd"/>
            <w:r w:rsidRPr="008F03BA">
              <w:rPr>
                <w:rFonts w:ascii="Arial" w:hAnsi="Arial" w:cs="Arial"/>
                <w:bCs/>
                <w:color w:val="000000"/>
              </w:rPr>
              <w:t xml:space="preserve"> only</w:t>
            </w:r>
          </w:p>
          <w:p w14:paraId="35F6BB07" w14:textId="77777777" w:rsidR="007702A0" w:rsidRPr="008F03BA" w:rsidRDefault="007702A0" w:rsidP="007702A0">
            <w:pPr>
              <w:pStyle w:val="BodyText2"/>
              <w:widowControl/>
              <w:numPr>
                <w:ilvl w:val="0"/>
                <w:numId w:val="22"/>
              </w:numPr>
              <w:spacing w:before="60" w:after="0" w:line="240" w:lineRule="auto"/>
              <w:rPr>
                <w:rFonts w:ascii="Arial" w:hAnsi="Arial" w:cs="Arial"/>
                <w:bCs/>
                <w:color w:val="000000"/>
              </w:rPr>
            </w:pPr>
            <w:r w:rsidRPr="008F03BA">
              <w:rPr>
                <w:rFonts w:ascii="Arial" w:hAnsi="Arial" w:cs="Arial"/>
                <w:bCs/>
                <w:color w:val="000000"/>
              </w:rPr>
              <w:t xml:space="preserve">My application will only be accepted on receipt of satisfactory references </w:t>
            </w:r>
          </w:p>
          <w:p w14:paraId="5571CF16" w14:textId="77777777" w:rsidR="007702A0" w:rsidRPr="008F03BA" w:rsidRDefault="007702A0" w:rsidP="007702A0">
            <w:pPr>
              <w:pStyle w:val="BodyText2"/>
              <w:widowControl/>
              <w:numPr>
                <w:ilvl w:val="0"/>
                <w:numId w:val="22"/>
              </w:numPr>
              <w:spacing w:before="60" w:after="0" w:line="240" w:lineRule="auto"/>
              <w:rPr>
                <w:rFonts w:ascii="Arial" w:hAnsi="Arial" w:cs="Arial"/>
                <w:bCs/>
                <w:color w:val="000000"/>
              </w:rPr>
            </w:pPr>
            <w:r w:rsidRPr="008F03BA">
              <w:rPr>
                <w:rFonts w:ascii="Arial" w:hAnsi="Arial" w:cs="Arial"/>
                <w:bCs/>
                <w:color w:val="000000"/>
              </w:rPr>
              <w:t xml:space="preserve">I will be required to comply with the charity’s values, </w:t>
            </w:r>
            <w:proofErr w:type="spellStart"/>
            <w:r w:rsidRPr="008F03BA">
              <w:rPr>
                <w:rFonts w:ascii="Arial" w:hAnsi="Arial" w:cs="Arial"/>
                <w:bCs/>
                <w:color w:val="000000"/>
              </w:rPr>
              <w:t>behaviours</w:t>
            </w:r>
            <w:proofErr w:type="spellEnd"/>
            <w:r w:rsidRPr="008F03BA">
              <w:rPr>
                <w:rFonts w:ascii="Arial" w:hAnsi="Arial" w:cs="Arial"/>
                <w:bCs/>
                <w:color w:val="000000"/>
              </w:rPr>
              <w:t xml:space="preserve"> and procedures</w:t>
            </w:r>
          </w:p>
          <w:p w14:paraId="0A226D24" w14:textId="5A88B492" w:rsidR="007702A0" w:rsidRDefault="007702A0" w:rsidP="007702A0">
            <w:pPr>
              <w:pStyle w:val="BodyText2"/>
              <w:widowControl/>
              <w:numPr>
                <w:ilvl w:val="0"/>
                <w:numId w:val="22"/>
              </w:numPr>
              <w:spacing w:before="60" w:after="0" w:line="240" w:lineRule="auto"/>
              <w:rPr>
                <w:rFonts w:ascii="Arial" w:hAnsi="Arial" w:cs="Arial"/>
                <w:bCs/>
                <w:color w:val="000000"/>
              </w:rPr>
            </w:pPr>
            <w:r w:rsidRPr="008F03BA">
              <w:rPr>
                <w:rFonts w:ascii="Arial" w:hAnsi="Arial" w:cs="Arial"/>
                <w:bCs/>
                <w:color w:val="000000"/>
              </w:rPr>
              <w:t xml:space="preserve">Personal information, including that contained within this form, may be stored </w:t>
            </w:r>
            <w:proofErr w:type="gramStart"/>
            <w:r w:rsidRPr="008F03BA">
              <w:rPr>
                <w:rFonts w:ascii="Arial" w:hAnsi="Arial" w:cs="Arial"/>
                <w:bCs/>
                <w:color w:val="000000"/>
              </w:rPr>
              <w:t>on</w:t>
            </w:r>
            <w:proofErr w:type="gramEnd"/>
            <w:r w:rsidRPr="008F03BA">
              <w:rPr>
                <w:rFonts w:ascii="Arial" w:hAnsi="Arial" w:cs="Arial"/>
                <w:bCs/>
                <w:color w:val="000000"/>
              </w:rPr>
              <w:t xml:space="preserve"> manual and computer files, retained in accordance with GDPR and data protection legislation.</w:t>
            </w:r>
          </w:p>
          <w:p w14:paraId="4984367B" w14:textId="77777777" w:rsidR="007702A0" w:rsidRPr="008F03BA" w:rsidRDefault="007702A0" w:rsidP="007702A0">
            <w:pPr>
              <w:pStyle w:val="BodyText2"/>
              <w:widowControl/>
              <w:spacing w:before="60" w:after="0" w:line="240" w:lineRule="auto"/>
              <w:ind w:left="720"/>
              <w:rPr>
                <w:rFonts w:ascii="Arial" w:hAnsi="Arial" w:cs="Arial"/>
                <w:bCs/>
                <w:color w:val="000000"/>
              </w:rPr>
            </w:pPr>
          </w:p>
          <w:p w14:paraId="65C1B200" w14:textId="77777777" w:rsidR="007702A0" w:rsidRPr="008F03BA" w:rsidRDefault="007702A0" w:rsidP="002E12DF">
            <w:pPr>
              <w:pStyle w:val="BodyText2"/>
              <w:spacing w:before="60"/>
              <w:rPr>
                <w:rFonts w:ascii="Arial" w:hAnsi="Arial" w:cs="Arial"/>
                <w:b/>
                <w:bCs/>
                <w:color w:val="000000"/>
              </w:rPr>
            </w:pPr>
            <w:r w:rsidRPr="008F03BA">
              <w:rPr>
                <w:rFonts w:ascii="Arial" w:hAnsi="Arial" w:cs="Arial"/>
                <w:b/>
                <w:bCs/>
                <w:color w:val="000000"/>
              </w:rPr>
              <w:t xml:space="preserve">I confirm the information given on this form is correct and complete and understand that any information later discovered to be incorrect may result in the termination of any Volunteering arrangements made. </w:t>
            </w:r>
          </w:p>
          <w:p w14:paraId="52D6A57B" w14:textId="77777777" w:rsidR="007702A0" w:rsidRPr="008F03BA" w:rsidRDefault="007702A0" w:rsidP="002E12DF">
            <w:pPr>
              <w:pStyle w:val="BodyText2"/>
              <w:spacing w:before="60"/>
              <w:rPr>
                <w:rFonts w:ascii="Arial" w:hAnsi="Arial" w:cs="Arial"/>
                <w:b/>
                <w:bCs/>
                <w:color w:val="000000"/>
              </w:rPr>
            </w:pPr>
            <w:r w:rsidRPr="008F03BA">
              <w:rPr>
                <w:rFonts w:ascii="Arial" w:hAnsi="Arial" w:cs="Arial"/>
                <w:b/>
                <w:bCs/>
                <w:color w:val="000000"/>
              </w:rPr>
              <w:t>Signature:                                                                                                       Date:</w:t>
            </w:r>
          </w:p>
          <w:p w14:paraId="126B71D8" w14:textId="77777777" w:rsidR="007702A0" w:rsidRPr="008F03BA" w:rsidRDefault="007702A0" w:rsidP="002E12DF">
            <w:pPr>
              <w:pStyle w:val="BodyText2"/>
              <w:spacing w:before="60"/>
              <w:rPr>
                <w:rFonts w:ascii="Arial" w:hAnsi="Arial" w:cs="Arial"/>
                <w:b/>
                <w:bCs/>
                <w:color w:val="000000"/>
                <w:sz w:val="24"/>
              </w:rPr>
            </w:pPr>
          </w:p>
        </w:tc>
      </w:tr>
      <w:tr w:rsidR="007702A0" w:rsidRPr="008F03BA" w14:paraId="2F7B8EC7" w14:textId="77777777" w:rsidTr="002E12DF">
        <w:trPr>
          <w:cantSplit/>
        </w:trPr>
        <w:tc>
          <w:tcPr>
            <w:tcW w:w="10173" w:type="dxa"/>
            <w:gridSpan w:val="2"/>
          </w:tcPr>
          <w:p w14:paraId="4543400A" w14:textId="702AE6AB" w:rsidR="007702A0" w:rsidRPr="007702A0" w:rsidRDefault="007702A0" w:rsidP="007702A0">
            <w:pPr>
              <w:pStyle w:val="BodyText2"/>
              <w:spacing w:before="60" w:line="276" w:lineRule="auto"/>
              <w:rPr>
                <w:rFonts w:ascii="Arial" w:hAnsi="Arial" w:cs="Arial"/>
                <w:b/>
                <w:bCs/>
              </w:rPr>
            </w:pPr>
            <w:r w:rsidRPr="007702A0">
              <w:rPr>
                <w:rFonts w:ascii="Arial" w:hAnsi="Arial" w:cs="Arial"/>
                <w:b/>
                <w:bCs/>
              </w:rPr>
              <w:lastRenderedPageBreak/>
              <w:t>Data Protection Statement</w:t>
            </w:r>
          </w:p>
          <w:p w14:paraId="5936A184" w14:textId="186F3ABB" w:rsidR="007702A0" w:rsidRPr="007702A0" w:rsidRDefault="007702A0" w:rsidP="007702A0">
            <w:pPr>
              <w:pStyle w:val="BodyText2"/>
              <w:spacing w:before="60" w:line="276" w:lineRule="auto"/>
              <w:jc w:val="both"/>
              <w:rPr>
                <w:rFonts w:ascii="Arial" w:hAnsi="Arial" w:cs="Arial"/>
              </w:rPr>
            </w:pPr>
            <w:r w:rsidRPr="007702A0">
              <w:rPr>
                <w:rFonts w:ascii="Arial" w:hAnsi="Arial" w:cs="Arial"/>
              </w:rPr>
              <w:t xml:space="preserve">Information provided on this application form will be used for recruitment purposes and in the case of candidates selected for a </w:t>
            </w:r>
            <w:proofErr w:type="gramStart"/>
            <w:r w:rsidRPr="007702A0">
              <w:rPr>
                <w:rFonts w:ascii="Arial" w:hAnsi="Arial" w:cs="Arial"/>
              </w:rPr>
              <w:t>Volunteer</w:t>
            </w:r>
            <w:proofErr w:type="gramEnd"/>
            <w:r w:rsidRPr="007702A0">
              <w:rPr>
                <w:rFonts w:ascii="Arial" w:hAnsi="Arial" w:cs="Arial"/>
              </w:rPr>
              <w:t xml:space="preserve"> role for communication purposes. Information on candidates not selected will be destroyed within one year. </w:t>
            </w:r>
            <w:proofErr w:type="spellStart"/>
            <w:r w:rsidRPr="007702A0">
              <w:rPr>
                <w:rFonts w:ascii="Arial" w:hAnsi="Arial" w:cs="Arial"/>
              </w:rPr>
              <w:t>Artlift</w:t>
            </w:r>
            <w:proofErr w:type="spellEnd"/>
            <w:r w:rsidRPr="007702A0">
              <w:rPr>
                <w:rFonts w:ascii="Arial" w:hAnsi="Arial" w:cs="Arial"/>
              </w:rPr>
              <w:t xml:space="preserve"> will hold any information provided in accordance with the code of practice issued by the information commissioner under the Data Protection Act 1998 including the General Data Protection Regulation (GDPR). We do not sell or swap your details with any third </w:t>
            </w:r>
            <w:proofErr w:type="gramStart"/>
            <w:r w:rsidRPr="007702A0">
              <w:rPr>
                <w:rFonts w:ascii="Arial" w:hAnsi="Arial" w:cs="Arial"/>
              </w:rPr>
              <w:t>parties</w:t>
            </w:r>
            <w:proofErr w:type="gramEnd"/>
            <w:r w:rsidRPr="007702A0">
              <w:rPr>
                <w:rFonts w:ascii="Arial" w:hAnsi="Arial" w:cs="Arial"/>
              </w:rPr>
              <w:t>.</w:t>
            </w:r>
          </w:p>
          <w:p w14:paraId="1FDF21DE" w14:textId="77777777" w:rsidR="007702A0" w:rsidRPr="007702A0" w:rsidRDefault="007702A0" w:rsidP="007702A0">
            <w:pPr>
              <w:pStyle w:val="BodyText2"/>
              <w:spacing w:before="60" w:line="276" w:lineRule="auto"/>
              <w:jc w:val="both"/>
              <w:rPr>
                <w:rFonts w:ascii="Arial" w:hAnsi="Arial" w:cs="Arial"/>
                <w:b/>
              </w:rPr>
            </w:pPr>
            <w:r w:rsidRPr="007702A0">
              <w:rPr>
                <w:rFonts w:ascii="Arial" w:hAnsi="Arial" w:cs="Arial"/>
                <w:b/>
              </w:rPr>
              <w:t>Equality and Diversity</w:t>
            </w:r>
          </w:p>
          <w:p w14:paraId="4E22FE1D" w14:textId="77777777" w:rsidR="007702A0" w:rsidRPr="008F03BA" w:rsidRDefault="007702A0" w:rsidP="007702A0">
            <w:pPr>
              <w:pStyle w:val="NormalWeb"/>
              <w:spacing w:before="0" w:beforeAutospacing="0" w:after="150" w:afterAutospacing="0" w:line="276" w:lineRule="auto"/>
              <w:textAlignment w:val="baseline"/>
              <w:rPr>
                <w:rFonts w:ascii="Arial" w:hAnsi="Arial" w:cs="Arial"/>
                <w:sz w:val="22"/>
                <w:szCs w:val="22"/>
              </w:rPr>
            </w:pPr>
            <w:bookmarkStart w:id="0" w:name="_Hlk72831091"/>
            <w:r w:rsidRPr="007702A0">
              <w:rPr>
                <w:rFonts w:ascii="Arial" w:hAnsi="Arial" w:cs="Arial"/>
                <w:sz w:val="22"/>
                <w:szCs w:val="22"/>
              </w:rPr>
              <w:t>We actively encourage people from a variety of backgrounds with different experiences, skills and stories to join us and influence and develop our working practice. By taking positive action around diversity (as permitted in the Equality Act 2010), we will guarantee interviews to eligible candidates who meet the minimum criteria (as laid out in the Volunteer Application Pack) and self-identify with any of the groups</w:t>
            </w:r>
            <w:bookmarkEnd w:id="0"/>
            <w:r w:rsidRPr="007702A0">
              <w:rPr>
                <w:rFonts w:ascii="Arial" w:hAnsi="Arial" w:cs="Arial"/>
                <w:sz w:val="22"/>
                <w:szCs w:val="22"/>
              </w:rPr>
              <w:t xml:space="preserve"> identified therein.</w:t>
            </w:r>
            <w:r w:rsidRPr="008F03BA">
              <w:rPr>
                <w:rFonts w:ascii="Arial" w:hAnsi="Arial" w:cs="Arial"/>
              </w:rPr>
              <w:t xml:space="preserve">  </w:t>
            </w:r>
          </w:p>
        </w:tc>
      </w:tr>
    </w:tbl>
    <w:p w14:paraId="322145E1" w14:textId="77777777" w:rsidR="007702A0" w:rsidRPr="008F03BA" w:rsidRDefault="007702A0" w:rsidP="007702A0">
      <w:pPr>
        <w:tabs>
          <w:tab w:val="left" w:pos="2640"/>
        </w:tabs>
        <w:rPr>
          <w:rFonts w:ascii="Arial" w:hAnsi="Arial" w:cs="Arial"/>
        </w:rPr>
      </w:pPr>
    </w:p>
    <w:p w14:paraId="5740F443" w14:textId="77777777" w:rsidR="007702A0" w:rsidRPr="00C851DD" w:rsidRDefault="007702A0" w:rsidP="00C851DD">
      <w:pPr>
        <w:pStyle w:val="Heading1"/>
        <w:spacing w:before="18"/>
        <w:ind w:left="0"/>
        <w:rPr>
          <w:rFonts w:ascii="Arial" w:hAnsi="Arial" w:cs="Arial"/>
          <w:b w:val="0"/>
          <w:bCs w:val="0"/>
          <w:spacing w:val="-1"/>
          <w:sz w:val="22"/>
          <w:szCs w:val="22"/>
          <w:u w:val="single"/>
        </w:rPr>
      </w:pPr>
    </w:p>
    <w:sectPr w:rsidR="007702A0" w:rsidRPr="00C851DD" w:rsidSect="00C15161">
      <w:headerReference w:type="default" r:id="rId11"/>
      <w:footerReference w:type="default" r:id="rId12"/>
      <w:pgSz w:w="11910" w:h="16840"/>
      <w:pgMar w:top="1440" w:right="1080" w:bottom="1440" w:left="108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ADC0" w14:textId="77777777" w:rsidR="00350C37" w:rsidRDefault="00350C37" w:rsidP="00CA3939">
      <w:r>
        <w:separator/>
      </w:r>
    </w:p>
  </w:endnote>
  <w:endnote w:type="continuationSeparator" w:id="0">
    <w:p w14:paraId="1A14901B" w14:textId="77777777" w:rsidR="00350C37" w:rsidRDefault="00350C37" w:rsidP="00C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ヒラギノ角ゴ Pro W3">
    <w:altName w:val="MS Gothic"/>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137875"/>
      <w:docPartObj>
        <w:docPartGallery w:val="Page Numbers (Bottom of Page)"/>
        <w:docPartUnique/>
      </w:docPartObj>
    </w:sdtPr>
    <w:sdtEndPr>
      <w:rPr>
        <w:noProof/>
      </w:rPr>
    </w:sdtEndPr>
    <w:sdtContent>
      <w:p w14:paraId="4F470F46" w14:textId="72CD9B17" w:rsidR="00CA3939" w:rsidRDefault="00CA3939">
        <w:pPr>
          <w:pStyle w:val="Footer"/>
          <w:jc w:val="right"/>
        </w:pPr>
        <w:r>
          <w:fldChar w:fldCharType="begin"/>
        </w:r>
        <w:r>
          <w:instrText xml:space="preserve"> PAGE   \* MERGEFORMAT </w:instrText>
        </w:r>
        <w:r>
          <w:fldChar w:fldCharType="separate"/>
        </w:r>
        <w:r w:rsidR="0045413F">
          <w:rPr>
            <w:noProof/>
          </w:rPr>
          <w:t>1</w:t>
        </w:r>
        <w:r>
          <w:rPr>
            <w:noProof/>
          </w:rPr>
          <w:fldChar w:fldCharType="end"/>
        </w:r>
      </w:p>
    </w:sdtContent>
  </w:sdt>
  <w:p w14:paraId="79B80281" w14:textId="6F10455A" w:rsidR="00211F72" w:rsidRDefault="002C25B2" w:rsidP="00211F72">
    <w:pPr>
      <w:pStyle w:val="BodyText"/>
      <w:tabs>
        <w:tab w:val="left" w:pos="477"/>
      </w:tabs>
      <w:ind w:left="0" w:firstLine="0"/>
      <w:jc w:val="center"/>
      <w:rPr>
        <w:rFonts w:ascii="Arial" w:hAnsi="Arial" w:cs="Arial"/>
        <w:sz w:val="18"/>
        <w:szCs w:val="22"/>
      </w:rPr>
    </w:pPr>
    <w:r>
      <w:rPr>
        <w:rFonts w:ascii="Arial" w:hAnsi="Arial" w:cs="Arial"/>
        <w:noProof/>
        <w:sz w:val="18"/>
        <w:szCs w:val="22"/>
        <w:lang w:val="en-GB" w:eastAsia="en-GB"/>
      </w:rPr>
      <w:drawing>
        <wp:inline distT="0" distB="0" distL="0" distR="0" wp14:anchorId="5E418C8C" wp14:editId="13B9C4A2">
          <wp:extent cx="1392869" cy="522718"/>
          <wp:effectExtent l="0" t="0" r="0" b="0"/>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0401" cy="529297"/>
                  </a:xfrm>
                  <a:prstGeom prst="rect">
                    <a:avLst/>
                  </a:prstGeom>
                </pic:spPr>
              </pic:pic>
            </a:graphicData>
          </a:graphic>
        </wp:inline>
      </w:drawing>
    </w:r>
    <w:r w:rsidR="007702A0">
      <w:rPr>
        <w:rFonts w:ascii="Arial" w:hAnsi="Arial" w:cs="Arial"/>
        <w:sz w:val="18"/>
        <w:szCs w:val="22"/>
      </w:rPr>
      <w:t xml:space="preserve">   </w:t>
    </w:r>
    <w:r w:rsidR="003A670F">
      <w:rPr>
        <w:rFonts w:ascii="Arial" w:hAnsi="Arial" w:cs="Arial"/>
        <w:sz w:val="18"/>
        <w:szCs w:val="22"/>
      </w:rPr>
      <w:t xml:space="preserve">    </w:t>
    </w:r>
    <w:r w:rsidR="007702A0">
      <w:rPr>
        <w:rFonts w:ascii="Arial" w:hAnsi="Arial" w:cs="Arial"/>
        <w:sz w:val="18"/>
        <w:szCs w:val="22"/>
      </w:rPr>
      <w:t xml:space="preserve">  </w:t>
    </w:r>
    <w:r w:rsidR="00D77D70">
      <w:rPr>
        <w:rFonts w:ascii="Arial" w:hAnsi="Arial" w:cs="Arial"/>
        <w:sz w:val="18"/>
        <w:szCs w:val="22"/>
      </w:rPr>
      <w:t xml:space="preserve"> </w:t>
    </w:r>
    <w:r w:rsidR="007702A0">
      <w:rPr>
        <w:rFonts w:ascii="Arial" w:hAnsi="Arial" w:cs="Arial"/>
        <w:sz w:val="18"/>
        <w:szCs w:val="22"/>
      </w:rPr>
      <w:t xml:space="preserve"> </w:t>
    </w:r>
    <w:r w:rsidR="007702A0">
      <w:rPr>
        <w:rFonts w:ascii="Arial" w:hAnsi="Arial" w:cs="Arial"/>
        <w:noProof/>
        <w:sz w:val="18"/>
        <w:szCs w:val="22"/>
        <w:lang w:val="en-GB" w:eastAsia="en-GB"/>
      </w:rPr>
      <w:drawing>
        <wp:inline distT="0" distB="0" distL="0" distR="0" wp14:anchorId="1DC43211" wp14:editId="305726D9">
          <wp:extent cx="853440" cy="518892"/>
          <wp:effectExtent l="0" t="0" r="381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5495" cy="538382"/>
                  </a:xfrm>
                  <a:prstGeom prst="rect">
                    <a:avLst/>
                  </a:prstGeom>
                </pic:spPr>
              </pic:pic>
            </a:graphicData>
          </a:graphic>
        </wp:inline>
      </w:drawing>
    </w:r>
    <w:r w:rsidR="007702A0">
      <w:rPr>
        <w:rFonts w:ascii="Arial" w:hAnsi="Arial" w:cs="Arial"/>
        <w:sz w:val="18"/>
        <w:szCs w:val="22"/>
      </w:rPr>
      <w:t xml:space="preserve">    </w:t>
    </w:r>
    <w:r w:rsidR="00D77D70">
      <w:rPr>
        <w:rFonts w:ascii="Arial" w:hAnsi="Arial" w:cs="Arial"/>
        <w:sz w:val="18"/>
        <w:szCs w:val="22"/>
      </w:rPr>
      <w:t xml:space="preserve">      </w:t>
    </w:r>
    <w:r w:rsidR="007702A0">
      <w:rPr>
        <w:rFonts w:ascii="Arial" w:hAnsi="Arial" w:cs="Arial"/>
        <w:sz w:val="18"/>
        <w:szCs w:val="22"/>
      </w:rPr>
      <w:t xml:space="preserve"> </w:t>
    </w:r>
    <w:r w:rsidR="00211F72">
      <w:rPr>
        <w:noProof/>
        <w:lang w:val="en-GB" w:eastAsia="en-GB"/>
      </w:rPr>
      <w:drawing>
        <wp:inline distT="0" distB="0" distL="0" distR="0" wp14:anchorId="2344FC09" wp14:editId="38C64531">
          <wp:extent cx="1361209" cy="431165"/>
          <wp:effectExtent l="0" t="0" r="0" b="6985"/>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gloucestershireSml.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3223" cy="453976"/>
                  </a:xfrm>
                  <a:prstGeom prst="rect">
                    <a:avLst/>
                  </a:prstGeom>
                </pic:spPr>
              </pic:pic>
            </a:graphicData>
          </a:graphic>
        </wp:inline>
      </w:drawing>
    </w:r>
  </w:p>
  <w:p w14:paraId="7CC47C7A" w14:textId="77777777" w:rsidR="00211F72" w:rsidRDefault="00211F72" w:rsidP="00D518C0">
    <w:pPr>
      <w:pStyle w:val="BodyText"/>
      <w:tabs>
        <w:tab w:val="left" w:pos="477"/>
      </w:tabs>
      <w:ind w:left="0" w:firstLine="0"/>
      <w:rPr>
        <w:rFonts w:ascii="Arial" w:hAnsi="Arial" w:cs="Arial"/>
        <w:sz w:val="18"/>
        <w:szCs w:val="22"/>
      </w:rPr>
    </w:pPr>
  </w:p>
  <w:p w14:paraId="52B914B0" w14:textId="4DA26475" w:rsidR="00D518C0" w:rsidRPr="00552A22" w:rsidRDefault="00D518C0" w:rsidP="00211F72">
    <w:pPr>
      <w:pStyle w:val="BodyText"/>
      <w:tabs>
        <w:tab w:val="left" w:pos="477"/>
      </w:tabs>
      <w:ind w:left="0" w:firstLine="0"/>
      <w:jc w:val="center"/>
      <w:rPr>
        <w:rFonts w:ascii="Arial" w:hAnsi="Arial" w:cs="Arial"/>
        <w:color w:val="A6A6A6" w:themeColor="background1" w:themeShade="A6"/>
        <w:sz w:val="18"/>
        <w:szCs w:val="22"/>
      </w:rPr>
    </w:pPr>
    <w:proofErr w:type="spellStart"/>
    <w:r w:rsidRPr="00552A22">
      <w:rPr>
        <w:rFonts w:ascii="Arial" w:hAnsi="Arial" w:cs="Arial"/>
        <w:color w:val="A6A6A6" w:themeColor="background1" w:themeShade="A6"/>
        <w:sz w:val="18"/>
        <w:szCs w:val="22"/>
      </w:rPr>
      <w:t>Artlift</w:t>
    </w:r>
    <w:proofErr w:type="spellEnd"/>
    <w:r w:rsidR="00D75B92">
      <w:rPr>
        <w:rFonts w:ascii="Arial" w:hAnsi="Arial" w:cs="Arial"/>
        <w:color w:val="A6A6A6" w:themeColor="background1" w:themeShade="A6"/>
        <w:sz w:val="18"/>
        <w:szCs w:val="22"/>
      </w:rPr>
      <w:t>™</w:t>
    </w:r>
    <w:r w:rsidRPr="00552A22">
      <w:rPr>
        <w:rFonts w:ascii="Arial" w:hAnsi="Arial" w:cs="Arial"/>
        <w:color w:val="A6A6A6" w:themeColor="background1" w:themeShade="A6"/>
        <w:sz w:val="18"/>
        <w:szCs w:val="22"/>
      </w:rPr>
      <w:t xml:space="preserve"> is a charitable </w:t>
    </w:r>
    <w:r w:rsidR="008E3FDD" w:rsidRPr="00552A22">
      <w:rPr>
        <w:rFonts w:ascii="Arial" w:hAnsi="Arial" w:cs="Arial"/>
        <w:color w:val="A6A6A6" w:themeColor="background1" w:themeShade="A6"/>
        <w:sz w:val="18"/>
        <w:szCs w:val="22"/>
      </w:rPr>
      <w:t>incorp</w:t>
    </w:r>
    <w:r w:rsidRPr="00552A22">
      <w:rPr>
        <w:rFonts w:ascii="Arial" w:hAnsi="Arial" w:cs="Arial"/>
        <w:color w:val="A6A6A6" w:themeColor="background1" w:themeShade="A6"/>
        <w:sz w:val="18"/>
        <w:szCs w:val="22"/>
      </w:rPr>
      <w:t xml:space="preserve">orated </w:t>
    </w:r>
    <w:proofErr w:type="spellStart"/>
    <w:r w:rsidRPr="00552A22">
      <w:rPr>
        <w:rFonts w:ascii="Arial" w:hAnsi="Arial" w:cs="Arial"/>
        <w:color w:val="A6A6A6" w:themeColor="background1" w:themeShade="A6"/>
        <w:sz w:val="18"/>
        <w:szCs w:val="22"/>
      </w:rPr>
      <w:t>organisation</w:t>
    </w:r>
    <w:proofErr w:type="spellEnd"/>
    <w:r w:rsidRPr="00552A22">
      <w:rPr>
        <w:rFonts w:ascii="Arial" w:hAnsi="Arial" w:cs="Arial"/>
        <w:color w:val="A6A6A6" w:themeColor="background1" w:themeShade="A6"/>
        <w:sz w:val="18"/>
        <w:szCs w:val="22"/>
      </w:rPr>
      <w:t>, registered in England, registered charity number 1151580</w:t>
    </w:r>
  </w:p>
  <w:p w14:paraId="7CC89A6F" w14:textId="77777777" w:rsidR="00CA3939" w:rsidRDefault="00CA3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F78C" w14:textId="77777777" w:rsidR="00350C37" w:rsidRDefault="00350C37" w:rsidP="00CA3939">
      <w:r>
        <w:separator/>
      </w:r>
    </w:p>
  </w:footnote>
  <w:footnote w:type="continuationSeparator" w:id="0">
    <w:p w14:paraId="3F5B65FB" w14:textId="77777777" w:rsidR="00350C37" w:rsidRDefault="00350C37" w:rsidP="00C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8"/>
      <w:gridCol w:w="222"/>
    </w:tblGrid>
    <w:tr w:rsidR="00FD1BDE" w14:paraId="3A1351DD" w14:textId="77777777" w:rsidTr="00FD1BDE">
      <w:tc>
        <w:tcPr>
          <w:tcW w:w="7792" w:type="dxa"/>
          <w:vAlign w:val="bottom"/>
        </w:tcPr>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469"/>
          </w:tblGrid>
          <w:tr w:rsidR="00552A22" w14:paraId="74F8E928" w14:textId="77777777" w:rsidTr="00552A22">
            <w:tc>
              <w:tcPr>
                <w:tcW w:w="1591" w:type="dxa"/>
                <w:hideMark/>
              </w:tcPr>
              <w:p w14:paraId="1958A040" w14:textId="167185B5" w:rsidR="00552A22" w:rsidRDefault="00552A22" w:rsidP="00552A22">
                <w:pPr>
                  <w:pStyle w:val="Heading1"/>
                  <w:ind w:left="0"/>
                  <w:rPr>
                    <w:rFonts w:ascii="Arial" w:hAnsi="Arial" w:cs="Arial"/>
                    <w:spacing w:val="-1"/>
                    <w:sz w:val="36"/>
                    <w:szCs w:val="24"/>
                  </w:rPr>
                </w:pPr>
                <w:r>
                  <w:rPr>
                    <w:noProof/>
                    <w:lang w:val="en-GB" w:eastAsia="en-GB"/>
                  </w:rPr>
                  <w:drawing>
                    <wp:inline distT="0" distB="0" distL="0" distR="0" wp14:anchorId="599DE49F" wp14:editId="0DE49D41">
                      <wp:extent cx="781050" cy="101600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16000"/>
                              </a:xfrm>
                              <a:prstGeom prst="rect">
                                <a:avLst/>
                              </a:prstGeom>
                              <a:noFill/>
                              <a:ln>
                                <a:noFill/>
                              </a:ln>
                            </pic:spPr>
                          </pic:pic>
                        </a:graphicData>
                      </a:graphic>
                    </wp:inline>
                  </w:drawing>
                </w:r>
              </w:p>
            </w:tc>
            <w:tc>
              <w:tcPr>
                <w:tcW w:w="8469" w:type="dxa"/>
                <w:vAlign w:val="bottom"/>
              </w:tcPr>
              <w:p w14:paraId="76662E11" w14:textId="65A13109" w:rsidR="00552A22" w:rsidRPr="00552A22" w:rsidRDefault="00552A22" w:rsidP="00552A22">
                <w:pPr>
                  <w:pStyle w:val="Heading1"/>
                  <w:tabs>
                    <w:tab w:val="left" w:pos="2340"/>
                  </w:tabs>
                  <w:ind w:left="317"/>
                  <w:jc w:val="both"/>
                  <w:rPr>
                    <w:rFonts w:ascii="Arial" w:eastAsia="ヒラギノ角ゴ Pro W3" w:hAnsi="Arial" w:cs="Arial"/>
                    <w:b w:val="0"/>
                    <w:color w:val="000000"/>
                  </w:rPr>
                </w:pPr>
                <w:r w:rsidRPr="00552A22">
                  <w:rPr>
                    <w:rFonts w:ascii="Arial" w:hAnsi="Arial" w:cs="Arial"/>
                    <w:spacing w:val="-1"/>
                    <w:sz w:val="44"/>
                    <w:szCs w:val="32"/>
                  </w:rPr>
                  <w:t>Volunteer Application Pack</w:t>
                </w:r>
              </w:p>
              <w:p w14:paraId="490236B0" w14:textId="77777777" w:rsidR="00552A22" w:rsidRDefault="00552A22" w:rsidP="00552A22">
                <w:pPr>
                  <w:pStyle w:val="Heading1"/>
                  <w:tabs>
                    <w:tab w:val="left" w:pos="2340"/>
                  </w:tabs>
                  <w:ind w:left="0"/>
                  <w:jc w:val="center"/>
                  <w:rPr>
                    <w:rFonts w:ascii="Arial" w:hAnsi="Arial" w:cs="Arial"/>
                    <w:spacing w:val="-1"/>
                    <w:sz w:val="36"/>
                    <w:szCs w:val="24"/>
                  </w:rPr>
                </w:pPr>
              </w:p>
            </w:tc>
          </w:tr>
        </w:tbl>
        <w:p w14:paraId="55920A82" w14:textId="77777777" w:rsidR="00FD1BDE" w:rsidRPr="00FD1BDE" w:rsidRDefault="00FD1BDE" w:rsidP="00FD1BDE">
          <w:pPr>
            <w:pStyle w:val="Header"/>
            <w:jc w:val="center"/>
            <w:rPr>
              <w:sz w:val="40"/>
              <w:szCs w:val="28"/>
            </w:rPr>
          </w:pPr>
        </w:p>
      </w:tc>
      <w:tc>
        <w:tcPr>
          <w:tcW w:w="1948" w:type="dxa"/>
        </w:tcPr>
        <w:p w14:paraId="5EA9FB1C" w14:textId="3ADB2265" w:rsidR="00FD1BDE" w:rsidRDefault="00FD1BDE" w:rsidP="00E0370C">
          <w:pPr>
            <w:pStyle w:val="Header"/>
            <w:jc w:val="right"/>
          </w:pPr>
        </w:p>
      </w:tc>
    </w:tr>
  </w:tbl>
  <w:p w14:paraId="7616A8CC" w14:textId="44F4E13F" w:rsidR="00E0370C" w:rsidRDefault="00E0370C" w:rsidP="00E037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6639"/>
    <w:multiLevelType w:val="hybridMultilevel"/>
    <w:tmpl w:val="E5825F92"/>
    <w:lvl w:ilvl="0" w:tplc="7EC6E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B2EC4"/>
    <w:multiLevelType w:val="hybridMultilevel"/>
    <w:tmpl w:val="626C365E"/>
    <w:lvl w:ilvl="0" w:tplc="41E69C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C7A3D"/>
    <w:multiLevelType w:val="hybridMultilevel"/>
    <w:tmpl w:val="816CB568"/>
    <w:lvl w:ilvl="0" w:tplc="E6C0E28A">
      <w:start w:val="1"/>
      <w:numFmt w:val="bullet"/>
      <w:lvlText w:val=""/>
      <w:lvlJc w:val="left"/>
      <w:pPr>
        <w:ind w:left="836" w:hanging="361"/>
      </w:pPr>
      <w:rPr>
        <w:rFonts w:ascii="Symbol" w:eastAsia="Symbol" w:hAnsi="Symbol" w:hint="default"/>
        <w:w w:val="99"/>
        <w:sz w:val="24"/>
        <w:szCs w:val="24"/>
      </w:rPr>
    </w:lvl>
    <w:lvl w:ilvl="1" w:tplc="8D94077A">
      <w:start w:val="1"/>
      <w:numFmt w:val="bullet"/>
      <w:lvlText w:val="•"/>
      <w:lvlJc w:val="left"/>
      <w:pPr>
        <w:ind w:left="1677" w:hanging="361"/>
      </w:pPr>
      <w:rPr>
        <w:rFonts w:hint="default"/>
      </w:rPr>
    </w:lvl>
    <w:lvl w:ilvl="2" w:tplc="3B80247A">
      <w:start w:val="1"/>
      <w:numFmt w:val="bullet"/>
      <w:lvlText w:val="•"/>
      <w:lvlJc w:val="left"/>
      <w:pPr>
        <w:ind w:left="2518" w:hanging="361"/>
      </w:pPr>
      <w:rPr>
        <w:rFonts w:hint="default"/>
      </w:rPr>
    </w:lvl>
    <w:lvl w:ilvl="3" w:tplc="A88EC7C4">
      <w:start w:val="1"/>
      <w:numFmt w:val="bullet"/>
      <w:lvlText w:val="•"/>
      <w:lvlJc w:val="left"/>
      <w:pPr>
        <w:ind w:left="3360" w:hanging="361"/>
      </w:pPr>
      <w:rPr>
        <w:rFonts w:hint="default"/>
      </w:rPr>
    </w:lvl>
    <w:lvl w:ilvl="4" w:tplc="40B4BA5A">
      <w:start w:val="1"/>
      <w:numFmt w:val="bullet"/>
      <w:lvlText w:val="•"/>
      <w:lvlJc w:val="left"/>
      <w:pPr>
        <w:ind w:left="4201" w:hanging="361"/>
      </w:pPr>
      <w:rPr>
        <w:rFonts w:hint="default"/>
      </w:rPr>
    </w:lvl>
    <w:lvl w:ilvl="5" w:tplc="B7AE2760">
      <w:start w:val="1"/>
      <w:numFmt w:val="bullet"/>
      <w:lvlText w:val="•"/>
      <w:lvlJc w:val="left"/>
      <w:pPr>
        <w:ind w:left="5042" w:hanging="361"/>
      </w:pPr>
      <w:rPr>
        <w:rFonts w:hint="default"/>
      </w:rPr>
    </w:lvl>
    <w:lvl w:ilvl="6" w:tplc="108E88B8">
      <w:start w:val="1"/>
      <w:numFmt w:val="bullet"/>
      <w:lvlText w:val="•"/>
      <w:lvlJc w:val="left"/>
      <w:pPr>
        <w:ind w:left="5883" w:hanging="361"/>
      </w:pPr>
      <w:rPr>
        <w:rFonts w:hint="default"/>
      </w:rPr>
    </w:lvl>
    <w:lvl w:ilvl="7" w:tplc="8D4ADF58">
      <w:start w:val="1"/>
      <w:numFmt w:val="bullet"/>
      <w:lvlText w:val="•"/>
      <w:lvlJc w:val="left"/>
      <w:pPr>
        <w:ind w:left="6724" w:hanging="361"/>
      </w:pPr>
      <w:rPr>
        <w:rFonts w:hint="default"/>
      </w:rPr>
    </w:lvl>
    <w:lvl w:ilvl="8" w:tplc="C61E1C9C">
      <w:start w:val="1"/>
      <w:numFmt w:val="bullet"/>
      <w:lvlText w:val="•"/>
      <w:lvlJc w:val="left"/>
      <w:pPr>
        <w:ind w:left="7565" w:hanging="361"/>
      </w:pPr>
      <w:rPr>
        <w:rFonts w:hint="default"/>
      </w:rPr>
    </w:lvl>
  </w:abstractNum>
  <w:abstractNum w:abstractNumId="3" w15:restartNumberingAfterBreak="0">
    <w:nsid w:val="114F3B90"/>
    <w:multiLevelType w:val="hybridMultilevel"/>
    <w:tmpl w:val="702255E8"/>
    <w:lvl w:ilvl="0" w:tplc="F5F2F5A8">
      <w:start w:val="1"/>
      <w:numFmt w:val="decimal"/>
      <w:lvlText w:val="%1."/>
      <w:lvlJc w:val="left"/>
      <w:pPr>
        <w:ind w:left="472" w:hanging="356"/>
      </w:pPr>
      <w:rPr>
        <w:rFonts w:ascii="Calibri" w:eastAsia="Calibri" w:hAnsi="Calibri" w:hint="default"/>
        <w:spacing w:val="-2"/>
        <w:sz w:val="24"/>
        <w:szCs w:val="24"/>
      </w:rPr>
    </w:lvl>
    <w:lvl w:ilvl="1" w:tplc="AE88382A">
      <w:start w:val="1"/>
      <w:numFmt w:val="bullet"/>
      <w:lvlText w:val="•"/>
      <w:lvlJc w:val="left"/>
      <w:pPr>
        <w:ind w:left="1352" w:hanging="356"/>
      </w:pPr>
      <w:rPr>
        <w:rFonts w:hint="default"/>
      </w:rPr>
    </w:lvl>
    <w:lvl w:ilvl="2" w:tplc="045A6896">
      <w:start w:val="1"/>
      <w:numFmt w:val="bullet"/>
      <w:lvlText w:val="•"/>
      <w:lvlJc w:val="left"/>
      <w:pPr>
        <w:ind w:left="2231" w:hanging="356"/>
      </w:pPr>
      <w:rPr>
        <w:rFonts w:hint="default"/>
      </w:rPr>
    </w:lvl>
    <w:lvl w:ilvl="3" w:tplc="CD68AC52">
      <w:start w:val="1"/>
      <w:numFmt w:val="bullet"/>
      <w:lvlText w:val="•"/>
      <w:lvlJc w:val="left"/>
      <w:pPr>
        <w:ind w:left="3111" w:hanging="356"/>
      </w:pPr>
      <w:rPr>
        <w:rFonts w:hint="default"/>
      </w:rPr>
    </w:lvl>
    <w:lvl w:ilvl="4" w:tplc="3CC48F5E">
      <w:start w:val="1"/>
      <w:numFmt w:val="bullet"/>
      <w:lvlText w:val="•"/>
      <w:lvlJc w:val="left"/>
      <w:pPr>
        <w:ind w:left="3990" w:hanging="356"/>
      </w:pPr>
      <w:rPr>
        <w:rFonts w:hint="default"/>
      </w:rPr>
    </w:lvl>
    <w:lvl w:ilvl="5" w:tplc="71FEBD14">
      <w:start w:val="1"/>
      <w:numFmt w:val="bullet"/>
      <w:lvlText w:val="•"/>
      <w:lvlJc w:val="left"/>
      <w:pPr>
        <w:ind w:left="4870" w:hanging="356"/>
      </w:pPr>
      <w:rPr>
        <w:rFonts w:hint="default"/>
      </w:rPr>
    </w:lvl>
    <w:lvl w:ilvl="6" w:tplc="496ACCA4">
      <w:start w:val="1"/>
      <w:numFmt w:val="bullet"/>
      <w:lvlText w:val="•"/>
      <w:lvlJc w:val="left"/>
      <w:pPr>
        <w:ind w:left="5749" w:hanging="356"/>
      </w:pPr>
      <w:rPr>
        <w:rFonts w:hint="default"/>
      </w:rPr>
    </w:lvl>
    <w:lvl w:ilvl="7" w:tplc="430A5176">
      <w:start w:val="1"/>
      <w:numFmt w:val="bullet"/>
      <w:lvlText w:val="•"/>
      <w:lvlJc w:val="left"/>
      <w:pPr>
        <w:ind w:left="6629" w:hanging="356"/>
      </w:pPr>
      <w:rPr>
        <w:rFonts w:hint="default"/>
      </w:rPr>
    </w:lvl>
    <w:lvl w:ilvl="8" w:tplc="7266304E">
      <w:start w:val="1"/>
      <w:numFmt w:val="bullet"/>
      <w:lvlText w:val="•"/>
      <w:lvlJc w:val="left"/>
      <w:pPr>
        <w:ind w:left="7508" w:hanging="356"/>
      </w:pPr>
      <w:rPr>
        <w:rFonts w:hint="default"/>
      </w:rPr>
    </w:lvl>
  </w:abstractNum>
  <w:abstractNum w:abstractNumId="4" w15:restartNumberingAfterBreak="0">
    <w:nsid w:val="14000870"/>
    <w:multiLevelType w:val="hybridMultilevel"/>
    <w:tmpl w:val="AC66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939A4"/>
    <w:multiLevelType w:val="hybridMultilevel"/>
    <w:tmpl w:val="1F404A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56DB2"/>
    <w:multiLevelType w:val="multilevel"/>
    <w:tmpl w:val="4588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B4FD1"/>
    <w:multiLevelType w:val="hybridMultilevel"/>
    <w:tmpl w:val="8B5C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77860"/>
    <w:multiLevelType w:val="hybridMultilevel"/>
    <w:tmpl w:val="BC0CA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D0F0F"/>
    <w:multiLevelType w:val="hybridMultilevel"/>
    <w:tmpl w:val="D7402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976D0"/>
    <w:multiLevelType w:val="hybridMultilevel"/>
    <w:tmpl w:val="67A81BD0"/>
    <w:lvl w:ilvl="0" w:tplc="CD025C6C">
      <w:start w:val="1"/>
      <w:numFmt w:val="decimal"/>
      <w:lvlText w:val="%1."/>
      <w:lvlJc w:val="left"/>
      <w:pPr>
        <w:ind w:left="472" w:hanging="356"/>
      </w:pPr>
      <w:rPr>
        <w:rFonts w:ascii="Calibri" w:eastAsia="Calibri" w:hAnsi="Calibri" w:hint="default"/>
        <w:spacing w:val="-2"/>
        <w:sz w:val="24"/>
        <w:szCs w:val="24"/>
      </w:rPr>
    </w:lvl>
    <w:lvl w:ilvl="1" w:tplc="F9CA767A">
      <w:start w:val="1"/>
      <w:numFmt w:val="bullet"/>
      <w:lvlText w:val="•"/>
      <w:lvlJc w:val="left"/>
      <w:pPr>
        <w:ind w:left="1352" w:hanging="356"/>
      </w:pPr>
      <w:rPr>
        <w:rFonts w:hint="default"/>
      </w:rPr>
    </w:lvl>
    <w:lvl w:ilvl="2" w:tplc="BDD6340C">
      <w:start w:val="1"/>
      <w:numFmt w:val="bullet"/>
      <w:lvlText w:val="•"/>
      <w:lvlJc w:val="left"/>
      <w:pPr>
        <w:ind w:left="2231" w:hanging="356"/>
      </w:pPr>
      <w:rPr>
        <w:rFonts w:hint="default"/>
      </w:rPr>
    </w:lvl>
    <w:lvl w:ilvl="3" w:tplc="3FDE9496">
      <w:start w:val="1"/>
      <w:numFmt w:val="bullet"/>
      <w:lvlText w:val="•"/>
      <w:lvlJc w:val="left"/>
      <w:pPr>
        <w:ind w:left="3111" w:hanging="356"/>
      </w:pPr>
      <w:rPr>
        <w:rFonts w:hint="default"/>
      </w:rPr>
    </w:lvl>
    <w:lvl w:ilvl="4" w:tplc="DB4C955C">
      <w:start w:val="1"/>
      <w:numFmt w:val="bullet"/>
      <w:lvlText w:val="•"/>
      <w:lvlJc w:val="left"/>
      <w:pPr>
        <w:ind w:left="3990" w:hanging="356"/>
      </w:pPr>
      <w:rPr>
        <w:rFonts w:hint="default"/>
      </w:rPr>
    </w:lvl>
    <w:lvl w:ilvl="5" w:tplc="7F36A5C4">
      <w:start w:val="1"/>
      <w:numFmt w:val="bullet"/>
      <w:lvlText w:val="•"/>
      <w:lvlJc w:val="left"/>
      <w:pPr>
        <w:ind w:left="4870" w:hanging="356"/>
      </w:pPr>
      <w:rPr>
        <w:rFonts w:hint="default"/>
      </w:rPr>
    </w:lvl>
    <w:lvl w:ilvl="6" w:tplc="C7FCCB0E">
      <w:start w:val="1"/>
      <w:numFmt w:val="bullet"/>
      <w:lvlText w:val="•"/>
      <w:lvlJc w:val="left"/>
      <w:pPr>
        <w:ind w:left="5749" w:hanging="356"/>
      </w:pPr>
      <w:rPr>
        <w:rFonts w:hint="default"/>
      </w:rPr>
    </w:lvl>
    <w:lvl w:ilvl="7" w:tplc="7954127E">
      <w:start w:val="1"/>
      <w:numFmt w:val="bullet"/>
      <w:lvlText w:val="•"/>
      <w:lvlJc w:val="left"/>
      <w:pPr>
        <w:ind w:left="6629" w:hanging="356"/>
      </w:pPr>
      <w:rPr>
        <w:rFonts w:hint="default"/>
      </w:rPr>
    </w:lvl>
    <w:lvl w:ilvl="8" w:tplc="C7C08A88">
      <w:start w:val="1"/>
      <w:numFmt w:val="bullet"/>
      <w:lvlText w:val="•"/>
      <w:lvlJc w:val="left"/>
      <w:pPr>
        <w:ind w:left="7508" w:hanging="356"/>
      </w:pPr>
      <w:rPr>
        <w:rFonts w:hint="default"/>
      </w:rPr>
    </w:lvl>
  </w:abstractNum>
  <w:abstractNum w:abstractNumId="11" w15:restartNumberingAfterBreak="0">
    <w:nsid w:val="446E0475"/>
    <w:multiLevelType w:val="hybridMultilevel"/>
    <w:tmpl w:val="7CA64942"/>
    <w:lvl w:ilvl="0" w:tplc="C44E7C4C">
      <w:start w:val="1"/>
      <w:numFmt w:val="decimal"/>
      <w:lvlText w:val="%1."/>
      <w:lvlJc w:val="left"/>
      <w:pPr>
        <w:ind w:left="476" w:hanging="360"/>
      </w:pPr>
      <w:rPr>
        <w:rFonts w:ascii="Calibri" w:eastAsia="Calibri" w:hAnsi="Calibri" w:hint="default"/>
        <w:spacing w:val="-2"/>
        <w:sz w:val="24"/>
        <w:szCs w:val="24"/>
      </w:rPr>
    </w:lvl>
    <w:lvl w:ilvl="1" w:tplc="F5C65F44">
      <w:start w:val="1"/>
      <w:numFmt w:val="bullet"/>
      <w:lvlText w:val="•"/>
      <w:lvlJc w:val="left"/>
      <w:pPr>
        <w:ind w:left="1349" w:hanging="360"/>
      </w:pPr>
      <w:rPr>
        <w:rFonts w:hint="default"/>
      </w:rPr>
    </w:lvl>
    <w:lvl w:ilvl="2" w:tplc="1564E50E">
      <w:start w:val="1"/>
      <w:numFmt w:val="bullet"/>
      <w:lvlText w:val="•"/>
      <w:lvlJc w:val="left"/>
      <w:pPr>
        <w:ind w:left="2222" w:hanging="360"/>
      </w:pPr>
      <w:rPr>
        <w:rFonts w:hint="default"/>
      </w:rPr>
    </w:lvl>
    <w:lvl w:ilvl="3" w:tplc="EAB25790">
      <w:start w:val="1"/>
      <w:numFmt w:val="bullet"/>
      <w:lvlText w:val="•"/>
      <w:lvlJc w:val="left"/>
      <w:pPr>
        <w:ind w:left="3095" w:hanging="360"/>
      </w:pPr>
      <w:rPr>
        <w:rFonts w:hint="default"/>
      </w:rPr>
    </w:lvl>
    <w:lvl w:ilvl="4" w:tplc="A1C0D742">
      <w:start w:val="1"/>
      <w:numFmt w:val="bullet"/>
      <w:lvlText w:val="•"/>
      <w:lvlJc w:val="left"/>
      <w:pPr>
        <w:ind w:left="3969" w:hanging="360"/>
      </w:pPr>
      <w:rPr>
        <w:rFonts w:hint="default"/>
      </w:rPr>
    </w:lvl>
    <w:lvl w:ilvl="5" w:tplc="78608142">
      <w:start w:val="1"/>
      <w:numFmt w:val="bullet"/>
      <w:lvlText w:val="•"/>
      <w:lvlJc w:val="left"/>
      <w:pPr>
        <w:ind w:left="4842" w:hanging="360"/>
      </w:pPr>
      <w:rPr>
        <w:rFonts w:hint="default"/>
      </w:rPr>
    </w:lvl>
    <w:lvl w:ilvl="6" w:tplc="4A32DC78">
      <w:start w:val="1"/>
      <w:numFmt w:val="bullet"/>
      <w:lvlText w:val="•"/>
      <w:lvlJc w:val="left"/>
      <w:pPr>
        <w:ind w:left="5715" w:hanging="360"/>
      </w:pPr>
      <w:rPr>
        <w:rFonts w:hint="default"/>
      </w:rPr>
    </w:lvl>
    <w:lvl w:ilvl="7" w:tplc="80FE0672">
      <w:start w:val="1"/>
      <w:numFmt w:val="bullet"/>
      <w:lvlText w:val="•"/>
      <w:lvlJc w:val="left"/>
      <w:pPr>
        <w:ind w:left="6588" w:hanging="360"/>
      </w:pPr>
      <w:rPr>
        <w:rFonts w:hint="default"/>
      </w:rPr>
    </w:lvl>
    <w:lvl w:ilvl="8" w:tplc="AB12832E">
      <w:start w:val="1"/>
      <w:numFmt w:val="bullet"/>
      <w:lvlText w:val="•"/>
      <w:lvlJc w:val="left"/>
      <w:pPr>
        <w:ind w:left="7461" w:hanging="360"/>
      </w:pPr>
      <w:rPr>
        <w:rFonts w:hint="default"/>
      </w:rPr>
    </w:lvl>
  </w:abstractNum>
  <w:abstractNum w:abstractNumId="12" w15:restartNumberingAfterBreak="0">
    <w:nsid w:val="45616F85"/>
    <w:multiLevelType w:val="hybridMultilevel"/>
    <w:tmpl w:val="1E7E0A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9F0BB5"/>
    <w:multiLevelType w:val="hybridMultilevel"/>
    <w:tmpl w:val="9D901D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C64D9"/>
    <w:multiLevelType w:val="hybridMultilevel"/>
    <w:tmpl w:val="4262221C"/>
    <w:lvl w:ilvl="0" w:tplc="EC680114">
      <w:start w:val="1"/>
      <w:numFmt w:val="decimal"/>
      <w:lvlText w:val="%1."/>
      <w:lvlJc w:val="left"/>
      <w:pPr>
        <w:ind w:left="476" w:hanging="360"/>
      </w:pPr>
      <w:rPr>
        <w:rFonts w:ascii="Calibri" w:eastAsia="Calibri" w:hAnsi="Calibri" w:hint="default"/>
        <w:spacing w:val="-2"/>
        <w:sz w:val="24"/>
        <w:szCs w:val="24"/>
      </w:rPr>
    </w:lvl>
    <w:lvl w:ilvl="1" w:tplc="BFEAEB32">
      <w:start w:val="1"/>
      <w:numFmt w:val="bullet"/>
      <w:lvlText w:val=""/>
      <w:lvlJc w:val="left"/>
      <w:pPr>
        <w:ind w:left="836" w:hanging="361"/>
      </w:pPr>
      <w:rPr>
        <w:rFonts w:ascii="Symbol" w:eastAsia="Symbol" w:hAnsi="Symbol" w:hint="default"/>
        <w:w w:val="99"/>
        <w:sz w:val="24"/>
        <w:szCs w:val="24"/>
      </w:rPr>
    </w:lvl>
    <w:lvl w:ilvl="2" w:tplc="675800F6">
      <w:start w:val="1"/>
      <w:numFmt w:val="bullet"/>
      <w:lvlText w:val="•"/>
      <w:lvlJc w:val="left"/>
      <w:pPr>
        <w:ind w:left="1766" w:hanging="361"/>
      </w:pPr>
      <w:rPr>
        <w:rFonts w:hint="default"/>
      </w:rPr>
    </w:lvl>
    <w:lvl w:ilvl="3" w:tplc="39CA4F22">
      <w:start w:val="1"/>
      <w:numFmt w:val="bullet"/>
      <w:lvlText w:val="•"/>
      <w:lvlJc w:val="left"/>
      <w:pPr>
        <w:ind w:left="2696" w:hanging="361"/>
      </w:pPr>
      <w:rPr>
        <w:rFonts w:hint="default"/>
      </w:rPr>
    </w:lvl>
    <w:lvl w:ilvl="4" w:tplc="2AFC59DC">
      <w:start w:val="1"/>
      <w:numFmt w:val="bullet"/>
      <w:lvlText w:val="•"/>
      <w:lvlJc w:val="left"/>
      <w:pPr>
        <w:ind w:left="3627" w:hanging="361"/>
      </w:pPr>
      <w:rPr>
        <w:rFonts w:hint="default"/>
      </w:rPr>
    </w:lvl>
    <w:lvl w:ilvl="5" w:tplc="E158A016">
      <w:start w:val="1"/>
      <w:numFmt w:val="bullet"/>
      <w:lvlText w:val="•"/>
      <w:lvlJc w:val="left"/>
      <w:pPr>
        <w:ind w:left="4557" w:hanging="361"/>
      </w:pPr>
      <w:rPr>
        <w:rFonts w:hint="default"/>
      </w:rPr>
    </w:lvl>
    <w:lvl w:ilvl="6" w:tplc="DF3237B2">
      <w:start w:val="1"/>
      <w:numFmt w:val="bullet"/>
      <w:lvlText w:val="•"/>
      <w:lvlJc w:val="left"/>
      <w:pPr>
        <w:ind w:left="5487" w:hanging="361"/>
      </w:pPr>
      <w:rPr>
        <w:rFonts w:hint="default"/>
      </w:rPr>
    </w:lvl>
    <w:lvl w:ilvl="7" w:tplc="3AECF2FE">
      <w:start w:val="1"/>
      <w:numFmt w:val="bullet"/>
      <w:lvlText w:val="•"/>
      <w:lvlJc w:val="left"/>
      <w:pPr>
        <w:ind w:left="6417" w:hanging="361"/>
      </w:pPr>
      <w:rPr>
        <w:rFonts w:hint="default"/>
      </w:rPr>
    </w:lvl>
    <w:lvl w:ilvl="8" w:tplc="8572077C">
      <w:start w:val="1"/>
      <w:numFmt w:val="bullet"/>
      <w:lvlText w:val="•"/>
      <w:lvlJc w:val="left"/>
      <w:pPr>
        <w:ind w:left="7347" w:hanging="361"/>
      </w:pPr>
      <w:rPr>
        <w:rFonts w:hint="default"/>
      </w:rPr>
    </w:lvl>
  </w:abstractNum>
  <w:abstractNum w:abstractNumId="15" w15:restartNumberingAfterBreak="0">
    <w:nsid w:val="59BD604E"/>
    <w:multiLevelType w:val="hybridMultilevel"/>
    <w:tmpl w:val="C644B2FC"/>
    <w:lvl w:ilvl="0" w:tplc="825A567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1C492C"/>
    <w:multiLevelType w:val="multilevel"/>
    <w:tmpl w:val="A80EB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B2275C"/>
    <w:multiLevelType w:val="hybridMultilevel"/>
    <w:tmpl w:val="80967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B92B2D"/>
    <w:multiLevelType w:val="hybridMultilevel"/>
    <w:tmpl w:val="67A81BD0"/>
    <w:lvl w:ilvl="0" w:tplc="CD025C6C">
      <w:start w:val="1"/>
      <w:numFmt w:val="decimal"/>
      <w:lvlText w:val="%1."/>
      <w:lvlJc w:val="left"/>
      <w:pPr>
        <w:ind w:left="472" w:hanging="356"/>
      </w:pPr>
      <w:rPr>
        <w:rFonts w:ascii="Calibri" w:eastAsia="Calibri" w:hAnsi="Calibri" w:hint="default"/>
        <w:spacing w:val="-2"/>
        <w:sz w:val="24"/>
        <w:szCs w:val="24"/>
      </w:rPr>
    </w:lvl>
    <w:lvl w:ilvl="1" w:tplc="F9CA767A">
      <w:start w:val="1"/>
      <w:numFmt w:val="bullet"/>
      <w:lvlText w:val="•"/>
      <w:lvlJc w:val="left"/>
      <w:pPr>
        <w:ind w:left="1352" w:hanging="356"/>
      </w:pPr>
      <w:rPr>
        <w:rFonts w:hint="default"/>
      </w:rPr>
    </w:lvl>
    <w:lvl w:ilvl="2" w:tplc="BDD6340C">
      <w:start w:val="1"/>
      <w:numFmt w:val="bullet"/>
      <w:lvlText w:val="•"/>
      <w:lvlJc w:val="left"/>
      <w:pPr>
        <w:ind w:left="2231" w:hanging="356"/>
      </w:pPr>
      <w:rPr>
        <w:rFonts w:hint="default"/>
      </w:rPr>
    </w:lvl>
    <w:lvl w:ilvl="3" w:tplc="3FDE9496">
      <w:start w:val="1"/>
      <w:numFmt w:val="bullet"/>
      <w:lvlText w:val="•"/>
      <w:lvlJc w:val="left"/>
      <w:pPr>
        <w:ind w:left="3111" w:hanging="356"/>
      </w:pPr>
      <w:rPr>
        <w:rFonts w:hint="default"/>
      </w:rPr>
    </w:lvl>
    <w:lvl w:ilvl="4" w:tplc="DB4C955C">
      <w:start w:val="1"/>
      <w:numFmt w:val="bullet"/>
      <w:lvlText w:val="•"/>
      <w:lvlJc w:val="left"/>
      <w:pPr>
        <w:ind w:left="3990" w:hanging="356"/>
      </w:pPr>
      <w:rPr>
        <w:rFonts w:hint="default"/>
      </w:rPr>
    </w:lvl>
    <w:lvl w:ilvl="5" w:tplc="7F36A5C4">
      <w:start w:val="1"/>
      <w:numFmt w:val="bullet"/>
      <w:lvlText w:val="•"/>
      <w:lvlJc w:val="left"/>
      <w:pPr>
        <w:ind w:left="4870" w:hanging="356"/>
      </w:pPr>
      <w:rPr>
        <w:rFonts w:hint="default"/>
      </w:rPr>
    </w:lvl>
    <w:lvl w:ilvl="6" w:tplc="C7FCCB0E">
      <w:start w:val="1"/>
      <w:numFmt w:val="bullet"/>
      <w:lvlText w:val="•"/>
      <w:lvlJc w:val="left"/>
      <w:pPr>
        <w:ind w:left="5749" w:hanging="356"/>
      </w:pPr>
      <w:rPr>
        <w:rFonts w:hint="default"/>
      </w:rPr>
    </w:lvl>
    <w:lvl w:ilvl="7" w:tplc="7954127E">
      <w:start w:val="1"/>
      <w:numFmt w:val="bullet"/>
      <w:lvlText w:val="•"/>
      <w:lvlJc w:val="left"/>
      <w:pPr>
        <w:ind w:left="6629" w:hanging="356"/>
      </w:pPr>
      <w:rPr>
        <w:rFonts w:hint="default"/>
      </w:rPr>
    </w:lvl>
    <w:lvl w:ilvl="8" w:tplc="C7C08A88">
      <w:start w:val="1"/>
      <w:numFmt w:val="bullet"/>
      <w:lvlText w:val="•"/>
      <w:lvlJc w:val="left"/>
      <w:pPr>
        <w:ind w:left="7508" w:hanging="356"/>
      </w:pPr>
      <w:rPr>
        <w:rFonts w:hint="default"/>
      </w:rPr>
    </w:lvl>
  </w:abstractNum>
  <w:abstractNum w:abstractNumId="19" w15:restartNumberingAfterBreak="0">
    <w:nsid w:val="739441D0"/>
    <w:multiLevelType w:val="hybridMultilevel"/>
    <w:tmpl w:val="D57A5280"/>
    <w:lvl w:ilvl="0" w:tplc="D20A48A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84F3A"/>
    <w:multiLevelType w:val="hybridMultilevel"/>
    <w:tmpl w:val="71C2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810AF"/>
    <w:multiLevelType w:val="hybridMultilevel"/>
    <w:tmpl w:val="5E985704"/>
    <w:lvl w:ilvl="0" w:tplc="41E69C36">
      <w:numFmt w:val="bullet"/>
      <w:lvlText w:val="-"/>
      <w:lvlJc w:val="left"/>
      <w:pPr>
        <w:ind w:left="1196" w:hanging="360"/>
      </w:pPr>
      <w:rPr>
        <w:rFonts w:ascii="Arial" w:eastAsia="Times New Roman" w:hAnsi="Arial" w:cs="Aria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num w:numId="1" w16cid:durableId="716048003">
    <w:abstractNumId w:val="11"/>
  </w:num>
  <w:num w:numId="2" w16cid:durableId="1464612710">
    <w:abstractNumId w:val="3"/>
  </w:num>
  <w:num w:numId="3" w16cid:durableId="1325745922">
    <w:abstractNumId w:val="14"/>
  </w:num>
  <w:num w:numId="4" w16cid:durableId="479002747">
    <w:abstractNumId w:val="10"/>
  </w:num>
  <w:num w:numId="5" w16cid:durableId="2060393245">
    <w:abstractNumId w:val="2"/>
  </w:num>
  <w:num w:numId="6" w16cid:durableId="495537839">
    <w:abstractNumId w:val="17"/>
  </w:num>
  <w:num w:numId="7" w16cid:durableId="580792250">
    <w:abstractNumId w:val="15"/>
  </w:num>
  <w:num w:numId="8" w16cid:durableId="1973822938">
    <w:abstractNumId w:val="12"/>
  </w:num>
  <w:num w:numId="9" w16cid:durableId="858658457">
    <w:abstractNumId w:val="1"/>
  </w:num>
  <w:num w:numId="10" w16cid:durableId="1291473293">
    <w:abstractNumId w:val="21"/>
  </w:num>
  <w:num w:numId="11" w16cid:durableId="21366285">
    <w:abstractNumId w:val="18"/>
  </w:num>
  <w:num w:numId="12" w16cid:durableId="141629741">
    <w:abstractNumId w:val="0"/>
  </w:num>
  <w:num w:numId="13" w16cid:durableId="1010718393">
    <w:abstractNumId w:val="19"/>
  </w:num>
  <w:num w:numId="14" w16cid:durableId="1278682012">
    <w:abstractNumId w:val="6"/>
  </w:num>
  <w:num w:numId="15" w16cid:durableId="492843670">
    <w:abstractNumId w:val="9"/>
  </w:num>
  <w:num w:numId="16" w16cid:durableId="1887138553">
    <w:abstractNumId w:val="13"/>
  </w:num>
  <w:num w:numId="17" w16cid:durableId="1264416162">
    <w:abstractNumId w:val="8"/>
  </w:num>
  <w:num w:numId="18" w16cid:durableId="671639483">
    <w:abstractNumId w:val="20"/>
  </w:num>
  <w:num w:numId="19" w16cid:durableId="1299455639">
    <w:abstractNumId w:val="5"/>
  </w:num>
  <w:num w:numId="20" w16cid:durableId="2003580352">
    <w:abstractNumId w:val="4"/>
  </w:num>
  <w:num w:numId="21" w16cid:durableId="418719226">
    <w:abstractNumId w:val="16"/>
  </w:num>
  <w:num w:numId="22" w16cid:durableId="931822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D4"/>
    <w:rsid w:val="0000161E"/>
    <w:rsid w:val="0001601F"/>
    <w:rsid w:val="000268A5"/>
    <w:rsid w:val="00030FAE"/>
    <w:rsid w:val="000325FB"/>
    <w:rsid w:val="00046C74"/>
    <w:rsid w:val="00053EB3"/>
    <w:rsid w:val="000552E6"/>
    <w:rsid w:val="000602E0"/>
    <w:rsid w:val="00072F9A"/>
    <w:rsid w:val="00082C86"/>
    <w:rsid w:val="00085839"/>
    <w:rsid w:val="000B0F38"/>
    <w:rsid w:val="000C24CD"/>
    <w:rsid w:val="000F6A59"/>
    <w:rsid w:val="00100F77"/>
    <w:rsid w:val="00123E2D"/>
    <w:rsid w:val="0014070D"/>
    <w:rsid w:val="00142FB6"/>
    <w:rsid w:val="00197BE1"/>
    <w:rsid w:val="001B134E"/>
    <w:rsid w:val="001B2608"/>
    <w:rsid w:val="001F05AF"/>
    <w:rsid w:val="001F680F"/>
    <w:rsid w:val="00206892"/>
    <w:rsid w:val="00211A27"/>
    <w:rsid w:val="00211F72"/>
    <w:rsid w:val="00256140"/>
    <w:rsid w:val="0026325A"/>
    <w:rsid w:val="002711E7"/>
    <w:rsid w:val="00272386"/>
    <w:rsid w:val="0027261D"/>
    <w:rsid w:val="002C25B2"/>
    <w:rsid w:val="002D2539"/>
    <w:rsid w:val="002E521E"/>
    <w:rsid w:val="002F2AE8"/>
    <w:rsid w:val="0031293C"/>
    <w:rsid w:val="00350C37"/>
    <w:rsid w:val="00354C29"/>
    <w:rsid w:val="003A670F"/>
    <w:rsid w:val="003A765B"/>
    <w:rsid w:val="003B4705"/>
    <w:rsid w:val="003F64FC"/>
    <w:rsid w:val="003F6E02"/>
    <w:rsid w:val="00415808"/>
    <w:rsid w:val="004172FC"/>
    <w:rsid w:val="00446BAB"/>
    <w:rsid w:val="0045025F"/>
    <w:rsid w:val="0045413F"/>
    <w:rsid w:val="00457E87"/>
    <w:rsid w:val="00477040"/>
    <w:rsid w:val="004854A1"/>
    <w:rsid w:val="00485AD1"/>
    <w:rsid w:val="00497F84"/>
    <w:rsid w:val="004A3B58"/>
    <w:rsid w:val="004C2F75"/>
    <w:rsid w:val="00502BD4"/>
    <w:rsid w:val="00516EA5"/>
    <w:rsid w:val="00542165"/>
    <w:rsid w:val="00552A22"/>
    <w:rsid w:val="00577EE6"/>
    <w:rsid w:val="00584AB1"/>
    <w:rsid w:val="005906A1"/>
    <w:rsid w:val="00597564"/>
    <w:rsid w:val="00597F76"/>
    <w:rsid w:val="005A7846"/>
    <w:rsid w:val="005D1DE9"/>
    <w:rsid w:val="005E6046"/>
    <w:rsid w:val="006074A6"/>
    <w:rsid w:val="00612BEB"/>
    <w:rsid w:val="006213F0"/>
    <w:rsid w:val="00632769"/>
    <w:rsid w:val="00650B00"/>
    <w:rsid w:val="00652F49"/>
    <w:rsid w:val="006542D1"/>
    <w:rsid w:val="006547F8"/>
    <w:rsid w:val="006715C9"/>
    <w:rsid w:val="006A0A2D"/>
    <w:rsid w:val="006D5D4E"/>
    <w:rsid w:val="00703706"/>
    <w:rsid w:val="00721DF9"/>
    <w:rsid w:val="00750CD9"/>
    <w:rsid w:val="00752F8F"/>
    <w:rsid w:val="00760035"/>
    <w:rsid w:val="007702A0"/>
    <w:rsid w:val="00772CAB"/>
    <w:rsid w:val="007A4BEA"/>
    <w:rsid w:val="007B29CC"/>
    <w:rsid w:val="007C7D89"/>
    <w:rsid w:val="007D6663"/>
    <w:rsid w:val="007F2DAB"/>
    <w:rsid w:val="008034B5"/>
    <w:rsid w:val="00812A11"/>
    <w:rsid w:val="0082311B"/>
    <w:rsid w:val="00835BF7"/>
    <w:rsid w:val="00851714"/>
    <w:rsid w:val="0088325E"/>
    <w:rsid w:val="00887A89"/>
    <w:rsid w:val="00894AA9"/>
    <w:rsid w:val="008A1176"/>
    <w:rsid w:val="008A461A"/>
    <w:rsid w:val="008B5A95"/>
    <w:rsid w:val="008C0204"/>
    <w:rsid w:val="008D764E"/>
    <w:rsid w:val="008E3FDD"/>
    <w:rsid w:val="00900842"/>
    <w:rsid w:val="00912E40"/>
    <w:rsid w:val="00923D02"/>
    <w:rsid w:val="00926B7D"/>
    <w:rsid w:val="00950814"/>
    <w:rsid w:val="00981CDC"/>
    <w:rsid w:val="009A1E01"/>
    <w:rsid w:val="009E1EE7"/>
    <w:rsid w:val="009F6879"/>
    <w:rsid w:val="009F7E51"/>
    <w:rsid w:val="00A04933"/>
    <w:rsid w:val="00A26DB7"/>
    <w:rsid w:val="00A42618"/>
    <w:rsid w:val="00A669CC"/>
    <w:rsid w:val="00A718ED"/>
    <w:rsid w:val="00A81E74"/>
    <w:rsid w:val="00A863F5"/>
    <w:rsid w:val="00A92BE4"/>
    <w:rsid w:val="00AC5B8E"/>
    <w:rsid w:val="00AC663E"/>
    <w:rsid w:val="00AF16C6"/>
    <w:rsid w:val="00AF2F93"/>
    <w:rsid w:val="00B15651"/>
    <w:rsid w:val="00B32DA9"/>
    <w:rsid w:val="00B36C54"/>
    <w:rsid w:val="00B42919"/>
    <w:rsid w:val="00B52A6B"/>
    <w:rsid w:val="00B63D5C"/>
    <w:rsid w:val="00B85764"/>
    <w:rsid w:val="00BA2A25"/>
    <w:rsid w:val="00BC0CC7"/>
    <w:rsid w:val="00BE08E6"/>
    <w:rsid w:val="00BE288B"/>
    <w:rsid w:val="00C15161"/>
    <w:rsid w:val="00C25D87"/>
    <w:rsid w:val="00C30251"/>
    <w:rsid w:val="00C33308"/>
    <w:rsid w:val="00C655E1"/>
    <w:rsid w:val="00C72720"/>
    <w:rsid w:val="00C851DD"/>
    <w:rsid w:val="00C90E23"/>
    <w:rsid w:val="00C95882"/>
    <w:rsid w:val="00CA3939"/>
    <w:rsid w:val="00CA4BCE"/>
    <w:rsid w:val="00CA75EE"/>
    <w:rsid w:val="00CC1BD5"/>
    <w:rsid w:val="00CC2EAD"/>
    <w:rsid w:val="00CD6267"/>
    <w:rsid w:val="00CE14E7"/>
    <w:rsid w:val="00CF7700"/>
    <w:rsid w:val="00D0467D"/>
    <w:rsid w:val="00D23C35"/>
    <w:rsid w:val="00D37FBF"/>
    <w:rsid w:val="00D40FB8"/>
    <w:rsid w:val="00D50EA2"/>
    <w:rsid w:val="00D518C0"/>
    <w:rsid w:val="00D70212"/>
    <w:rsid w:val="00D75B92"/>
    <w:rsid w:val="00D77D70"/>
    <w:rsid w:val="00DA78D4"/>
    <w:rsid w:val="00DE7A7E"/>
    <w:rsid w:val="00E0370C"/>
    <w:rsid w:val="00E03E0B"/>
    <w:rsid w:val="00E07D78"/>
    <w:rsid w:val="00E453FD"/>
    <w:rsid w:val="00E45CAA"/>
    <w:rsid w:val="00E51165"/>
    <w:rsid w:val="00E57ABD"/>
    <w:rsid w:val="00E605C7"/>
    <w:rsid w:val="00E70427"/>
    <w:rsid w:val="00E80ED3"/>
    <w:rsid w:val="00E82602"/>
    <w:rsid w:val="00E9111A"/>
    <w:rsid w:val="00EC1E93"/>
    <w:rsid w:val="00F4374E"/>
    <w:rsid w:val="00F44257"/>
    <w:rsid w:val="00F534D8"/>
    <w:rsid w:val="00F927A7"/>
    <w:rsid w:val="00FC10C9"/>
    <w:rsid w:val="00FC7492"/>
    <w:rsid w:val="00FD1BDE"/>
    <w:rsid w:val="00FE2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A794D"/>
  <w15:docId w15:val="{E81789B8-B015-4892-91F7-F21E4D12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3"/>
      <w:ind w:left="116"/>
      <w:outlineLvl w:val="0"/>
    </w:pPr>
    <w:rPr>
      <w:rFonts w:ascii="Calibri" w:eastAsia="Calibri" w:hAnsi="Calibri"/>
      <w:b/>
      <w:bCs/>
      <w:sz w:val="28"/>
      <w:szCs w:val="28"/>
    </w:rPr>
  </w:style>
  <w:style w:type="paragraph" w:styleId="Heading3">
    <w:name w:val="heading 3"/>
    <w:basedOn w:val="Normal"/>
    <w:next w:val="Normal"/>
    <w:link w:val="Heading3Char"/>
    <w:uiPriority w:val="9"/>
    <w:semiHidden/>
    <w:unhideWhenUsed/>
    <w:qFormat/>
    <w:rsid w:val="007702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76"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C72720"/>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C72720"/>
    <w:rPr>
      <w:i/>
      <w:iCs/>
    </w:rPr>
  </w:style>
  <w:style w:type="character" w:styleId="Hyperlink">
    <w:name w:val="Hyperlink"/>
    <w:basedOn w:val="DefaultParagraphFont"/>
    <w:uiPriority w:val="99"/>
    <w:unhideWhenUsed/>
    <w:rsid w:val="00C72720"/>
    <w:rPr>
      <w:color w:val="0000FF"/>
      <w:u w:val="single"/>
    </w:rPr>
  </w:style>
  <w:style w:type="character" w:styleId="Strong">
    <w:name w:val="Strong"/>
    <w:basedOn w:val="DefaultParagraphFont"/>
    <w:uiPriority w:val="22"/>
    <w:qFormat/>
    <w:rsid w:val="00C72720"/>
    <w:rPr>
      <w:b/>
      <w:bCs/>
    </w:rPr>
  </w:style>
  <w:style w:type="character" w:customStyle="1" w:styleId="UnresolvedMention1">
    <w:name w:val="Unresolved Mention1"/>
    <w:basedOn w:val="DefaultParagraphFont"/>
    <w:uiPriority w:val="99"/>
    <w:semiHidden/>
    <w:unhideWhenUsed/>
    <w:rsid w:val="00B52A6B"/>
    <w:rPr>
      <w:color w:val="605E5C"/>
      <w:shd w:val="clear" w:color="auto" w:fill="E1DFDD"/>
    </w:rPr>
  </w:style>
  <w:style w:type="paragraph" w:styleId="Header">
    <w:name w:val="header"/>
    <w:basedOn w:val="Normal"/>
    <w:link w:val="HeaderChar"/>
    <w:unhideWhenUsed/>
    <w:rsid w:val="00CA3939"/>
    <w:pPr>
      <w:tabs>
        <w:tab w:val="center" w:pos="4513"/>
        <w:tab w:val="right" w:pos="9026"/>
      </w:tabs>
    </w:pPr>
  </w:style>
  <w:style w:type="character" w:customStyle="1" w:styleId="HeaderChar">
    <w:name w:val="Header Char"/>
    <w:basedOn w:val="DefaultParagraphFont"/>
    <w:link w:val="Header"/>
    <w:uiPriority w:val="99"/>
    <w:rsid w:val="00CA3939"/>
  </w:style>
  <w:style w:type="paragraph" w:styleId="Footer">
    <w:name w:val="footer"/>
    <w:basedOn w:val="Normal"/>
    <w:link w:val="FooterChar"/>
    <w:uiPriority w:val="99"/>
    <w:unhideWhenUsed/>
    <w:rsid w:val="00CA3939"/>
    <w:pPr>
      <w:tabs>
        <w:tab w:val="center" w:pos="4513"/>
        <w:tab w:val="right" w:pos="9026"/>
      </w:tabs>
    </w:pPr>
  </w:style>
  <w:style w:type="character" w:customStyle="1" w:styleId="FooterChar">
    <w:name w:val="Footer Char"/>
    <w:basedOn w:val="DefaultParagraphFont"/>
    <w:link w:val="Footer"/>
    <w:uiPriority w:val="99"/>
    <w:rsid w:val="00CA3939"/>
  </w:style>
  <w:style w:type="table" w:styleId="TableGrid">
    <w:name w:val="Table Grid"/>
    <w:basedOn w:val="TableNormal"/>
    <w:uiPriority w:val="59"/>
    <w:rsid w:val="00FD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11F72"/>
    <w:rPr>
      <w:rFonts w:ascii="Calibri" w:eastAsia="Calibri" w:hAnsi="Calibri"/>
      <w:sz w:val="24"/>
      <w:szCs w:val="24"/>
    </w:rPr>
  </w:style>
  <w:style w:type="character" w:customStyle="1" w:styleId="UnresolvedMention2">
    <w:name w:val="Unresolved Mention2"/>
    <w:basedOn w:val="DefaultParagraphFont"/>
    <w:uiPriority w:val="99"/>
    <w:semiHidden/>
    <w:unhideWhenUsed/>
    <w:rsid w:val="000552E6"/>
    <w:rPr>
      <w:color w:val="605E5C"/>
      <w:shd w:val="clear" w:color="auto" w:fill="E1DFDD"/>
    </w:rPr>
  </w:style>
  <w:style w:type="character" w:customStyle="1" w:styleId="Heading3Char">
    <w:name w:val="Heading 3 Char"/>
    <w:basedOn w:val="DefaultParagraphFont"/>
    <w:link w:val="Heading3"/>
    <w:uiPriority w:val="9"/>
    <w:semiHidden/>
    <w:rsid w:val="007702A0"/>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semiHidden/>
    <w:unhideWhenUsed/>
    <w:rsid w:val="007702A0"/>
    <w:pPr>
      <w:spacing w:after="120" w:line="480" w:lineRule="auto"/>
    </w:pPr>
  </w:style>
  <w:style w:type="character" w:customStyle="1" w:styleId="BodyText2Char">
    <w:name w:val="Body Text 2 Char"/>
    <w:basedOn w:val="DefaultParagraphFont"/>
    <w:link w:val="BodyText2"/>
    <w:uiPriority w:val="99"/>
    <w:semiHidden/>
    <w:rsid w:val="007702A0"/>
  </w:style>
  <w:style w:type="character" w:styleId="UnresolvedMention">
    <w:name w:val="Unresolved Mention"/>
    <w:basedOn w:val="DefaultParagraphFont"/>
    <w:uiPriority w:val="99"/>
    <w:semiHidden/>
    <w:unhideWhenUsed/>
    <w:rsid w:val="00E60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8837">
      <w:bodyDiv w:val="1"/>
      <w:marLeft w:val="0"/>
      <w:marRight w:val="0"/>
      <w:marTop w:val="0"/>
      <w:marBottom w:val="0"/>
      <w:divBdr>
        <w:top w:val="none" w:sz="0" w:space="0" w:color="auto"/>
        <w:left w:val="none" w:sz="0" w:space="0" w:color="auto"/>
        <w:bottom w:val="none" w:sz="0" w:space="0" w:color="auto"/>
        <w:right w:val="none" w:sz="0" w:space="0" w:color="auto"/>
      </w:divBdr>
    </w:div>
    <w:div w:id="1041399662">
      <w:bodyDiv w:val="1"/>
      <w:marLeft w:val="0"/>
      <w:marRight w:val="0"/>
      <w:marTop w:val="0"/>
      <w:marBottom w:val="0"/>
      <w:divBdr>
        <w:top w:val="none" w:sz="0" w:space="0" w:color="auto"/>
        <w:left w:val="none" w:sz="0" w:space="0" w:color="auto"/>
        <w:bottom w:val="none" w:sz="0" w:space="0" w:color="auto"/>
        <w:right w:val="none" w:sz="0" w:space="0" w:color="auto"/>
      </w:divBdr>
    </w:div>
    <w:div w:id="1698391566">
      <w:bodyDiv w:val="1"/>
      <w:marLeft w:val="0"/>
      <w:marRight w:val="0"/>
      <w:marTop w:val="0"/>
      <w:marBottom w:val="0"/>
      <w:divBdr>
        <w:top w:val="none" w:sz="0" w:space="0" w:color="auto"/>
        <w:left w:val="none" w:sz="0" w:space="0" w:color="auto"/>
        <w:bottom w:val="none" w:sz="0" w:space="0" w:color="auto"/>
        <w:right w:val="none" w:sz="0" w:space="0" w:color="auto"/>
      </w:divBdr>
    </w:div>
    <w:div w:id="1923055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ferrals@artlif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adabb0-688e-4e22-bac6-bb52de69827a">
      <Terms xmlns="http://schemas.microsoft.com/office/infopath/2007/PartnerControls"/>
    </lcf76f155ced4ddcb4097134ff3c332f>
    <TaxCatchAll xmlns="afa440b6-d74e-43f8-b614-4416633ab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67BC61F2D314A8AB944B1176F5872" ma:contentTypeVersion="14" ma:contentTypeDescription="Create a new document." ma:contentTypeScope="" ma:versionID="9d9f5d2df827ec4e1eac6e6f1c6f5fae">
  <xsd:schema xmlns:xsd="http://www.w3.org/2001/XMLSchema" xmlns:xs="http://www.w3.org/2001/XMLSchema" xmlns:p="http://schemas.microsoft.com/office/2006/metadata/properties" xmlns:ns2="63adabb0-688e-4e22-bac6-bb52de69827a" xmlns:ns3="afa440b6-d74e-43f8-b614-4416633abf35" targetNamespace="http://schemas.microsoft.com/office/2006/metadata/properties" ma:root="true" ma:fieldsID="499e66c2f138cc1d54c323f44f3d9b2a" ns2:_="" ns3:_="">
    <xsd:import namespace="63adabb0-688e-4e22-bac6-bb52de69827a"/>
    <xsd:import namespace="afa440b6-d74e-43f8-b614-4416633ab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abb0-688e-4e22-bac6-bb52de69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2f694-45c0-4066-ae08-8d04cf4f90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a440b6-d74e-43f8-b614-4416633ab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bdd2a9-c620-4f9f-8638-43e8206749c6}" ma:internalName="TaxCatchAll" ma:showField="CatchAllData" ma:web="afa440b6-d74e-43f8-b614-4416633ab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87D26-380E-4B14-8ACB-0F47AD434D98}">
  <ds:schemaRefs>
    <ds:schemaRef ds:uri="http://schemas.microsoft.com/office/2006/metadata/properties"/>
    <ds:schemaRef ds:uri="http://schemas.microsoft.com/office/infopath/2007/PartnerControls"/>
    <ds:schemaRef ds:uri="63adabb0-688e-4e22-bac6-bb52de69827a"/>
    <ds:schemaRef ds:uri="afa440b6-d74e-43f8-b614-4416633abf35"/>
  </ds:schemaRefs>
</ds:datastoreItem>
</file>

<file path=customXml/itemProps2.xml><?xml version="1.0" encoding="utf-8"?>
<ds:datastoreItem xmlns:ds="http://schemas.openxmlformats.org/officeDocument/2006/customXml" ds:itemID="{79643475-3555-4C34-965C-0ECD7D5373F3}">
  <ds:schemaRefs>
    <ds:schemaRef ds:uri="http://schemas.microsoft.com/sharepoint/v3/contenttype/forms"/>
  </ds:schemaRefs>
</ds:datastoreItem>
</file>

<file path=customXml/itemProps3.xml><?xml version="1.0" encoding="utf-8"?>
<ds:datastoreItem xmlns:ds="http://schemas.openxmlformats.org/officeDocument/2006/customXml" ds:itemID="{94D56B9B-39E6-4FFB-A4C0-0E4273D0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dabb0-688e-4e22-bac6-bb52de69827a"/>
    <ds:schemaRef ds:uri="afa440b6-d74e-43f8-b614-4416633ab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1532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Cath East</cp:lastModifiedBy>
  <cp:revision>33</cp:revision>
  <cp:lastPrinted>2025-02-11T16:53:00Z</cp:lastPrinted>
  <dcterms:created xsi:type="dcterms:W3CDTF">2021-06-01T13:48:00Z</dcterms:created>
  <dcterms:modified xsi:type="dcterms:W3CDTF">2025-08-27T09:49:00Z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LastSaved">
    <vt:filetime>2019-04-23T00:00:00Z</vt:filetime>
  </property>
  <property fmtid="{D5CDD505-2E9C-101B-9397-08002B2CF9AE}" pid="4" name="ContentTypeId">
    <vt:lpwstr>0x010100A0067BC61F2D314A8AB944B1176F5872</vt:lpwstr>
  </property>
  <property fmtid="{D5CDD505-2E9C-101B-9397-08002B2CF9AE}" pid="5" name="MediaServiceImageTags">
    <vt:lpwstr/>
  </property>
</Properties>
</file>